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left="0" w:leftChars="0" w:firstLine="0" w:firstLineChars="0"/>
        <w:jc w:val="center"/>
        <w:rPr>
          <w:rFonts w:eastAsia="宋体"/>
          <w:color w:val="auto"/>
          <w:highlight w:val="none"/>
        </w:rPr>
      </w:pPr>
      <w:r>
        <w:rPr>
          <w:rFonts w:hint="eastAsia" w:eastAsia="宋体"/>
          <w:color w:val="auto"/>
          <w:highlight w:val="none"/>
          <w:lang w:val="en-US" w:eastAsia="zh-CN"/>
        </w:rPr>
        <w:t>2022级</w:t>
      </w:r>
      <w:r>
        <w:rPr>
          <w:rFonts w:hint="eastAsia" w:eastAsia="宋体"/>
          <w:color w:val="auto"/>
          <w:highlight w:val="none"/>
        </w:rPr>
        <w:t>游戏</w:t>
      </w:r>
      <w:r>
        <w:rPr>
          <w:rFonts w:hint="eastAsia" w:eastAsia="宋体"/>
          <w:color w:val="auto"/>
          <w:highlight w:val="none"/>
          <w:lang w:eastAsia="zh-Hans"/>
        </w:rPr>
        <w:t>艺术</w:t>
      </w:r>
      <w:r>
        <w:rPr>
          <w:rFonts w:hint="eastAsia" w:eastAsia="宋体"/>
          <w:color w:val="auto"/>
          <w:highlight w:val="none"/>
        </w:rPr>
        <w:t>设计专业(</w:t>
      </w:r>
      <w:r>
        <w:rPr>
          <w:rFonts w:hint="eastAsia" w:eastAsia="宋体"/>
          <w:color w:val="auto"/>
          <w:highlight w:val="none"/>
          <w:lang w:val="en-US" w:eastAsia="zh-CN"/>
        </w:rPr>
        <w:t>策划</w:t>
      </w:r>
      <w:r>
        <w:rPr>
          <w:rFonts w:hint="eastAsia" w:eastAsia="宋体"/>
          <w:color w:val="auto"/>
          <w:highlight w:val="none"/>
        </w:rPr>
        <w:t>方向)专业培养方案</w:t>
      </w:r>
    </w:p>
    <w:p>
      <w:pPr>
        <w:spacing w:line="520" w:lineRule="exact"/>
        <w:ind w:left="281" w:firstLine="120" w:firstLineChars="50"/>
        <w:rPr>
          <w:rFonts w:ascii="宋体" w:hAnsi="宋体"/>
          <w:b/>
          <w:color w:val="auto"/>
          <w:sz w:val="24"/>
          <w:highlight w:val="none"/>
        </w:rPr>
      </w:pPr>
      <w:r>
        <w:rPr>
          <w:rFonts w:hint="eastAsia" w:ascii="宋体" w:hAnsi="宋体"/>
          <w:b/>
          <w:color w:val="auto"/>
          <w:sz w:val="24"/>
          <w:highlight w:val="none"/>
        </w:rPr>
        <w:t xml:space="preserve">一、专业名称与代码 </w:t>
      </w:r>
      <w:bookmarkStart w:id="0" w:name="_GoBack"/>
      <w:bookmarkEnd w:id="0"/>
    </w:p>
    <w:p>
      <w:pPr>
        <w:spacing w:line="520" w:lineRule="exact"/>
        <w:ind w:firstLine="919" w:firstLineChars="383"/>
        <w:rPr>
          <w:rFonts w:ascii="宋体" w:hAnsi="宋体"/>
          <w:b/>
          <w:color w:val="auto"/>
          <w:sz w:val="24"/>
          <w:highlight w:val="none"/>
        </w:rPr>
      </w:pPr>
      <w:r>
        <w:rPr>
          <w:rFonts w:hint="eastAsia" w:ascii="宋体" w:hAnsi="宋体"/>
          <w:color w:val="auto"/>
          <w:sz w:val="24"/>
          <w:highlight w:val="none"/>
        </w:rPr>
        <w:t>专业名称：</w:t>
      </w:r>
      <w:r>
        <w:rPr>
          <w:rFonts w:hint="eastAsia" w:ascii="宋体" w:hAnsi="宋体"/>
          <w:color w:val="auto"/>
          <w:sz w:val="24"/>
          <w:highlight w:val="none"/>
          <w:lang w:eastAsia="zh-Hans"/>
        </w:rPr>
        <w:t>游戏艺术设计</w:t>
      </w:r>
    </w:p>
    <w:p>
      <w:pPr>
        <w:topLinePunct/>
        <w:spacing w:line="520" w:lineRule="exact"/>
        <w:ind w:firstLine="919" w:firstLineChars="383"/>
        <w:rPr>
          <w:rFonts w:ascii="宋体" w:hAnsi="宋体"/>
          <w:color w:val="auto"/>
          <w:sz w:val="24"/>
          <w:highlight w:val="none"/>
        </w:rPr>
      </w:pPr>
      <w:r>
        <w:rPr>
          <w:rFonts w:hint="eastAsia" w:ascii="宋体" w:hAnsi="宋体"/>
          <w:color w:val="auto"/>
          <w:sz w:val="24"/>
          <w:highlight w:val="none"/>
        </w:rPr>
        <w:t>专业代码：</w:t>
      </w:r>
      <w:r>
        <w:rPr>
          <w:rFonts w:ascii="宋体" w:hAnsi="宋体"/>
          <w:color w:val="auto"/>
          <w:sz w:val="24"/>
          <w:highlight w:val="none"/>
        </w:rPr>
        <w:t>550109</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二、招生对象</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普通高中毕业生、高职单招</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三、修业年限</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三年</w:t>
      </w:r>
    </w:p>
    <w:p>
      <w:pPr>
        <w:spacing w:line="520" w:lineRule="exact"/>
        <w:ind w:firstLine="361" w:firstLineChars="150"/>
        <w:rPr>
          <w:rFonts w:ascii="宋体" w:hAnsi="宋体"/>
          <w:color w:val="auto"/>
          <w:sz w:val="24"/>
          <w:highlight w:val="none"/>
        </w:rPr>
      </w:pPr>
      <w:r>
        <w:rPr>
          <w:rFonts w:hint="eastAsia" w:ascii="宋体" w:hAnsi="宋体"/>
          <w:b/>
          <w:color w:val="auto"/>
          <w:sz w:val="24"/>
          <w:highlight w:val="none"/>
        </w:rPr>
        <w:t>四、专业定位</w:t>
      </w:r>
    </w:p>
    <w:tbl>
      <w:tblPr>
        <w:tblStyle w:val="14"/>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1185"/>
        <w:gridCol w:w="1306"/>
        <w:gridCol w:w="1471"/>
        <w:gridCol w:w="1529"/>
        <w:gridCol w:w="1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exact"/>
        </w:trPr>
        <w:tc>
          <w:tcPr>
            <w:tcW w:w="1280"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所属专业大类（代码）</w:t>
            </w:r>
          </w:p>
        </w:tc>
        <w:tc>
          <w:tcPr>
            <w:tcW w:w="1185"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所属专业类（代码）</w:t>
            </w:r>
          </w:p>
        </w:tc>
        <w:tc>
          <w:tcPr>
            <w:tcW w:w="1306"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对应行业（代码）</w:t>
            </w:r>
          </w:p>
        </w:tc>
        <w:tc>
          <w:tcPr>
            <w:tcW w:w="1471"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主要职业类别（代码）</w:t>
            </w:r>
          </w:p>
        </w:tc>
        <w:tc>
          <w:tcPr>
            <w:tcW w:w="1529"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主要岗位类别（或技术领域）</w:t>
            </w:r>
          </w:p>
        </w:tc>
        <w:tc>
          <w:tcPr>
            <w:tcW w:w="1789"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4" w:hRule="exact"/>
        </w:trPr>
        <w:tc>
          <w:tcPr>
            <w:tcW w:w="1280"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 w:val="18"/>
                <w:szCs w:val="18"/>
                <w:highlight w:val="none"/>
              </w:rPr>
              <w:t>文化艺术大类（65）</w:t>
            </w:r>
          </w:p>
        </w:tc>
        <w:tc>
          <w:tcPr>
            <w:tcW w:w="1185"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 w:val="18"/>
                <w:szCs w:val="18"/>
                <w:highlight w:val="none"/>
              </w:rPr>
              <w:t>艺术设计类（6501）</w:t>
            </w:r>
          </w:p>
        </w:tc>
        <w:tc>
          <w:tcPr>
            <w:tcW w:w="1306" w:type="dxa"/>
            <w:noWrap w:val="0"/>
            <w:vAlign w:val="center"/>
          </w:tcPr>
          <w:p>
            <w:pPr>
              <w:spacing w:line="520" w:lineRule="exact"/>
              <w:jc w:val="center"/>
              <w:rPr>
                <w:rFonts w:hint="eastAsia" w:ascii="宋体" w:hAnsi="宋体" w:cs="Tahoma"/>
                <w:bCs/>
                <w:color w:val="auto"/>
                <w:kern w:val="0"/>
                <w:sz w:val="18"/>
                <w:szCs w:val="18"/>
                <w:highlight w:val="none"/>
              </w:rPr>
            </w:pPr>
            <w:r>
              <w:rPr>
                <w:rFonts w:hint="eastAsia" w:ascii="宋体" w:hAnsi="宋体" w:cs="Tahoma"/>
                <w:bCs/>
                <w:color w:val="auto"/>
                <w:kern w:val="0"/>
                <w:sz w:val="18"/>
                <w:szCs w:val="18"/>
                <w:highlight w:val="none"/>
              </w:rPr>
              <w:t>软件和信息技术服务业（65）</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 w:val="18"/>
                <w:szCs w:val="18"/>
                <w:highlight w:val="none"/>
              </w:rPr>
              <w:t>广播、电视、电影和影视录音制作业  （86）</w:t>
            </w:r>
          </w:p>
        </w:tc>
        <w:tc>
          <w:tcPr>
            <w:tcW w:w="1471" w:type="dxa"/>
            <w:noWrap w:val="0"/>
            <w:vAlign w:val="center"/>
          </w:tcPr>
          <w:p>
            <w:pPr>
              <w:spacing w:line="520" w:lineRule="exact"/>
              <w:jc w:val="center"/>
              <w:rPr>
                <w:rFonts w:hint="eastAsia" w:ascii="宋体" w:hAnsi="宋体" w:cs="Tahoma"/>
                <w:bCs/>
                <w:color w:val="auto"/>
                <w:kern w:val="0"/>
                <w:sz w:val="18"/>
                <w:szCs w:val="18"/>
                <w:highlight w:val="none"/>
              </w:rPr>
            </w:pPr>
            <w:r>
              <w:rPr>
                <w:rFonts w:hint="eastAsia" w:ascii="宋体" w:hAnsi="宋体" w:cs="Tahoma"/>
                <w:bCs/>
                <w:color w:val="auto"/>
                <w:kern w:val="0"/>
                <w:sz w:val="18"/>
                <w:szCs w:val="18"/>
                <w:highlight w:val="none"/>
              </w:rPr>
              <w:t>其他专业技术人员</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 w:val="18"/>
                <w:szCs w:val="18"/>
                <w:highlight w:val="none"/>
              </w:rPr>
              <w:t>（2-99-00-00）</w:t>
            </w:r>
          </w:p>
        </w:tc>
        <w:tc>
          <w:tcPr>
            <w:tcW w:w="1529" w:type="dxa"/>
            <w:noWrap w:val="0"/>
            <w:vAlign w:val="center"/>
          </w:tcPr>
          <w:p>
            <w:pPr>
              <w:spacing w:line="520" w:lineRule="exact"/>
              <w:jc w:val="center"/>
              <w:rPr>
                <w:rFonts w:ascii="宋体" w:hAnsi="宋体" w:cs="Tahoma"/>
                <w:bCs/>
                <w:color w:val="auto"/>
                <w:kern w:val="0"/>
                <w:sz w:val="18"/>
                <w:szCs w:val="18"/>
                <w:highlight w:val="none"/>
              </w:rPr>
            </w:pPr>
            <w:r>
              <w:rPr>
                <w:rFonts w:hint="eastAsia" w:ascii="宋体" w:hAnsi="宋体" w:cs="Tahoma"/>
                <w:bCs/>
                <w:color w:val="auto"/>
                <w:kern w:val="0"/>
                <w:sz w:val="18"/>
                <w:szCs w:val="18"/>
                <w:highlight w:val="none"/>
              </w:rPr>
              <w:t xml:space="preserve"> 游戏</w:t>
            </w:r>
            <w:r>
              <w:rPr>
                <w:rFonts w:hint="eastAsia" w:ascii="宋体" w:hAnsi="宋体" w:cs="Tahoma"/>
                <w:bCs/>
                <w:color w:val="auto"/>
                <w:kern w:val="0"/>
                <w:sz w:val="18"/>
                <w:szCs w:val="18"/>
                <w:highlight w:val="none"/>
                <w:lang w:val="en-US" w:eastAsia="zh-Hans"/>
              </w:rPr>
              <w:t>策划</w:t>
            </w:r>
          </w:p>
          <w:p>
            <w:pPr>
              <w:spacing w:line="520" w:lineRule="exact"/>
              <w:jc w:val="center"/>
              <w:rPr>
                <w:rFonts w:hint="default" w:ascii="宋体" w:hAnsi="宋体" w:eastAsia="宋体" w:cs="Tahoma"/>
                <w:bCs/>
                <w:color w:val="auto"/>
                <w:kern w:val="0"/>
                <w:sz w:val="18"/>
                <w:szCs w:val="18"/>
                <w:highlight w:val="none"/>
                <w:lang w:val="en-US" w:eastAsia="zh-CN"/>
              </w:rPr>
            </w:pPr>
            <w:r>
              <w:rPr>
                <w:rFonts w:hint="eastAsia" w:ascii="宋体" w:hAnsi="宋体" w:cs="Tahoma"/>
                <w:bCs/>
                <w:color w:val="auto"/>
                <w:kern w:val="0"/>
                <w:sz w:val="18"/>
                <w:szCs w:val="18"/>
                <w:highlight w:val="none"/>
              </w:rPr>
              <w:t>游戏</w:t>
            </w:r>
            <w:r>
              <w:rPr>
                <w:rFonts w:hint="eastAsia" w:ascii="宋体" w:hAnsi="宋体" w:cs="Tahoma"/>
                <w:bCs/>
                <w:color w:val="auto"/>
                <w:kern w:val="0"/>
                <w:sz w:val="18"/>
                <w:szCs w:val="18"/>
                <w:highlight w:val="none"/>
                <w:lang w:val="en-US" w:eastAsia="zh-CN"/>
              </w:rPr>
              <w:t>QA测试</w:t>
            </w:r>
          </w:p>
          <w:p>
            <w:pPr>
              <w:spacing w:line="520" w:lineRule="exact"/>
              <w:jc w:val="center"/>
              <w:rPr>
                <w:rFonts w:hint="default" w:ascii="宋体" w:hAnsi="宋体" w:eastAsia="宋体" w:cs="Tahoma"/>
                <w:bCs/>
                <w:color w:val="auto"/>
                <w:kern w:val="0"/>
                <w:szCs w:val="21"/>
                <w:highlight w:val="none"/>
                <w:lang w:val="en-US" w:eastAsia="zh-CN"/>
              </w:rPr>
            </w:pPr>
            <w:r>
              <w:rPr>
                <w:rFonts w:hint="eastAsia" w:ascii="宋体" w:hAnsi="宋体" w:cs="Tahoma"/>
                <w:bCs/>
                <w:color w:val="auto"/>
                <w:kern w:val="0"/>
                <w:sz w:val="18"/>
                <w:szCs w:val="18"/>
                <w:highlight w:val="none"/>
              </w:rPr>
              <w:t>游戏</w:t>
            </w:r>
            <w:r>
              <w:rPr>
                <w:rFonts w:hint="eastAsia" w:ascii="宋体" w:hAnsi="宋体" w:cs="Tahoma"/>
                <w:bCs/>
                <w:color w:val="auto"/>
                <w:kern w:val="0"/>
                <w:sz w:val="18"/>
                <w:szCs w:val="18"/>
                <w:highlight w:val="none"/>
                <w:lang w:val="en-US" w:eastAsia="zh-CN"/>
              </w:rPr>
              <w:t>交互设计</w:t>
            </w:r>
          </w:p>
        </w:tc>
        <w:tc>
          <w:tcPr>
            <w:tcW w:w="1789" w:type="dxa"/>
            <w:noWrap w:val="0"/>
            <w:vAlign w:val="center"/>
          </w:tcPr>
          <w:p>
            <w:pPr>
              <w:pStyle w:val="9"/>
              <w:ind w:left="0" w:leftChars="0" w:firstLine="0" w:firstLineChars="0"/>
              <w:jc w:val="both"/>
              <w:rPr>
                <w:rFonts w:hint="eastAsia"/>
                <w:color w:val="auto"/>
                <w:highlight w:val="none"/>
              </w:rPr>
            </w:pPr>
            <w:r>
              <w:rPr>
                <w:rFonts w:hint="eastAsia" w:ascii="宋体" w:hAnsi="宋体" w:eastAsia="宋体" w:cs="Tahoma"/>
                <w:bCs/>
                <w:color w:val="auto"/>
                <w:kern w:val="0"/>
                <w:sz w:val="18"/>
                <w:szCs w:val="18"/>
                <w:highlight w:val="none"/>
                <w:lang w:val="en-US" w:eastAsia="zh-Hans" w:bidi="ar-SA"/>
              </w:rPr>
              <w:t>数字媒体交互设计职业技能等级证书</w:t>
            </w:r>
          </w:p>
        </w:tc>
      </w:tr>
    </w:tbl>
    <w:p>
      <w:pPr>
        <w:adjustRightInd w:val="0"/>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五、培养目标与培养规格</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（一）</w:t>
      </w:r>
      <w:r>
        <w:rPr>
          <w:rFonts w:ascii="宋体" w:hAnsi="宋体"/>
          <w:b/>
          <w:bCs/>
          <w:color w:val="auto"/>
          <w:sz w:val="24"/>
          <w:highlight w:val="none"/>
        </w:rPr>
        <w:t>培养目标</w:t>
      </w:r>
    </w:p>
    <w:p>
      <w:pPr>
        <w:spacing w:line="520" w:lineRule="exact"/>
        <w:ind w:firstLine="480"/>
        <w:jc w:val="left"/>
        <w:rPr>
          <w:rFonts w:ascii="宋体" w:hAnsi="宋体" w:cs="宋体"/>
          <w:color w:val="auto"/>
          <w:kern w:val="0"/>
          <w:sz w:val="24"/>
          <w:highlight w:val="none"/>
        </w:rPr>
      </w:pPr>
      <w:r>
        <w:rPr>
          <w:rFonts w:hint="eastAsia" w:ascii="宋体" w:hAnsi="宋体"/>
          <w:color w:val="auto"/>
          <w:kern w:val="0"/>
          <w:sz w:val="24"/>
          <w:highlight w:val="none"/>
        </w:rPr>
        <w:t>本专业培养理想信念坚定，德、智、体、美、劳全面发展，具有一定的科学文化水平，良好的人文素养、职业道德和创新意识，精益求精的工匠精神，较强的就业能力和可持续发展的能力；掌握本专业知识和技术技能，面向</w:t>
      </w:r>
      <w:r>
        <w:rPr>
          <w:rFonts w:hint="eastAsia" w:ascii="宋体" w:hAnsi="宋体"/>
          <w:color w:val="auto"/>
          <w:kern w:val="0"/>
          <w:sz w:val="24"/>
          <w:highlight w:val="none"/>
          <w:lang w:val="en-US" w:eastAsia="zh-Hans"/>
        </w:rPr>
        <w:t>游戏策划</w:t>
      </w:r>
      <w:r>
        <w:rPr>
          <w:rFonts w:hint="eastAsia" w:ascii="宋体" w:hAnsi="宋体"/>
          <w:color w:val="auto"/>
          <w:kern w:val="0"/>
          <w:sz w:val="24"/>
          <w:highlight w:val="none"/>
        </w:rPr>
        <w:t>等职业群，能够从事</w:t>
      </w:r>
      <w:r>
        <w:rPr>
          <w:rFonts w:hint="eastAsia" w:ascii="宋体" w:hAnsi="宋体"/>
          <w:color w:val="auto"/>
          <w:kern w:val="0"/>
          <w:sz w:val="24"/>
          <w:highlight w:val="none"/>
          <w:lang w:val="en-US" w:eastAsia="zh-CN"/>
        </w:rPr>
        <w:t>游戏</w:t>
      </w:r>
      <w:r>
        <w:rPr>
          <w:rFonts w:hint="eastAsia" w:ascii="宋体" w:hAnsi="宋体"/>
          <w:color w:val="auto"/>
          <w:kern w:val="0"/>
          <w:sz w:val="24"/>
          <w:highlight w:val="none"/>
          <w:lang w:val="en-US" w:eastAsia="zh-Hans"/>
        </w:rPr>
        <w:t>策划</w:t>
      </w:r>
      <w:r>
        <w:rPr>
          <w:rFonts w:hint="eastAsia" w:ascii="宋体" w:hAnsi="宋体"/>
          <w:color w:val="auto"/>
          <w:kern w:val="0"/>
          <w:sz w:val="24"/>
          <w:highlight w:val="none"/>
        </w:rPr>
        <w:t>、游戏</w:t>
      </w:r>
      <w:r>
        <w:rPr>
          <w:rFonts w:hint="eastAsia" w:ascii="宋体" w:hAnsi="宋体"/>
          <w:color w:val="auto"/>
          <w:kern w:val="0"/>
          <w:sz w:val="24"/>
          <w:highlight w:val="none"/>
          <w:lang w:val="en-US" w:eastAsia="zh-CN"/>
        </w:rPr>
        <w:t>QA测试</w:t>
      </w:r>
      <w:r>
        <w:rPr>
          <w:rFonts w:hint="eastAsia" w:ascii="宋体" w:hAnsi="宋体"/>
          <w:color w:val="auto"/>
          <w:kern w:val="0"/>
          <w:sz w:val="24"/>
          <w:highlight w:val="none"/>
        </w:rPr>
        <w:t>和游戏</w:t>
      </w:r>
      <w:r>
        <w:rPr>
          <w:rFonts w:hint="eastAsia" w:ascii="宋体" w:hAnsi="宋体"/>
          <w:color w:val="auto"/>
          <w:kern w:val="0"/>
          <w:sz w:val="24"/>
          <w:highlight w:val="none"/>
          <w:lang w:val="en-US" w:eastAsia="zh-CN"/>
        </w:rPr>
        <w:t>交互设计</w:t>
      </w:r>
      <w:r>
        <w:rPr>
          <w:rFonts w:hint="eastAsia" w:ascii="宋体" w:hAnsi="宋体"/>
          <w:color w:val="auto"/>
          <w:kern w:val="0"/>
          <w:sz w:val="24"/>
          <w:highlight w:val="none"/>
        </w:rPr>
        <w:t>等工作的高素质技术技能人才。</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（二）培养</w:t>
      </w:r>
      <w:r>
        <w:rPr>
          <w:rFonts w:ascii="宋体" w:hAnsi="宋体"/>
          <w:b/>
          <w:bCs/>
          <w:color w:val="auto"/>
          <w:sz w:val="24"/>
          <w:highlight w:val="none"/>
        </w:rPr>
        <w:t>规格</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1.素质目标</w:t>
      </w:r>
    </w:p>
    <w:p>
      <w:pPr>
        <w:spacing w:line="520" w:lineRule="exact"/>
        <w:ind w:firstLine="480"/>
        <w:rPr>
          <w:rFonts w:ascii="宋体" w:hAnsi="宋体"/>
          <w:color w:val="auto"/>
          <w:sz w:val="24"/>
          <w:highlight w:val="none"/>
        </w:rPr>
      </w:pPr>
      <w:r>
        <w:rPr>
          <w:rFonts w:hint="eastAsia" w:ascii="宋体" w:hAnsi="宋体"/>
          <w:color w:val="auto"/>
          <w:sz w:val="24"/>
          <w:highlight w:val="none"/>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highlight w:val="none"/>
        </w:rPr>
      </w:pPr>
      <w:r>
        <w:rPr>
          <w:rFonts w:hint="eastAsia" w:ascii="宋体" w:hAnsi="宋体"/>
          <w:color w:val="auto"/>
          <w:sz w:val="24"/>
          <w:highlight w:val="none"/>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highlight w:val="none"/>
        </w:rPr>
      </w:pPr>
      <w:r>
        <w:rPr>
          <w:rFonts w:hint="eastAsia" w:ascii="宋体" w:hAnsi="宋体"/>
          <w:color w:val="auto"/>
          <w:sz w:val="24"/>
          <w:highlight w:val="none"/>
        </w:rPr>
        <w:t>（3）具有质量意识、环保意识、安全意识、信息素养、工匠精神、创新思维；</w:t>
      </w:r>
    </w:p>
    <w:p>
      <w:pPr>
        <w:spacing w:line="520" w:lineRule="exact"/>
        <w:ind w:firstLine="480"/>
        <w:rPr>
          <w:rFonts w:ascii="宋体" w:hAnsi="宋体"/>
          <w:color w:val="auto"/>
          <w:sz w:val="24"/>
          <w:highlight w:val="none"/>
        </w:rPr>
      </w:pPr>
      <w:r>
        <w:rPr>
          <w:rFonts w:hint="eastAsia" w:ascii="宋体" w:hAnsi="宋体"/>
          <w:color w:val="auto"/>
          <w:sz w:val="24"/>
          <w:highlight w:val="none"/>
        </w:rPr>
        <w:t>（4）勇于奋斗、乐观向上，具有自我管理能力、职业生涯规划的意识，有较强的集体意识和团队合作精神；</w:t>
      </w:r>
    </w:p>
    <w:p>
      <w:pPr>
        <w:spacing w:line="520" w:lineRule="exact"/>
        <w:ind w:firstLine="480"/>
        <w:rPr>
          <w:rFonts w:ascii="宋体" w:hAnsi="宋体"/>
          <w:color w:val="auto"/>
          <w:sz w:val="24"/>
          <w:highlight w:val="none"/>
        </w:rPr>
      </w:pPr>
      <w:r>
        <w:rPr>
          <w:rFonts w:hint="eastAsia" w:ascii="宋体" w:hAnsi="宋体"/>
          <w:color w:val="auto"/>
          <w:sz w:val="24"/>
          <w:highlight w:val="none"/>
        </w:rPr>
        <w:t>（5）具有健康的体魄、心理和健全的人格，掌握基本运动知识和一两项运动技能，养成良好的健身与卫生习惯，良好的行为习惯；</w:t>
      </w:r>
    </w:p>
    <w:p>
      <w:pPr>
        <w:spacing w:line="520" w:lineRule="exact"/>
        <w:ind w:firstLine="480"/>
        <w:rPr>
          <w:rFonts w:ascii="宋体" w:hAnsi="宋体"/>
          <w:color w:val="auto"/>
          <w:sz w:val="24"/>
          <w:highlight w:val="none"/>
        </w:rPr>
      </w:pPr>
      <w:r>
        <w:rPr>
          <w:rFonts w:hint="eastAsia" w:ascii="宋体" w:hAnsi="宋体"/>
          <w:color w:val="auto"/>
          <w:sz w:val="24"/>
          <w:highlight w:val="none"/>
        </w:rPr>
        <w:t>（6）具有一定的审美和人文素养，能够形成一两项艺术特长或爱好。</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2.知识目标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（2）熟悉与本专业相关的法律法规以及环境保护、安全消防、文明生产等相关知识；</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 xml:space="preserve">（3）了解与本专业相关的人文社会科学知识如英语、哲学、政治、心理学、社会学等知识； </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 xml:space="preserve">（4）了解游戏行业相关知识如：游戏发展史、游戏制作流程与工具等； </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 xml:space="preserve">（5）掌握游戏设计相关知识如：设计方法论、游戏数值设计、玩法设计等专业知识；  </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（6）掌握一定的数理逻辑知识、计算机应用及编程相关知识和美术基础知识；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（7）掌握游戏资源管理和配置、游戏开发模式、商务运营等相关专业知识。</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3.能力目标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（1）具有探究学习、终身学习、分析问题和解决问题的能力；</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（2）具有良好的语言、文字表达能力和沟通能力，具有团队合作能力；</w:t>
      </w:r>
    </w:p>
    <w:p>
      <w:pPr>
        <w:adjustRightInd w:val="0"/>
        <w:snapToGrid w:val="0"/>
        <w:spacing w:line="520" w:lineRule="exact"/>
        <w:ind w:firstLine="360" w:firstLineChars="150"/>
        <w:rPr>
          <w:rFonts w:ascii="宋体" w:hAnsi="宋体" w:cs="宋体"/>
          <w:color w:val="auto"/>
          <w:sz w:val="24"/>
          <w:highlight w:val="none"/>
        </w:rPr>
      </w:pPr>
      <w:r>
        <w:rPr>
          <w:rFonts w:hint="eastAsia" w:ascii="宋体" w:hAnsi="宋体"/>
          <w:color w:val="auto"/>
          <w:sz w:val="24"/>
          <w:highlight w:val="none"/>
        </w:rPr>
        <w:t>（3）</w:t>
      </w:r>
      <w:r>
        <w:rPr>
          <w:rFonts w:ascii="宋体" w:hAnsi="宋体" w:cs="宋体"/>
          <w:color w:val="auto"/>
          <w:sz w:val="24"/>
          <w:highlight w:val="none"/>
        </w:rPr>
        <w:t xml:space="preserve">具备对新知识、新技能的学习能力和创新创业能力； </w:t>
      </w:r>
    </w:p>
    <w:p>
      <w:pPr>
        <w:adjustRightInd w:val="0"/>
        <w:snapToGrid w:val="0"/>
        <w:spacing w:line="52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（4）</w:t>
      </w:r>
      <w:r>
        <w:rPr>
          <w:rFonts w:ascii="宋体" w:hAnsi="宋体" w:cs="宋体"/>
          <w:color w:val="auto"/>
          <w:sz w:val="24"/>
          <w:highlight w:val="none"/>
        </w:rPr>
        <w:t>具备</w:t>
      </w:r>
      <w:r>
        <w:rPr>
          <w:rFonts w:hint="eastAsia" w:ascii="宋体" w:hAnsi="宋体" w:cs="宋体"/>
          <w:color w:val="auto"/>
          <w:sz w:val="24"/>
          <w:highlight w:val="none"/>
        </w:rPr>
        <w:t>游戏系统设计</w:t>
      </w:r>
      <w:r>
        <w:rPr>
          <w:rFonts w:ascii="宋体" w:hAnsi="宋体" w:cs="宋体"/>
          <w:color w:val="auto"/>
          <w:sz w:val="24"/>
          <w:highlight w:val="none"/>
        </w:rPr>
        <w:t>能力</w:t>
      </w:r>
      <w:r>
        <w:rPr>
          <w:rFonts w:hint="eastAsia" w:ascii="宋体" w:hAnsi="宋体" w:cs="宋体"/>
          <w:color w:val="auto"/>
          <w:sz w:val="24"/>
          <w:highlight w:val="none"/>
        </w:rPr>
        <w:t>、项目统筹管理能力、评测能力、市场数据分析能力、用户行为分析能力等专业能力</w:t>
      </w:r>
      <w:r>
        <w:rPr>
          <w:rFonts w:ascii="宋体" w:hAnsi="宋体" w:cs="宋体"/>
          <w:color w:val="auto"/>
          <w:sz w:val="24"/>
          <w:highlight w:val="none"/>
        </w:rPr>
        <w:t>；</w:t>
      </w:r>
    </w:p>
    <w:p>
      <w:pPr>
        <w:spacing w:line="520" w:lineRule="exact"/>
        <w:ind w:firstLine="360" w:firstLineChars="150"/>
        <w:rPr>
          <w:rFonts w:ascii="宋体" w:hAnsi="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rPr>
        <w:t>具备</w:t>
      </w:r>
      <w:r>
        <w:rPr>
          <w:rFonts w:hint="eastAsia" w:ascii="宋体" w:hAnsi="宋体" w:cs="宋体"/>
          <w:color w:val="auto"/>
          <w:sz w:val="24"/>
          <w:highlight w:val="none"/>
        </w:rPr>
        <w:t>设计相关工具（Axure、101创想世界、Edbox等），以及程序引擎工具（Unity、Unreal）、数据库工具、Office工具的使用</w:t>
      </w:r>
      <w:r>
        <w:rPr>
          <w:rFonts w:ascii="宋体" w:hAnsi="宋体" w:cs="宋体"/>
          <w:color w:val="auto"/>
          <w:sz w:val="24"/>
          <w:highlight w:val="none"/>
        </w:rPr>
        <w:t>能力。</w:t>
      </w:r>
    </w:p>
    <w:p>
      <w:pPr>
        <w:adjustRightInd w:val="0"/>
        <w:snapToGrid w:val="0"/>
        <w:spacing w:line="520" w:lineRule="exact"/>
        <w:ind w:firstLine="480"/>
        <w:rPr>
          <w:rFonts w:ascii="宋体" w:hAnsi="宋体"/>
          <w:color w:val="auto"/>
          <w:sz w:val="24"/>
          <w:highlight w:val="none"/>
        </w:rPr>
      </w:pPr>
    </w:p>
    <w:p>
      <w:pPr>
        <w:pStyle w:val="24"/>
        <w:numPr>
          <w:ilvl w:val="0"/>
          <w:numId w:val="0"/>
        </w:numPr>
        <w:spacing w:line="520" w:lineRule="exact"/>
        <w:ind w:left="472" w:leftChars="0"/>
        <w:rPr>
          <w:rFonts w:ascii="宋体" w:hAns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课程设置及要求</w:t>
      </w:r>
    </w:p>
    <w:p>
      <w:pPr>
        <w:pStyle w:val="24"/>
        <w:adjustRightInd w:val="0"/>
        <w:snapToGrid w:val="0"/>
        <w:spacing w:line="520" w:lineRule="exact"/>
        <w:ind w:left="210" w:firstLine="0" w:firstLineChars="0"/>
        <w:jc w:val="left"/>
        <w:rPr>
          <w:rFonts w:ascii="宋体" w:hAnsi="宋体"/>
          <w:b/>
          <w:bCs/>
          <w:color w:val="auto"/>
          <w:sz w:val="24"/>
          <w:highlight w:val="none"/>
        </w:rPr>
      </w:pPr>
      <w:r>
        <w:rPr>
          <w:rFonts w:hint="eastAsia" w:ascii="宋体" w:hAnsi="宋体"/>
          <w:b/>
          <w:bCs/>
          <w:color w:val="auto"/>
          <w:sz w:val="24"/>
          <w:highlight w:val="none"/>
        </w:rPr>
        <w:t>（一）课程体系结构图</w:t>
      </w:r>
    </w:p>
    <w:p>
      <w:pPr>
        <w:spacing w:line="400" w:lineRule="exact"/>
        <w:ind w:firstLine="422" w:firstLineChars="200"/>
        <w:rPr>
          <w:rFonts w:hAnsi="宋体"/>
          <w:b/>
          <w:color w:val="auto"/>
          <w:szCs w:val="21"/>
          <w:highlight w:val="none"/>
        </w:rPr>
      </w:pPr>
    </w:p>
    <w:p>
      <w:pPr>
        <w:spacing w:line="400" w:lineRule="exact"/>
        <w:jc w:val="center"/>
        <w:rPr>
          <w:rFonts w:ascii="宋体" w:hAnsi="宋体"/>
          <w:bCs/>
          <w:color w:val="auto"/>
          <w:kern w:val="0"/>
          <w:szCs w:val="21"/>
          <w:highlight w:val="none"/>
        </w:rPr>
        <w:sectPr>
          <w:headerReference r:id="rId3" w:type="default"/>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rPr>
          <w:color w:val="auto"/>
          <w:highlight w:val="none"/>
        </w:rPr>
      </w:pPr>
      <w:r>
        <w:rPr>
          <w:color w:val="auto"/>
          <w:highlight w:val="none"/>
        </w:rPr>
        <mc:AlternateContent>
          <mc:Choice Requires="wps">
            <w:drawing>
              <wp:anchor distT="0" distB="0" distL="114300" distR="114300" simplePos="0" relativeHeight="251758592"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1888" name="燕尾形箭头 1888"/>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58592;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WKv/b1gAAAAgBAAAP&#10;AAAAAAAAAAEAIAAAACIAAABkcnMvZG93bnJldi54bWxQSwECFAAUAAAACACHTuJAA3yZp4wCAAD/&#10;BAAADgAAAAAAAAABACAAAAAlAQAAZHJzL2Uyb0RvYy54bWxQSwUGAAAAAAYABgBZAQAAIwYAAAAA&#10;" adj="2016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6544"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1898" name="燕尾形箭头 1898"/>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56544;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gtABDXAAAABwEAAA8A&#10;AAAAAAAAAQAgAAAAIgAAAGRycy9kb3ducmV2LnhtbFBLAQIUABQAAAAIAIdO4kB2CsH+igIAAP4E&#10;AAAOAAAAAAAAAAEAIAAAACYBAABkcnMvZTJvRG9jLnhtbFBLBQYAAAAABgAGAFkBAAAiBgAAAAA=&#10;" adj="13886,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1889" name="文本框 188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0288;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4kofbSAAAABwEAAA8AAAAAAAAAAQAgAAAAIgAAAGRycy9kb3ducmV2LnhtbFBLAQIU&#10;ABQAAAAIAIdO4kCzpDhRawIAANsEAAAOAAAAAAAAAAEAIAAAACEBAABkcnMvZTJvRG9jLnhtbFBL&#10;BQYAAAAABgAGAFkBAAD+BQ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highlight w:val="none"/>
        </w:rPr>
        <mc:AlternateContent>
          <mc:Choice Requires="wps">
            <w:drawing>
              <wp:anchor distT="0" distB="0" distL="114300" distR="114300" simplePos="0" relativeHeight="251759616"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1890" name="燕尾形箭头 1890"/>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59616;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PfILlbYAAAA&#10;CAEAAA8AAAAAAAAAAQAgAAAAIgAAAGRycy9kb3ducmV2LnhtbFBLAQIUABQAAAAIAIdO4kBbIRM3&#10;jwIAAP4EAAAOAAAAAAAAAAEAIAAAACcBAABkcnMvZTJvRG9jLnhtbFBLBQYAAAAABgAGAFkBAAAo&#10;Bg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28896"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1891" name="文本框 1891"/>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8896;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jUU4dYAAAAJAQAADwAAAAAAAAABACAAAAAiAAAAZHJzL2Rvd25yZXYueG1sUEsB&#10;AhQAFAAAAAgAh07iQCE0P1ZpAgAA2wQAAA4AAAAAAAAAAQAgAAAAJQEAAGRycy9lMm9Eb2MueG1s&#10;UEsFBgAAAAAGAAYAWQEAAAAGAAAAAA==&#10;">
                <v:fill on="t" focussize="0,0"/>
                <v:stroke weight="0.5pt" color="#000000" joinstyle="round"/>
                <v:imagedata o:title=""/>
                <o:lock v:ext="edit" aspectratio="f"/>
                <v:textbox>
                  <w:txbxContent>
                    <w:p>
                      <w:pPr>
                        <w:jc w:val="center"/>
                        <w:rPr>
                          <w:rFonts w:hint="eastAsia"/>
                        </w:rPr>
                      </w:pPr>
                      <w:r>
                        <w:rPr>
                          <w:rFonts w:hint="eastAsia"/>
                        </w:rPr>
                        <w:t>学习领域</w:t>
                      </w:r>
                    </w:p>
                  </w:txbxContent>
                </v:textbox>
              </v:shape>
            </w:pict>
          </mc:Fallback>
        </mc:AlternateContent>
      </w: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1896" name="文本框 189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4384;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6F5OT9UAAAAIAQAADwAAAAAAAAABACAAAAAiAAAAZHJzL2Rvd25yZXYueG1sUEsB&#10;AhQAFAAAAAgAh07iQCCm/GBqAgAA2wQAAA4AAAAAAAAAAQAgAAAAJAEAAGRycy9lMm9Eb2MueG1s&#10;UEsFBgAAAAAGAAYAWQEAAAAGA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1892" name="文本框 1892"/>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59264;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g4MidMAAAAGAQAADwAAAAAAAAABACAAAAAiAAAAZHJzL2Rvd25yZXYueG1sUEsBAhQA&#10;FAAAAAgAh07iQBLt2+RpAgAA2gQAAA4AAAAAAAAAAQAgAAAAIgEAAGRycy9lMm9Eb2MueG1sUEsF&#10;BgAAAAAGAAYAWQEAAP0FA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8416"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1893" name="文本框 1893"/>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08416;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ju8XDXAAAADAEAAA8AAAAAAAAAAQAgAAAAIgAAAGRycy9kb3du&#10;cmV2LnhtbFBLAQIUABQAAAAIAIdO4kCU+dxmcgIAAN0EAAAOAAAAAAAAAAEAIAAAACYBAABkcnMv&#10;ZTJvRG9jLnhtbFBLBQYAAAAABgAGAFkBAAAK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highlight w:val="none"/>
        </w:rPr>
        <mc:AlternateContent>
          <mc:Choice Requires="wps">
            <w:drawing>
              <wp:anchor distT="0" distB="0" distL="114300" distR="114300" simplePos="0" relativeHeight="251707392"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1894" name="矩形 1894"/>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3.25pt;width:141.75pt;z-index:251707392;v-text-anchor:middle;mso-width-relative:page;mso-height-relative:page;"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&#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OHGhe2gAAAAwBAAAPAAAAAAAAAAEAIAAAACIAAABk&#10;cnMvZG93bnJldi54bWxQSwECFAAUAAAACACHTuJAfgmhh3YCAADoBAAADgAAAAAAAAABACAAAAAp&#10;AQAAZHJzL2Uyb0RvYy54bWxQSwUGAAAAAAYABgBZAQAAEQY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02272"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1895" name="文本框 189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702272;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Wgaw1gAAAAsBAAAPAAAAAAAAAAEAIAAAACIAAABkcnMvZG93bnJldi54bWxQ&#10;SwECFAAUAAAACACHTuJAd/Ks5G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w:rPr>
          <w:color w:val="auto"/>
          <w:highlight w:val="none"/>
        </w:rPr>
        <mc:AlternateContent>
          <mc:Choice Requires="wps">
            <w:drawing>
              <wp:anchor distT="0" distB="0" distL="114300" distR="114300" simplePos="0" relativeHeight="251773952" behindDoc="0" locked="0" layoutInCell="1" allowOverlap="1">
                <wp:simplePos x="0" y="0"/>
                <wp:positionH relativeFrom="column">
                  <wp:posOffset>6129655</wp:posOffset>
                </wp:positionH>
                <wp:positionV relativeFrom="paragraph">
                  <wp:posOffset>104775</wp:posOffset>
                </wp:positionV>
                <wp:extent cx="219075" cy="190500"/>
                <wp:effectExtent l="6350" t="6350" r="12700" b="22225"/>
                <wp:wrapNone/>
                <wp:docPr id="1897" name="燕尾形箭头 1897"/>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8.25pt;height:15pt;width:17.25pt;rotation:5898240f;z-index:251773952;v-text-anchor:middle;mso-width-relative:page;mso-height-relative:page;" filled="f" stroked="t" coordsize="21600,21600" o:gfxdata="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EUPPg&#10;2QAAAAkBAAAPAAAAAAAAAAEAIAAAACIAAABkcnMvZG93bnJldi54bWxQSwECFAAUAAAACACHTuJA&#10;brg2sJICAAAMBQAADgAAAAAAAAABACAAAAAoAQAAZHJzL2Uyb0RvYy54bWxQSwUGAAAAAAYABgBZ&#10;AQAALAYAAAAA&#10;" adj="12209,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61664" behindDoc="0" locked="0" layoutInCell="1" allowOverlap="1">
                <wp:simplePos x="0" y="0"/>
                <wp:positionH relativeFrom="column">
                  <wp:posOffset>2486025</wp:posOffset>
                </wp:positionH>
                <wp:positionV relativeFrom="paragraph">
                  <wp:posOffset>128270</wp:posOffset>
                </wp:positionV>
                <wp:extent cx="276225" cy="190500"/>
                <wp:effectExtent l="6350" t="6350" r="12700" b="22225"/>
                <wp:wrapNone/>
                <wp:docPr id="1899" name="燕尾形箭头 1899"/>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10.1pt;height:15pt;width:21.75pt;rotation:5898240f;z-index:251761664;v-text-anchor:middle;mso-width-relative:page;mso-height-relative:page;" filled="f" stroked="t" coordsize="21600,21600" o:gfxdata="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K3y&#10;FunYAAAACQEAAA8AAAAAAAAAAQAgAAAAIgAAAGRycy9kb3ducmV2LnhtbFBLAQIUABQAAAAIAIdO&#10;4kAq92BDlQIAAAwFAAAOAAAAAAAAAAEAIAAAACcBAABkcnMvZTJvRG9jLnhtbFBLBQYAAAAABgAG&#10;AFkBAAAuBg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60640" behindDoc="0" locked="0" layoutInCell="1" allowOverlap="1">
                <wp:simplePos x="0" y="0"/>
                <wp:positionH relativeFrom="column">
                  <wp:posOffset>1133475</wp:posOffset>
                </wp:positionH>
                <wp:positionV relativeFrom="paragraph">
                  <wp:posOffset>118745</wp:posOffset>
                </wp:positionV>
                <wp:extent cx="276225" cy="190500"/>
                <wp:effectExtent l="6350" t="6350" r="12700" b="22225"/>
                <wp:wrapNone/>
                <wp:docPr id="1903" name="燕尾形箭头 1903"/>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9.35pt;height:15pt;width:21.75pt;rotation:5898240f;z-index:251760640;v-text-anchor:middle;mso-width-relative:page;mso-height-relative:page;" filled="f" stroked="t" coordsize="21600,21600" o:gfxdata="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HeLV/nX&#10;AAAACQEAAA8AAAAAAAAAAQAgAAAAIgAAAGRycy9kb3ducmV2LnhtbFBLAQIUABQAAAAIAIdO4kDt&#10;GRPWkwIAAAwFAAAOAAAAAAAAAAEAIAAAACYBAABkcnMvZTJvRG9jLnhtbFBLBQYAAAAABgAGAFkB&#10;AAArBg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7568" behindDoc="0" locked="0" layoutInCell="1" allowOverlap="1">
                <wp:simplePos x="0" y="0"/>
                <wp:positionH relativeFrom="column">
                  <wp:posOffset>19685</wp:posOffset>
                </wp:positionH>
                <wp:positionV relativeFrom="paragraph">
                  <wp:posOffset>118745</wp:posOffset>
                </wp:positionV>
                <wp:extent cx="276225" cy="190500"/>
                <wp:effectExtent l="6350" t="6350" r="12700" b="22225"/>
                <wp:wrapNone/>
                <wp:docPr id="1900" name="燕尾形箭头 1900"/>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9.35pt;height:15pt;width:21.75pt;rotation:5898240f;z-index:251757568;v-text-anchor:middle;mso-width-relative:page;mso-height-relative:page;" filled="f" stroked="t" coordsize="21600,21600" o:gfxdata="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JIluhbUAAAA&#10;BgEAAA8AAAAAAAAAAQAgAAAAIgAAAGRycy9kb3ducmV2LnhtbFBLAQIUABQAAAAIAIdO4kAQa6bi&#10;kwIAAAwFAAAOAAAAAAAAAAEAIAAAACMBAABkcnMvZTJvRG9jLnhtbFBLBQYAAAAABgAGAFkBAAAo&#10;BgAAAAA=&#10;" adj="14152,5400">
                <v:fill on="f" focussize="0,0"/>
                <v:stroke weight="1pt" color="#385D8A" joinstyle="round"/>
                <v:imagedata o:title=""/>
                <o:lock v:ext="edit" aspectratio="f"/>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8720" behindDoc="0" locked="0" layoutInCell="1" allowOverlap="1">
                <wp:simplePos x="0" y="0"/>
                <wp:positionH relativeFrom="column">
                  <wp:posOffset>4943475</wp:posOffset>
                </wp:positionH>
                <wp:positionV relativeFrom="paragraph">
                  <wp:posOffset>140970</wp:posOffset>
                </wp:positionV>
                <wp:extent cx="390525" cy="2114550"/>
                <wp:effectExtent l="4445" t="4445" r="5080" b="14605"/>
                <wp:wrapNone/>
                <wp:docPr id="1902" name="文本框 1902"/>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66.5pt;width:30.75pt;z-index:251678720;mso-width-relative:page;mso-height-relative:page;" fillcolor="#FFFFFF" filled="t" stroked="t" coordsize="21600,21600" o:gfxdata="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1Dh7p1wAAAAoBAAAPAAAAAAAAAAEAIAAAACIAAABkcnMvZG93bnJl&#10;di54bWxQSwECFAAUAAAACACHTuJA1T2OJHACAADdBAAADgAAAAAAAAABACAAAAAmAQAAZHJzL2Uy&#10;b0RvYy54bWxQSwUGAAAAAAYABgBZAQAACA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highlight w:val="none"/>
        </w:rPr>
        <mc:AlternateContent>
          <mc:Choice Requires="wps">
            <w:drawing>
              <wp:anchor distT="0" distB="0" distL="114300" distR="114300" simplePos="0" relativeHeight="251694080" behindDoc="0" locked="0" layoutInCell="1" allowOverlap="1">
                <wp:simplePos x="0" y="0"/>
                <wp:positionH relativeFrom="column">
                  <wp:posOffset>6867525</wp:posOffset>
                </wp:positionH>
                <wp:positionV relativeFrom="paragraph">
                  <wp:posOffset>140970</wp:posOffset>
                </wp:positionV>
                <wp:extent cx="390525" cy="1600200"/>
                <wp:effectExtent l="4445" t="4445" r="5080" b="14605"/>
                <wp:wrapNone/>
                <wp:docPr id="1901" name="文本框 1901"/>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jc w:val="center"/>
                              <w:rPr>
                                <w:rFonts w:hint="eastAsia"/>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1.1pt;height:126pt;width:30.75pt;z-index:251694080;mso-width-relative:page;mso-height-relative:page;" fillcolor="#FFFFFF" filled="t" stroked="t" coordsize="21600,21600" o:gfxdata="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fszJfXAAAADAEAAA8AAAAAAAAAAQAgAAAAIgAAAGRycy9kb3ducmV2Lnht&#10;bFBLAQIUABQAAAAIAIdO4kC3L9gUbAIAAN0EAAAOAAAAAAAAAAEAIAAAACYBAABkcnMvZTJvRG9j&#10;LnhtbFBLBQYAAAAABgAGAFkBAAAE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jc w:val="center"/>
                        <w:rPr>
                          <w:rFonts w:hint="eastAsia"/>
                        </w:rPr>
                      </w:pPr>
                    </w:p>
                  </w:txbxContent>
                </v:textbox>
              </v:shape>
            </w:pict>
          </mc:Fallback>
        </mc:AlternateContent>
      </w:r>
      <w:r>
        <w:rPr>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3600450</wp:posOffset>
                </wp:positionH>
                <wp:positionV relativeFrom="paragraph">
                  <wp:posOffset>74295</wp:posOffset>
                </wp:positionV>
                <wp:extent cx="1800225" cy="2238375"/>
                <wp:effectExtent l="4445" t="4445" r="5080" b="5080"/>
                <wp:wrapNone/>
                <wp:docPr id="1904" name="矩形 1904"/>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5.85pt;height:176.25pt;width:141.75pt;z-index:251677696;v-text-anchor:middle;mso-width-relative:page;mso-height-relative:page;" filled="f" stroked="t" coordsize="21600,21600" o:gfxdata="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fuR3mdoAAAAKAQAADwAAAAAAAAABACAAAAAiAAAA&#10;ZHJzL2Rvd25yZXYueG1sUEsBAhQAFAAAAAgAh07iQONxKFl3AgAA6AQAAA4AAAAAAAAAAQAgAAAA&#10;KQEAAGRycy9lMm9Eb2MueG1sUEsFBgAAAAAGAAYAWQEAABIGA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17632" behindDoc="0" locked="0" layoutInCell="1" allowOverlap="1">
                <wp:simplePos x="0" y="0"/>
                <wp:positionH relativeFrom="column">
                  <wp:posOffset>-28575</wp:posOffset>
                </wp:positionH>
                <wp:positionV relativeFrom="paragraph">
                  <wp:posOffset>169545</wp:posOffset>
                </wp:positionV>
                <wp:extent cx="390525" cy="1114425"/>
                <wp:effectExtent l="5080" t="4445" r="4445" b="5080"/>
                <wp:wrapNone/>
                <wp:docPr id="1936" name="文本框 1936"/>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rPr>
                                <w:rFonts w:hint="eastAsia" w:eastAsia="宋体"/>
                                <w:lang w:eastAsia="zh-CN"/>
                              </w:rPr>
                            </w:pPr>
                            <w:r>
                              <w:rPr>
                                <w:rFonts w:hint="eastAsia"/>
                              </w:rPr>
                              <w:t>游戏</w:t>
                            </w:r>
                            <w:r>
                              <w:rPr>
                                <w:rFonts w:hint="eastAsia"/>
                                <w:lang w:val="en-US" w:eastAsia="zh-CN"/>
                              </w:rPr>
                              <w:t>策划</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87.75pt;width:30.75pt;z-index:251717632;mso-width-relative:page;mso-height-relative:page;" fillcolor="#FFFFFF" filled="t" stroked="t" coordsize="21600,21600" o:gfxdata="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fRI2a1AAAAAgBAAAPAAAAAAAAAAEAIAAAACIAAABkcnMvZG93bnJldi54bWxQ&#10;SwECFAAUAAAACACHTuJAyrfU7W0CAADdBAAADgAAAAAAAAABACAAAAAjAQAAZHJzL2Uyb0RvYy54&#10;bWxQSwUGAAAAAAYABgBZAQAAAgYAAAAA&#10;">
                <v:fill on="t" focussize="0,0"/>
                <v:stroke weight="0.5pt" color="#000000" joinstyle="round"/>
                <v:imagedata o:title=""/>
                <o:lock v:ext="edit" aspectratio="f"/>
                <v:textbox style="layout-flow:vertical-ideographic;">
                  <w:txbxContent>
                    <w:p>
                      <w:pPr>
                        <w:jc w:val="center"/>
                        <w:rPr>
                          <w:rFonts w:hint="eastAsia" w:eastAsia="宋体"/>
                          <w:lang w:eastAsia="zh-CN"/>
                        </w:rPr>
                      </w:pPr>
                      <w:r>
                        <w:rPr>
                          <w:rFonts w:hint="eastAsia"/>
                        </w:rPr>
                        <w:t>游戏</w:t>
                      </w:r>
                      <w:r>
                        <w:rPr>
                          <w:rFonts w:hint="eastAsia"/>
                          <w:lang w:val="en-US" w:eastAsia="zh-CN"/>
                        </w:rPr>
                        <w:t>策划</w:t>
                      </w:r>
                    </w:p>
                    <w:p/>
                  </w:txbxContent>
                </v:textbox>
              </v:shape>
            </w:pict>
          </mc:Fallback>
        </mc:AlternateContent>
      </w:r>
      <w:r>
        <w:rPr>
          <w:color w:val="auto"/>
          <w:highlight w:val="none"/>
        </w:rPr>
        <mc:AlternateContent>
          <mc:Choice Requires="wps">
            <w:drawing>
              <wp:anchor distT="0" distB="0" distL="114300" distR="114300" simplePos="0" relativeHeight="251687936"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1940" name="文本框 194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87936;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107rLtYAAAAKAQAADwAAAAAAAAABACAAAAAiAAAAZHJzL2Rvd25yZXYueG1sUEsB&#10;AhQAFAAAAAgAh07iQIvXdhlpAgAA2wQAAA4AAAAAAAAAAQAgAAAAJQ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军事训练</w:t>
                      </w:r>
                    </w:p>
                  </w:txbxContent>
                </v:textbox>
              </v:shape>
            </w:pict>
          </mc:Fallback>
        </mc:AlternateContent>
      </w:r>
      <w:r>
        <w:rPr>
          <w:color w:val="auto"/>
          <w:highlight w:val="none"/>
        </w:rPr>
        <mc:AlternateContent>
          <mc:Choice Requires="wps">
            <w:drawing>
              <wp:anchor distT="0" distB="0" distL="114300" distR="114300" simplePos="0" relativeHeight="251692032" behindDoc="0" locked="0" layoutInCell="1" allowOverlap="1">
                <wp:simplePos x="0" y="0"/>
                <wp:positionH relativeFrom="column">
                  <wp:posOffset>5572125</wp:posOffset>
                </wp:positionH>
                <wp:positionV relativeFrom="paragraph">
                  <wp:posOffset>1474470</wp:posOffset>
                </wp:positionV>
                <wp:extent cx="1295400" cy="266700"/>
                <wp:effectExtent l="4445" t="4445" r="14605" b="14605"/>
                <wp:wrapNone/>
                <wp:docPr id="1935" name="文本框 193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6.1pt;height:21pt;width:102pt;z-index:251692032;mso-width-relative:page;mso-height-relative:page;" fillcolor="#FFFFFF" filled="t" stroked="t" coordsize="21600,21600" o:gfxdata="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VDVrLYAAAADAEAAA8AAAAAAAAAAQAgAAAAIgAAAGRycy9kb3ducmV2Lnht&#10;bFBLAQIUABQAAAAIAIdO4kD4uygsawIAANsEAAAOAAAAAAAAAAEAIAAAACcBAABkcnMvZTJvRG9j&#10;LnhtbFBLBQYAAAAABgAGAFkBAAAEBg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color w:val="auto"/>
          <w:highlight w:val="none"/>
        </w:rPr>
        <mc:AlternateContent>
          <mc:Choice Requires="wps">
            <w:drawing>
              <wp:anchor distT="0" distB="0" distL="114300" distR="114300" simplePos="0" relativeHeight="251693056" behindDoc="0" locked="0" layoutInCell="1" allowOverlap="1">
                <wp:simplePos x="0" y="0"/>
                <wp:positionH relativeFrom="column">
                  <wp:posOffset>5523865</wp:posOffset>
                </wp:positionH>
                <wp:positionV relativeFrom="paragraph">
                  <wp:posOffset>74295</wp:posOffset>
                </wp:positionV>
                <wp:extent cx="1800225" cy="1724025"/>
                <wp:effectExtent l="4445" t="4445" r="5080" b="5080"/>
                <wp:wrapNone/>
                <wp:docPr id="1949" name="矩形 1949"/>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5.85pt;height:135.75pt;width:141.75pt;z-index:251693056;v-text-anchor:middle;mso-width-relative:page;mso-height-relative:page;" filled="f" stroked="t" coordsize="21600,21600" o:gfxdata="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JozCrdsAAAALAQAADwAAAAAAAAABACAAAAAiAAAA&#10;ZHJzL2Rvd25yZXYueG1sUEsBAhQAFAAAAAgAh07iQIr6R6F2AgAA6AQAAA4AAAAAAAAAAQAgAAAA&#10;KgEAAGRycy9lMm9Eb2MueG1sUEsFBgAAAAAGAAYAWQEAABIGA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1937" name="文本框 193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cs="Times New Roman"/>
                                <w:sz w:val="18"/>
                                <w:szCs w:val="18"/>
                                <w:lang w:val="en-US" w:eastAsia="zh-CN"/>
                              </w:rPr>
                            </w:pPr>
                            <w:r>
                              <w:rPr>
                                <w:rFonts w:hint="eastAsia" w:eastAsia="宋体" w:cs="Times New Roman"/>
                                <w:sz w:val="18"/>
                                <w:szCs w:val="18"/>
                                <w:lang w:val="en-US" w:eastAsia="zh-CN"/>
                              </w:rPr>
                              <w:t>美术设计基础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66432;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AtQSCkaw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6qSAadcAAAAJAQAADwAAAAAAAAABACAAAAAiAAAAZHJzL2Rvd25yZXYueG1s&#10;UEsBAhQAFAAAAAgAh07iQC1BIKRrAgAA2wQAAA4AAAAAAAAAAQAgAAAAJgEAAGRycy9lMm9Eb2Mu&#10;eG1sUEsFBgAAAAAGAAYAWQEAAAMGAAAAAA==&#10;">
                <v:fill on="t" focussize="0,0"/>
                <v:stroke weight="0.5pt" color="#000000" joinstyle="round"/>
                <v:imagedata o:title=""/>
                <o:lock v:ext="edit" aspectratio="f"/>
                <v:textbox>
                  <w:txbxContent>
                    <w:p>
                      <w:pPr>
                        <w:jc w:val="center"/>
                        <w:rPr>
                          <w:rFonts w:hint="default" w:eastAsia="宋体" w:cs="Times New Roman"/>
                          <w:sz w:val="18"/>
                          <w:szCs w:val="18"/>
                          <w:lang w:val="en-US" w:eastAsia="zh-CN"/>
                        </w:rPr>
                      </w:pPr>
                      <w:r>
                        <w:rPr>
                          <w:rFonts w:hint="eastAsia" w:eastAsia="宋体" w:cs="Times New Roman"/>
                          <w:sz w:val="18"/>
                          <w:szCs w:val="18"/>
                          <w:lang w:val="en-US" w:eastAsia="zh-CN"/>
                        </w:rPr>
                        <w:t>美术设计基础</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71904" behindDoc="0" locked="0" layoutInCell="1" allowOverlap="1">
                <wp:simplePos x="0" y="0"/>
                <wp:positionH relativeFrom="column">
                  <wp:posOffset>3183255</wp:posOffset>
                </wp:positionH>
                <wp:positionV relativeFrom="paragraph">
                  <wp:posOffset>90805</wp:posOffset>
                </wp:positionV>
                <wp:extent cx="450850" cy="4152900"/>
                <wp:effectExtent l="4445" t="635" r="20955" b="18415"/>
                <wp:wrapNone/>
                <wp:docPr id="1954" name="直接连接符 1954"/>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7.15pt;height:327pt;width:35.5pt;z-index:251771904;mso-width-relative:page;mso-height-relative:page;" filled="f" stroked="t" coordsize="21600,21600" o:gfxdata="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MvpNkAAAAKAQAADwAAAAAAAAABACAAAAAi&#10;AAAAZHJzL2Rvd25yZXYueG1sUEsBAhQAFAAAAAgAh07iQHETc3gJAgAA9QMAAA4AAAAAAAAAAQAg&#10;AAAAKAEAAGRycy9lMm9Eb2MueG1sUEsFBgAAAAAGAAYAWQEAAKM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03296"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1941" name="文本框 1941"/>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703296;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tXDxbVAAAACgEAAA8AAAAAAAAAAQAgAAAAIgAAAGRycy9kb3ducmV2LnhtbFBL&#10;AQIUABQAAAAIAIdO4kBvsqu3awIAANsEAAAOAAAAAAAAAAEAIAAAACQBAABkcnMvZTJvRG9jLnht&#10;bFBLBQYAAAAABgAGAFkBAAABBgAAA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w:rPr>
          <w:color w:val="auto"/>
          <w:highlight w:val="none"/>
        </w:rPr>
        <mc:AlternateContent>
          <mc:Choice Requires="wps">
            <w:drawing>
              <wp:anchor distT="0" distB="0" distL="114300" distR="114300" simplePos="0" relativeHeight="251734016"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1955" name="直接连接符 1955"/>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34016;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PKSb82QAAAAkBAAAPAAAAAAAAAAEAIAAAACIAAABkcnMvZG93&#10;bnJldi54bWxQSwECFAAUAAAACACHTuJAR+7uMv8BAADrAwAADgAAAAAAAAABACAAAAAoAQAAZHJz&#10;L2Uyb0RvYy54bWxQSwUGAAAAAAYABgBZAQAAm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9920"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1950" name="直接连接符 1950"/>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29920;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9NwdbWAAAACAEAAA8AAAAAAAAAAQAgAAAAIgAAAGRycy9kb3du&#10;cmV2LnhtbFBLAQIUABQAAAAIAIdO4kAiLP5hAQIAAPUDAAAOAAAAAAAAAAEAIAAAACUBAABkcnMv&#10;ZTJvRG9jLnhtbFBLBQYAAAAABgAGAFkBAACY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1958" name="直接连接符 1958"/>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81792;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Fys02AAAAAkBAAAPAAAAAAAAAAEAIAAAACIA&#10;AABkcnMvZG93bnJldi54bWxQSwECFAAUAAAACACHTuJAz4Rj3QkCAAD1AwAADgAAAAAAAAABACAA&#10;AAAnAQAAZHJzL2Uyb0RvYy54bWxQSwUGAAAAAAYABgBZAQAAo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0</wp:posOffset>
                </wp:positionV>
                <wp:extent cx="1047750" cy="1085850"/>
                <wp:effectExtent l="4445" t="4445" r="14605" b="14605"/>
                <wp:wrapNone/>
                <wp:docPr id="1938" name="文本框 1938"/>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1"/>
                              </w:numPr>
                              <w:jc w:val="center"/>
                              <w:rPr>
                                <w:sz w:val="18"/>
                                <w:szCs w:val="18"/>
                              </w:rPr>
                            </w:pPr>
                            <w:r>
                              <w:rPr>
                                <w:rFonts w:hint="eastAsia"/>
                                <w:sz w:val="18"/>
                                <w:szCs w:val="18"/>
                                <w:lang w:val="en-US" w:eastAsia="zh-CN"/>
                              </w:rPr>
                              <w:t>游戏策划相关</w:t>
                            </w:r>
                            <w:r>
                              <w:rPr>
                                <w:rFonts w:hint="eastAsia"/>
                                <w:sz w:val="18"/>
                                <w:szCs w:val="18"/>
                              </w:rPr>
                              <w:t>能力</w:t>
                            </w:r>
                          </w:p>
                          <w:p>
                            <w:pPr>
                              <w:pStyle w:val="9"/>
                              <w:ind w:left="0" w:leftChars="0" w:firstLine="0" w:firstLineChars="0"/>
                              <w:rPr>
                                <w:rFonts w:hint="default" w:eastAsia="宋体"/>
                                <w:lang w:val="en-US" w:eastAsia="zh-CN"/>
                              </w:rPr>
                            </w:pPr>
                            <w:r>
                              <w:rPr>
                                <w:rFonts w:hint="eastAsia"/>
                                <w:sz w:val="18"/>
                                <w:szCs w:val="18"/>
                                <w:lang w:val="en-US" w:eastAsia="zh-CN"/>
                              </w:rPr>
                              <w:t>2游戏文档编写能力</w:t>
                            </w:r>
                          </w:p>
                          <w:p>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85.5pt;width:82.5pt;z-index:251665408;mso-width-relative:page;mso-height-relative:page;" fillcolor="#FFFFFF" filled="t" stroked="t" coordsize="21600,21600" o:gfxdata="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T3sijTAAAACAEAAA8AAAAAAAAAAQAgAAAAIgAAAGRycy9kb3ducmV2LnhtbFBLAQIU&#10;ABQAAAAIAIdO4kBYtZZuagIAANwEAAAOAAAAAAAAAAEAIAAAACIBAABkcnMvZTJvRG9jLnhtbFBL&#10;BQYAAAAABgAGAFkBAAD+BQAAAAA=&#10;">
                <v:fill on="t" focussize="0,0"/>
                <v:stroke weight="0.5pt" color="#000000" joinstyle="round"/>
                <v:imagedata o:title=""/>
                <o:lock v:ext="edit" aspectratio="f"/>
                <v:textbox>
                  <w:txbxContent>
                    <w:p>
                      <w:pPr>
                        <w:numPr>
                          <w:ilvl w:val="0"/>
                          <w:numId w:val="1"/>
                        </w:numPr>
                        <w:jc w:val="center"/>
                        <w:rPr>
                          <w:sz w:val="18"/>
                          <w:szCs w:val="18"/>
                        </w:rPr>
                      </w:pPr>
                      <w:r>
                        <w:rPr>
                          <w:rFonts w:hint="eastAsia"/>
                          <w:sz w:val="18"/>
                          <w:szCs w:val="18"/>
                          <w:lang w:val="en-US" w:eastAsia="zh-CN"/>
                        </w:rPr>
                        <w:t>游戏策划相关</w:t>
                      </w:r>
                      <w:r>
                        <w:rPr>
                          <w:rFonts w:hint="eastAsia"/>
                          <w:sz w:val="18"/>
                          <w:szCs w:val="18"/>
                        </w:rPr>
                        <w:t>能力</w:t>
                      </w:r>
                    </w:p>
                    <w:p>
                      <w:pPr>
                        <w:pStyle w:val="9"/>
                        <w:ind w:left="0" w:leftChars="0" w:firstLine="0" w:firstLineChars="0"/>
                        <w:rPr>
                          <w:rFonts w:hint="default" w:eastAsia="宋体"/>
                          <w:lang w:val="en-US" w:eastAsia="zh-CN"/>
                        </w:rPr>
                      </w:pPr>
                      <w:r>
                        <w:rPr>
                          <w:rFonts w:hint="eastAsia"/>
                          <w:sz w:val="18"/>
                          <w:szCs w:val="18"/>
                          <w:lang w:val="en-US" w:eastAsia="zh-CN"/>
                        </w:rPr>
                        <w:t>2游戏文档编写能力</w:t>
                      </w:r>
                    </w:p>
                    <w:p>
                      <w:pP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0</wp:posOffset>
                </wp:positionV>
                <wp:extent cx="1047750" cy="266700"/>
                <wp:effectExtent l="4445" t="4445" r="14605" b="14605"/>
                <wp:wrapNone/>
                <wp:docPr id="1956" name="文本框 195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rPr>
                                <w:rFonts w:hint="default" w:eastAsia="宋体"/>
                                <w:lang w:val="en-US" w:eastAsia="zh-CN"/>
                              </w:rPr>
                            </w:pPr>
                            <w:r>
                              <w:rPr>
                                <w:rFonts w:hint="eastAsia"/>
                                <w:sz w:val="18"/>
                                <w:szCs w:val="18"/>
                                <w:lang w:val="en-US" w:eastAsia="zh-CN"/>
                              </w:rPr>
                              <w:t>游戏系统策划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pt;height:21pt;width:82.5pt;z-index:251661312;mso-width-relative:page;mso-height-relative:page;" fillcolor="#FFFFFF" filled="t" stroked="t" coordsize="21600,21600" o:gfxdata="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4di9otIAAAAHAQAADwAAAAAAAAABACAAAAAiAAAAZHJzL2Rvd25yZXYueG1sUEsBAhQA&#10;FAAAAAgAh07iQA2aWmlqAgAA2wQAAA4AAAAAAAAAAQAgAAAAIQEAAGRycy9lMm9Eb2MueG1sUEsF&#10;BgAAAAAGAAYAWQEAAP0FAAAAAA==&#10;">
                <v:fill on="t" focussize="0,0"/>
                <v:stroke weight="0.5pt" color="#000000" joinstyle="round"/>
                <v:imagedata o:title=""/>
                <o:lock v:ext="edit" aspectratio="f"/>
                <v:textbox>
                  <w:txbxContent>
                    <w:p>
                      <w:pPr>
                        <w:rPr>
                          <w:rFonts w:hint="default" w:eastAsia="宋体"/>
                          <w:lang w:val="en-US" w:eastAsia="zh-CN"/>
                        </w:rPr>
                      </w:pPr>
                      <w:r>
                        <w:rPr>
                          <w:rFonts w:hint="eastAsia"/>
                          <w:sz w:val="18"/>
                          <w:szCs w:val="18"/>
                          <w:lang w:val="en-US" w:eastAsia="zh-CN"/>
                        </w:rPr>
                        <w:t>游戏系统策划</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1957" name="文本框 195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88960;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P9bs9UAAAAJAQAADwAAAAAAAAABACAAAAAiAAAAZHJzL2Rvd25yZXYueG1sUEsB&#10;AhQAFAAAAAgAh07iQI80AmV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highlight w:val="none"/>
        </w:rPr>
        <mc:AlternateContent>
          <mc:Choice Requires="wps">
            <w:drawing>
              <wp:anchor distT="0" distB="0" distL="114300" distR="114300" simplePos="0" relativeHeight="251704320"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1947" name="文本框 1947"/>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704320;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17X09cAAAALAQAADwAAAAAAAAABACAAAAAiAAAAZHJzL2Rvd25yZXYueG1s&#10;UEsBAhQAFAAAAAgAh07iQK28nTtrAgAA2wQAAA4AAAAAAAAAAQAgAAAAJgEAAGRycy9lMm9Eb2Mu&#10;eG1sUEsFBgAAAAAGAAYAWQEAAAMG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1905" name="文本框 190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cs="Times New Roman"/>
                                <w:sz w:val="18"/>
                                <w:szCs w:val="18"/>
                                <w:lang w:val="en-US" w:eastAsia="zh-CN"/>
                              </w:rPr>
                            </w:pPr>
                            <w:r>
                              <w:rPr>
                                <w:rFonts w:hint="eastAsia" w:eastAsia="宋体" w:cs="Times New Roman"/>
                                <w:sz w:val="18"/>
                                <w:szCs w:val="18"/>
                                <w:lang w:val="en-US" w:eastAsia="zh-CN"/>
                              </w:rPr>
                              <w:t>游戏引擎基础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9pt;height:21pt;width:102pt;z-index:251667456;mso-width-relative:page;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vuNZ1AAAAAgBAAAPAAAAAAAAAAEAIAAAACIAAABkcnMvZG93bnJldi54bWxQSwEC&#10;FAAUAAAACACHTuJAKYG5TGoCAADbBAAADgAAAAAAAAABACAAAAAjAQAAZHJzL2Uyb0RvYy54bWxQ&#10;SwUGAAAAAAYABgBZAQAA/wUAAAAA&#10;">
                <v:fill on="t" focussize="0,0"/>
                <v:stroke weight="0.5pt" color="#000000" joinstyle="round"/>
                <v:imagedata o:title=""/>
                <o:lock v:ext="edit" aspectratio="f"/>
                <v:textbox>
                  <w:txbxContent>
                    <w:p>
                      <w:pPr>
                        <w:jc w:val="center"/>
                        <w:rPr>
                          <w:rFonts w:hint="default" w:eastAsia="宋体" w:cs="Times New Roman"/>
                          <w:sz w:val="18"/>
                          <w:szCs w:val="18"/>
                          <w:lang w:val="en-US" w:eastAsia="zh-CN"/>
                        </w:rPr>
                      </w:pPr>
                      <w:r>
                        <w:rPr>
                          <w:rFonts w:hint="eastAsia" w:eastAsia="宋体" w:cs="Times New Roman"/>
                          <w:sz w:val="18"/>
                          <w:szCs w:val="18"/>
                          <w:lang w:val="en-US" w:eastAsia="zh-CN"/>
                        </w:rPr>
                        <w:t>游戏引擎基础</w:t>
                      </w:r>
                    </w:p>
                  </w:txbxContent>
                </v:textbox>
              </v:shape>
            </w:pict>
          </mc:Fallback>
        </mc:AlternateContent>
      </w:r>
      <w:r>
        <w:rPr>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1906" name="直接连接符 1906"/>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82816;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&#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2eB02AAAAAkBAAAPAAAAAAAAAAEAIAAAACIAAABk&#10;cnMvZG93bnJldi54bWxQSwECFAAUAAAACACHTuJAjZwI/QYCAAD0AwAADgAAAAAAAAABACAAAAAn&#10;AQAAZHJzL2Uyb0RvYy54bWxQSwUGAAAAAAYABgBZAQAAnwU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768832" behindDoc="0" locked="0" layoutInCell="1" allowOverlap="1">
                <wp:simplePos x="0" y="0"/>
                <wp:positionH relativeFrom="column">
                  <wp:posOffset>3191510</wp:posOffset>
                </wp:positionH>
                <wp:positionV relativeFrom="paragraph">
                  <wp:posOffset>161290</wp:posOffset>
                </wp:positionV>
                <wp:extent cx="407670" cy="3065780"/>
                <wp:effectExtent l="4445" t="635" r="6985" b="635"/>
                <wp:wrapNone/>
                <wp:docPr id="1942" name="直接连接符 1942"/>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1.3pt;margin-top:12.7pt;height:241.4pt;width:32.1pt;z-index:251768832;mso-width-relative:page;mso-height-relative:page;" filled="f" stroked="t" coordsize="21600,21600" o:gfxdata="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kcG1NkAAAAKAQAADwAAAAAAAAABACAAAAAiAAAAZHJz&#10;L2Rvd25yZXYueG1sUEsBAhQAFAAAAAgAh07iQPvbv1wDAgAA7AMAAA4AAAAAAAAAAQAgAAAAKA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9984" behindDoc="0" locked="0" layoutInCell="1" allowOverlap="1">
                <wp:simplePos x="0" y="0"/>
                <wp:positionH relativeFrom="column">
                  <wp:posOffset>5572125</wp:posOffset>
                </wp:positionH>
                <wp:positionV relativeFrom="paragraph">
                  <wp:posOffset>80010</wp:posOffset>
                </wp:positionV>
                <wp:extent cx="1295400" cy="266700"/>
                <wp:effectExtent l="4445" t="4445" r="14605" b="14605"/>
                <wp:wrapNone/>
                <wp:docPr id="1953" name="文本框 195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eastAsia="宋体" w:cs="Times New Roman"/>
                                <w:sz w:val="15"/>
                                <w:szCs w:val="15"/>
                                <w:lang w:val="en-US" w:eastAsia="zh-CN"/>
                              </w:rPr>
                            </w:pPr>
                            <w:r>
                              <w:rPr>
                                <w:rFonts w:hint="eastAsia" w:eastAsia="宋体" w:cs="Times New Roman"/>
                                <w:sz w:val="15"/>
                                <w:szCs w:val="15"/>
                                <w:lang w:val="en-US" w:eastAsia="zh-CN"/>
                              </w:rPr>
                              <w:t>严肃游戏设计实训</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3pt;height:21pt;width:102pt;z-index:251689984;mso-width-relative:page;mso-height-relative:page;" fillcolor="#FFFFFF" filled="t" stroked="t" coordsize="21600,21600" o:gfxdata="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Si1UB1gAAAAoBAAAPAAAAAAAAAAEAIAAAACIAAABkcnMvZG93bnJldi54bWxQ&#10;SwECFAAUAAAACACHTuJAZMdirmsCAADbBAAADgAAAAAAAAABACAAAAAlAQAAZHJzL2Uyb0RvYy54&#10;bWxQSwUGAAAAAAYABgBZAQAAAgYAAAAA&#10;">
                <v:fill on="t" focussize="0,0"/>
                <v:stroke weight="0.5pt" color="#000000" joinstyle="round"/>
                <v:imagedata o:title=""/>
                <o:lock v:ext="edit" aspectratio="f"/>
                <v:textbox>
                  <w:txbxContent>
                    <w:p>
                      <w:pPr>
                        <w:jc w:val="center"/>
                        <w:rPr>
                          <w:rFonts w:hint="eastAsia" w:eastAsia="宋体" w:cs="Times New Roman"/>
                          <w:sz w:val="15"/>
                          <w:szCs w:val="15"/>
                          <w:lang w:val="en-US" w:eastAsia="zh-CN"/>
                        </w:rPr>
                      </w:pPr>
                      <w:r>
                        <w:rPr>
                          <w:rFonts w:hint="eastAsia" w:eastAsia="宋体" w:cs="Times New Roman"/>
                          <w:sz w:val="15"/>
                          <w:szCs w:val="15"/>
                          <w:lang w:val="en-US" w:eastAsia="zh-CN"/>
                        </w:rPr>
                        <w:t>严肃游戏设计实训</w:t>
                      </w:r>
                    </w:p>
                    <w:p/>
                  </w:txbxContent>
                </v:textbox>
              </v:shape>
            </w:pict>
          </mc:Fallback>
        </mc:AlternateContent>
      </w:r>
      <w:r>
        <w:rPr>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3183255</wp:posOffset>
                </wp:positionH>
                <wp:positionV relativeFrom="paragraph">
                  <wp:posOffset>104775</wp:posOffset>
                </wp:positionV>
                <wp:extent cx="450850" cy="2914650"/>
                <wp:effectExtent l="4445" t="635" r="20955" b="18415"/>
                <wp:wrapNone/>
                <wp:docPr id="1907" name="直接连接符 1907"/>
                <wp:cNvGraphicFramePr/>
                <a:graphic xmlns:a="http://schemas.openxmlformats.org/drawingml/2006/main">
                  <a:graphicData uri="http://schemas.microsoft.com/office/word/2010/wordprocessingShape">
                    <wps:wsp>
                      <wps:cNvCnPr/>
                      <wps:spPr>
                        <a:xfrm>
                          <a:off x="0" y="0"/>
                          <a:ext cx="466725" cy="1390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25pt;height:229.5pt;width:35.5pt;z-index:251686912;mso-width-relative:page;mso-height-relative:page;" filled="f" stroked="t" coordsize="21600,21600" o:gfxdata="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diXezaAAAACgEAAA8AAAAAAAAAAQAgAAAAIgAAAGRy&#10;cy9kb3ducmV2LnhtbFBLAQIUABQAAAAIAIdO4kDf9JLeAwIAAOwDAAAOAAAAAAAAAAEAIAAAACkB&#10;AABkcnMvZTJvRG9jLnhtbFBLBQYAAAAABgAGAFkBAACe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9376" behindDoc="0" locked="0" layoutInCell="1" allowOverlap="1">
                <wp:simplePos x="0" y="0"/>
                <wp:positionH relativeFrom="column">
                  <wp:posOffset>3183255</wp:posOffset>
                </wp:positionH>
                <wp:positionV relativeFrom="paragraph">
                  <wp:posOffset>123825</wp:posOffset>
                </wp:positionV>
                <wp:extent cx="466725" cy="2386330"/>
                <wp:effectExtent l="4445" t="635" r="5080" b="13335"/>
                <wp:wrapNone/>
                <wp:docPr id="1951" name="直接连接符 1951"/>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187.9pt;width:36.75pt;z-index:251749376;mso-width-relative:page;mso-height-relative:page;" filled="f" stroked="t" coordsize="21600,21600" o:gfxdata="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hjvvjaAAAACgEAAA8AAAAAAAAAAQAgAAAAIgAAAGRycy9k&#10;b3ducmV2LnhtbFBLAQIUABQAAAAIAIdO4kBD9DaPAAIAAOwDAAAOAAAAAAAAAAEAIAAAACk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1944" name="文本框 194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lang w:val="en-US" w:eastAsia="zh-Hans"/>
                              </w:rPr>
                            </w:pPr>
                            <w:r>
                              <w:rPr>
                                <w:rFonts w:hint="eastAsia"/>
                                <w:sz w:val="18"/>
                                <w:szCs w:val="18"/>
                                <w:lang w:val="en-US" w:eastAsia="zh-Hans"/>
                              </w:rPr>
                              <w:t>游戏设计概论</w:t>
                            </w:r>
                          </w:p>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68480;mso-width-relative:page;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OLZM/dUAAAAIAQAADwAAAAAAAAABACAAAAAiAAAAZHJzL2Rvd25yZXYueG1sUEsB&#10;AhQAFAAAAAgAh07iQGAkFtJqAgAA2wQAAA4AAAAAAAAAAQAgAAAAJAEAAGRycy9lMm9Eb2MueG1s&#10;UEsFBgAAAAAGAAYAWQEAAAAGAAAAAA==&#10;">
                <v:fill on="t" focussize="0,0"/>
                <v:stroke weight="0.5pt" color="#000000" joinstyle="round"/>
                <v:imagedata o:title=""/>
                <o:lock v:ext="edit" aspectratio="f"/>
                <v:textbox>
                  <w:txbxContent>
                    <w:p>
                      <w:pPr>
                        <w:jc w:val="center"/>
                        <w:rPr>
                          <w:rFonts w:hint="eastAsia"/>
                          <w:sz w:val="18"/>
                          <w:szCs w:val="18"/>
                          <w:lang w:val="en-US" w:eastAsia="zh-Hans"/>
                        </w:rPr>
                      </w:pPr>
                      <w:r>
                        <w:rPr>
                          <w:rFonts w:hint="eastAsia"/>
                          <w:sz w:val="18"/>
                          <w:szCs w:val="18"/>
                          <w:lang w:val="en-US" w:eastAsia="zh-Hans"/>
                        </w:rPr>
                        <w:t>游戏设计概论</w:t>
                      </w:r>
                    </w:p>
                    <w:p/>
                    <w:p/>
                  </w:txbxContent>
                </v:textbox>
              </v:shape>
            </w:pict>
          </mc:Fallback>
        </mc:AlternateContent>
      </w:r>
      <w:r>
        <w:rPr>
          <w:color w:val="auto"/>
          <w:highlight w:val="none"/>
        </w:rPr>
        <mc:AlternateContent>
          <mc:Choice Requires="wps">
            <w:drawing>
              <wp:anchor distT="0" distB="0" distL="114300" distR="114300" simplePos="0" relativeHeight="251732992"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1948" name="直接连接符 1948"/>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32992;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zaB1wAAAAkBAAAPAAAAAAAAAAEAIAAAACIAAABk&#10;cnMvZG93bnJldi54bWxQSwECFAAUAAAACACHTuJALMhEYAcCAADzAwAADgAAAAAAAAABACAAAAAm&#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1968"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1943" name="直接连接符 1943"/>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30.75pt;width:30.75pt;z-index:251731968;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DLuznYAAAACAEAAA8AAAAAAAAAAQAgAAAAIgAAAGRycy9kb3ducmV2&#10;LnhtbFBLAQIUABQAAAAIAIdO4kAR/kcH/AEAAOsDAAAOAAAAAAAAAAEAIAAAACcBAABkcnMvZTJv&#10;RG9jLnhtbFBLBQYAAAAABgAGAFkBAACV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0944"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1939" name="直接连接符 1939"/>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30944;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JRCp2AAAAAgBAAAPAAAAAAAAAAEAIAAAACIAAABkcnMv&#10;ZG93bnJldi54bWxQSwECFAAUAAAACACHTuJAC3cqQQMCAADzAwAADgAAAAAAAAABACAAAAAn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3181350</wp:posOffset>
                </wp:positionH>
                <wp:positionV relativeFrom="paragraph">
                  <wp:posOffset>89535</wp:posOffset>
                </wp:positionV>
                <wp:extent cx="466725" cy="2695575"/>
                <wp:effectExtent l="4445" t="635" r="5080" b="8890"/>
                <wp:wrapNone/>
                <wp:docPr id="1945" name="直接连接符 1945"/>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212.25pt;width:36.75pt;z-index:251685888;mso-width-relative:page;mso-height-relative:page;" filled="f" stroked="t" coordsize="21600,21600" o:gfxdata="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A7Ybu2gAAAAoBAAAPAAAAAAAAAAEAIAAAACIAAABkcnMv&#10;ZG93bnJldi54bWxQSwECFAAUAAAACACHTuJAllH4ngECAADrAwAADgAAAAAAAAABACAAAAAp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89535</wp:posOffset>
                </wp:positionV>
                <wp:extent cx="466725" cy="385445"/>
                <wp:effectExtent l="3175" t="3810" r="6350" b="10795"/>
                <wp:wrapNone/>
                <wp:docPr id="1908" name="直接连接符 1908"/>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30.35pt;width:36.75pt;z-index:251684864;mso-width-relative:page;mso-height-relative:page;" filled="f" stroked="t" coordsize="21600,21600" o:gfxdata="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BBH/TZAAAACQEAAA8AAAAAAAAAAQAgAAAAIgAAAGRycy9k&#10;b3ducmV2LnhtbFBLAQIUABQAAAAIAIdO4kDY+pvuAQIAAOsDAAAOAAAAAAAAAAEAIAAAACg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89535</wp:posOffset>
                </wp:positionV>
                <wp:extent cx="466725" cy="95250"/>
                <wp:effectExtent l="635" t="4445" r="8890" b="14605"/>
                <wp:wrapNone/>
                <wp:docPr id="1931" name="直接连接符 1931"/>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7.5pt;width:36.75pt;z-index:251683840;mso-width-relative:page;mso-height-relative:page;" filled="f" stroked="t" coordsize="21600,21600" o:gfxdata="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VdLhHZAAAACQEAAA8AAAAAAAAAAQAgAAAAIgAAAGRycy9kb3du&#10;cmV2LnhtbFBLAQIUABQAAAAIAIdO4kCfPhZR/gEAAOsDAAAOAAAAAAAAAAEAIAAAACgBAABkcnMv&#10;ZTJvRG9jLnhtbFBLBQYAAAAABgAGAFkBAACY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1946" name="文本框 194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rPr>
                                <w:rFonts w:hint="default" w:eastAsia="宋体"/>
                                <w:lang w:val="en-US" w:eastAsia="zh-CN"/>
                              </w:rPr>
                            </w:pPr>
                            <w:r>
                              <w:rPr>
                                <w:rFonts w:hint="eastAsia"/>
                                <w:sz w:val="18"/>
                                <w:szCs w:val="18"/>
                                <w:lang w:val="en-US" w:eastAsia="zh-CN"/>
                              </w:rPr>
                              <w:t>游戏数值策划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2.5pt;z-index:251662336;mso-width-relative:page;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Iiw+1AAAAAgBAAAPAAAAAAAAAAEAIAAAACIAAABkcnMvZG93bnJldi54bWxQSwEC&#10;FAAUAAAACACHTuJAfY76/2oCAADbBAAADgAAAAAAAAABACAAAAAjAQAAZHJzL2Uyb0RvYy54bWxQ&#10;SwUGAAAAAAYABgBZAQAA/wUAAAAA&#10;">
                <v:fill on="t" focussize="0,0"/>
                <v:stroke weight="0.5pt" color="#000000" joinstyle="round"/>
                <v:imagedata o:title=""/>
                <o:lock v:ext="edit" aspectratio="f"/>
                <v:textbox>
                  <w:txbxContent>
                    <w:p>
                      <w:pPr>
                        <w:rPr>
                          <w:rFonts w:hint="default" w:eastAsia="宋体"/>
                          <w:lang w:val="en-US" w:eastAsia="zh-CN"/>
                        </w:rPr>
                      </w:pPr>
                      <w:r>
                        <w:rPr>
                          <w:rFonts w:hint="eastAsia"/>
                          <w:sz w:val="18"/>
                          <w:szCs w:val="18"/>
                          <w:lang w:val="en-US" w:eastAsia="zh-CN"/>
                        </w:rPr>
                        <w:t>游戏数值策划</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1008" behindDoc="0" locked="0" layoutInCell="1" allowOverlap="1">
                <wp:simplePos x="0" y="0"/>
                <wp:positionH relativeFrom="column">
                  <wp:posOffset>5572125</wp:posOffset>
                </wp:positionH>
                <wp:positionV relativeFrom="paragraph">
                  <wp:posOffset>148590</wp:posOffset>
                </wp:positionV>
                <wp:extent cx="1295400" cy="266700"/>
                <wp:effectExtent l="4445" t="4445" r="14605" b="14605"/>
                <wp:wrapNone/>
                <wp:docPr id="1952" name="文本框 195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eastAsia="宋体" w:cs="Times New Roman"/>
                                <w:sz w:val="15"/>
                                <w:szCs w:val="15"/>
                                <w:lang w:val="en-US" w:eastAsia="zh-CN"/>
                              </w:rPr>
                            </w:pPr>
                            <w:r>
                              <w:rPr>
                                <w:rFonts w:hint="eastAsia" w:eastAsia="宋体" w:cs="Times New Roman"/>
                                <w:sz w:val="15"/>
                                <w:szCs w:val="15"/>
                                <w:lang w:val="en-US" w:eastAsia="zh-CN"/>
                              </w:rPr>
                              <w:t>团队项目设计实训</w:t>
                            </w:r>
                          </w:p>
                          <w:p>
                            <w:pPr>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7pt;height:21pt;width:102pt;z-index:251691008;mso-width-relative:page;mso-height-relative:page;" fillcolor="#FFFFFF" filled="t" stroked="t" coordsize="21600,21600" o:gfxdata="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g/Rrv1wAAAAoBAAAPAAAAAAAAAAEAIAAAACIAAABkcnMvZG93bnJldi54bWxQ&#10;SwECFAAUAAAACACHTuJALjneB2oCAADbBAAADgAAAAAAAAABACAAAAAmAQAAZHJzL2Uyb0RvYy54&#10;bWxQSwUGAAAAAAYABgBZAQAAAgYAAAAA&#10;">
                <v:fill on="t" focussize="0,0"/>
                <v:stroke weight="0.5pt" color="#000000" joinstyle="round"/>
                <v:imagedata o:title=""/>
                <o:lock v:ext="edit" aspectratio="f"/>
                <v:textbox>
                  <w:txbxContent>
                    <w:p>
                      <w:pPr>
                        <w:jc w:val="center"/>
                        <w:rPr>
                          <w:rFonts w:hint="eastAsia" w:eastAsia="宋体" w:cs="Times New Roman"/>
                          <w:sz w:val="15"/>
                          <w:szCs w:val="15"/>
                          <w:lang w:val="en-US" w:eastAsia="zh-CN"/>
                        </w:rPr>
                      </w:pPr>
                      <w:r>
                        <w:rPr>
                          <w:rFonts w:hint="eastAsia" w:eastAsia="宋体" w:cs="Times New Roman"/>
                          <w:sz w:val="15"/>
                          <w:szCs w:val="15"/>
                          <w:lang w:val="en-US" w:eastAsia="zh-CN"/>
                        </w:rPr>
                        <w:t>团队项目设计实训</w:t>
                      </w:r>
                    </w:p>
                    <w:p>
                      <w:pPr>
                        <w:jc w:val="center"/>
                        <w:rPr>
                          <w:sz w:val="15"/>
                          <w:szCs w:val="15"/>
                        </w:rPr>
                      </w:pPr>
                    </w:p>
                  </w:txbxContent>
                </v:textbox>
              </v:shape>
            </w:pict>
          </mc:Fallback>
        </mc:AlternateContent>
      </w:r>
      <w:r>
        <w:rPr>
          <w:color w:val="auto"/>
          <w:highlight w:val="none"/>
        </w:rPr>
        <mc:AlternateContent>
          <mc:Choice Requires="wps">
            <w:drawing>
              <wp:anchor distT="0" distB="0" distL="114300" distR="114300" simplePos="0" relativeHeight="251774976"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1932" name="文本框 1932"/>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74976;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vrDX11gAAAAsBAAAPAAAAAAAAAAEAIAAAACIAAABkcnMvZG93bnJldi54bWxQ&#10;SwECFAAUAAAACACHTuJA3tDDDmsCAADbBAAADgAAAAAAAAABACAAAAAlAQAAZHJzL2Uyb0RvYy54&#10;bWxQSwUGAAAAAAYABgBZAQAAAgY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1933" name="文本框 193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游戏策划工具应用</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21pt;width:102pt;z-index:251669504;mso-width-relative:page;mso-height-relative:page;" fillcolor="#FFFFFF" filled="t" stroked="t" coordsize="21600,21600" o:gfxdata="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v7S5j1gAAAAkBAAAPAAAAAAAAAAEAIAAAACIAAABkcnMvZG93bnJldi54bWxQ&#10;SwECFAAUAAAACACHTuJAxrJAb2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游戏策划工具应用</w:t>
                      </w:r>
                    </w:p>
                    <w:p>
                      <w:pPr>
                        <w:rPr>
                          <w:rFonts w:hint="default"/>
                          <w:lang w:val="en-US" w:eastAsia="zh-CN"/>
                        </w:rPr>
                      </w:pPr>
                    </w:p>
                  </w:txbxContent>
                </v:textbox>
              </v:shape>
            </w:pict>
          </mc:Fallback>
        </mc:AlternateContent>
      </w:r>
      <w:r>
        <w:rPr>
          <w:color w:val="auto"/>
          <w:highlight w:val="none"/>
        </w:rPr>
        <mc:AlternateContent>
          <mc:Choice Requires="wps">
            <w:drawing>
              <wp:anchor distT="0" distB="0" distL="114300" distR="114300" simplePos="0" relativeHeight="251735040"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1934" name="直接连接符 1934"/>
                <wp:cNvGraphicFramePr/>
                <a:graphic xmlns:a="http://schemas.openxmlformats.org/drawingml/2006/main">
                  <a:graphicData uri="http://schemas.microsoft.com/office/word/2010/wordprocessingShape">
                    <wps:wsp>
                      <wps:cNvCnPr/>
                      <wps:spPr>
                        <a:xfrm flipV="1">
                          <a:off x="0" y="0"/>
                          <a:ext cx="333375" cy="39052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pt;height:30.75pt;width:26.25pt;z-index:251735040;mso-width-relative:page;mso-height-relative:page;" filled="f" stroked="t" coordsize="21600,21600" o:gfxdata="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sbNBL2AAAAAgBAAAPAAAAAAAAAAEAIAAAACIAAABk&#10;cnMvZG93bnJldi54bWxQSwECFAAUAAAACACHTuJAjrfL0AYCAAD1AwAADgAAAAAAAAABACAAAAAn&#10;AQAAZHJzL2Uyb0RvYy54bWxQSwUGAAAAAAYABgBZAQAAnwU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770880" behindDoc="0" locked="0" layoutInCell="1" allowOverlap="1">
                <wp:simplePos x="0" y="0"/>
                <wp:positionH relativeFrom="column">
                  <wp:posOffset>3181350</wp:posOffset>
                </wp:positionH>
                <wp:positionV relativeFrom="paragraph">
                  <wp:posOffset>57150</wp:posOffset>
                </wp:positionV>
                <wp:extent cx="443865" cy="1436370"/>
                <wp:effectExtent l="4445" t="1270" r="8890" b="10160"/>
                <wp:wrapNone/>
                <wp:docPr id="1990" name="直接连接符 1990"/>
                <wp:cNvGraphicFramePr/>
                <a:graphic xmlns:a="http://schemas.openxmlformats.org/drawingml/2006/main">
                  <a:graphicData uri="http://schemas.microsoft.com/office/word/2010/wordprocessingShape">
                    <wps:wsp>
                      <wps:cNvCnPr/>
                      <wps:spPr>
                        <a:xfrm flipV="1">
                          <a:off x="0" y="0"/>
                          <a:ext cx="443865" cy="1436370"/>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50.5pt;margin-top:4.5pt;height:113.1pt;width:34.95pt;z-index:251770880;mso-width-relative:page;mso-height-relative:page;" filled="f" stroked="t" coordsize="21600,21600" o:gfxdata="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Bj4nNgAAAAJAQAADwAAAAAAAAABACAAAAAi&#10;AAAAZHJzL2Rvd25yZXYueG1sUEsBAhQAFAAAAAgAh07iQGG7DEwKAgAA+QMAAA4AAAAAAAAAAQAg&#10;AAAAJwEAAGRycy9lMm9Eb2MueG1sUEsFBgAAAAAGAAYAWQEAAKM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26670</wp:posOffset>
                </wp:positionV>
                <wp:extent cx="1047750" cy="266700"/>
                <wp:effectExtent l="4445" t="4445" r="14605" b="14605"/>
                <wp:wrapNone/>
                <wp:docPr id="1987" name="文本框 198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rPr>
                                <w:rFonts w:hint="default" w:eastAsia="宋体"/>
                                <w:lang w:val="en-US" w:eastAsia="zh-CN"/>
                              </w:rPr>
                            </w:pPr>
                            <w:r>
                              <w:rPr>
                                <w:rFonts w:hint="eastAsia"/>
                                <w:sz w:val="18"/>
                                <w:szCs w:val="18"/>
                                <w:lang w:val="en-US" w:eastAsia="zh-CN"/>
                              </w:rPr>
                              <w:t>游戏执行策划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2.1pt;height:21pt;width:82.5pt;z-index:251663360;mso-width-relative:page;mso-height-relative:page;" fillcolor="#FFFFFF" filled="t" stroked="t" coordsize="21600,21600" o:gfxdata="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jXlofTAAAACAEAAA8AAAAAAAAAAQAgAAAAIgAAAGRycy9kb3ducmV2LnhtbFBLAQIU&#10;ABQAAAAIAIdO4kAynXMPagIAANsEAAAOAAAAAAAAAAEAIAAAACIBAABkcnMvZTJvRG9jLnhtbFBL&#10;BQYAAAAABgAGAFkBAAD+BQAAAAA=&#10;">
                <v:fill on="t" focussize="0,0"/>
                <v:stroke weight="0.5pt" color="#000000" joinstyle="round"/>
                <v:imagedata o:title=""/>
                <o:lock v:ext="edit" aspectratio="f"/>
                <v:textbox>
                  <w:txbxContent>
                    <w:p>
                      <w:pPr>
                        <w:rPr>
                          <w:rFonts w:hint="default" w:eastAsia="宋体"/>
                          <w:lang w:val="en-US" w:eastAsia="zh-CN"/>
                        </w:rPr>
                      </w:pPr>
                      <w:r>
                        <w:rPr>
                          <w:rFonts w:hint="eastAsia"/>
                          <w:sz w:val="18"/>
                          <w:szCs w:val="18"/>
                          <w:lang w:val="en-US" w:eastAsia="zh-CN"/>
                        </w:rPr>
                        <w:t>游戏执行策划</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69856" behindDoc="0" locked="0" layoutInCell="1" allowOverlap="1">
                <wp:simplePos x="0" y="0"/>
                <wp:positionH relativeFrom="column">
                  <wp:posOffset>3173730</wp:posOffset>
                </wp:positionH>
                <wp:positionV relativeFrom="paragraph">
                  <wp:posOffset>115570</wp:posOffset>
                </wp:positionV>
                <wp:extent cx="433070" cy="1176020"/>
                <wp:effectExtent l="4445" t="1905" r="19685" b="3175"/>
                <wp:wrapNone/>
                <wp:docPr id="1988" name="直接连接符 1988"/>
                <wp:cNvGraphicFramePr/>
                <a:graphic xmlns:a="http://schemas.openxmlformats.org/drawingml/2006/main">
                  <a:graphicData uri="http://schemas.microsoft.com/office/word/2010/wordprocessingShape">
                    <wps:wsp>
                      <wps:cNvCnPr/>
                      <wps:spPr>
                        <a:xfrm flipV="1">
                          <a:off x="0" y="0"/>
                          <a:ext cx="433070" cy="1176020"/>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9.9pt;margin-top:9.1pt;height:92.6pt;width:34.1pt;z-index:251769856;mso-width-relative:page;mso-height-relative:page;" filled="f" stroked="t" coordsize="21600,21600" o:gfxdata="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yadKO2QAAAAoBAAAPAAAAAAAAAAEAIAAA&#10;ACIAAABkcnMvZG93bnJldi54bWxQSwECFAAUAAAACACHTuJAQoCXpQsCAAD5AwAADgAAAAAAAAAB&#10;ACAAAAAoAQAAZHJzL2Uyb0RvYy54bWxQSwUGAAAAAAYABgBZAQAAp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78048" behindDoc="0" locked="0" layoutInCell="1" allowOverlap="1">
                <wp:simplePos x="0" y="0"/>
                <wp:positionH relativeFrom="column">
                  <wp:posOffset>5572125</wp:posOffset>
                </wp:positionH>
                <wp:positionV relativeFrom="paragraph">
                  <wp:posOffset>19050</wp:posOffset>
                </wp:positionV>
                <wp:extent cx="1295400" cy="266700"/>
                <wp:effectExtent l="4445" t="4445" r="14605" b="14605"/>
                <wp:wrapNone/>
                <wp:docPr id="1972" name="文本框 197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eastAsia="宋体" w:cs="Times New Roman"/>
                                <w:sz w:val="18"/>
                                <w:szCs w:val="18"/>
                                <w:lang w:val="en-US" w:eastAsia="zh-CN"/>
                              </w:rPr>
                            </w:pPr>
                            <w:r>
                              <w:rPr>
                                <w:rFonts w:hint="eastAsia" w:eastAsia="宋体" w:cs="Times New Roman"/>
                                <w:sz w:val="13"/>
                                <w:szCs w:val="13"/>
                                <w:lang w:val="en-US" w:eastAsia="zh-CN"/>
                              </w:rPr>
                              <w:t>游戏（策划）设计综合实训</w:t>
                            </w:r>
                          </w:p>
                          <w:p>
                            <w:pPr>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5pt;height:21pt;width:102pt;z-index:251778048;mso-width-relative:page;mso-height-relative:page;" fillcolor="#FFFFFF" filled="t" stroked="t" coordsize="21600,21600" o:gfxdata="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8vHyLWAAAACQEAAA8AAAAAAAAAAQAgAAAAIgAAAGRycy9kb3ducmV2LnhtbFBL&#10;AQIUABQAAAAIAIdO4kCPF+/xagIAANsEAAAOAAAAAAAAAAEAIAAAACUBAABkcnMvZTJvRG9jLnht&#10;bFBLBQYAAAAABgAGAFkBAAABBgAAAAA=&#10;">
                <v:fill on="t" focussize="0,0"/>
                <v:stroke weight="0.5pt" color="#000000" joinstyle="round"/>
                <v:imagedata o:title=""/>
                <o:lock v:ext="edit" aspectratio="f"/>
                <v:textbox>
                  <w:txbxContent>
                    <w:p>
                      <w:pPr>
                        <w:jc w:val="center"/>
                        <w:rPr>
                          <w:rFonts w:hint="eastAsia" w:eastAsia="宋体" w:cs="Times New Roman"/>
                          <w:sz w:val="18"/>
                          <w:szCs w:val="18"/>
                          <w:lang w:val="en-US" w:eastAsia="zh-CN"/>
                        </w:rPr>
                      </w:pPr>
                      <w:r>
                        <w:rPr>
                          <w:rFonts w:hint="eastAsia" w:eastAsia="宋体" w:cs="Times New Roman"/>
                          <w:sz w:val="13"/>
                          <w:szCs w:val="13"/>
                          <w:lang w:val="en-US" w:eastAsia="zh-CN"/>
                        </w:rPr>
                        <w:t>游戏（策划）设计综合实训</w:t>
                      </w:r>
                    </w:p>
                    <w:p>
                      <w:pPr>
                        <w:jc w:val="center"/>
                        <w:rPr>
                          <w:sz w:val="15"/>
                          <w:szCs w:val="15"/>
                        </w:rPr>
                      </w:pPr>
                    </w:p>
                  </w:txbxContent>
                </v:textbox>
              </v:shape>
            </w:pict>
          </mc:Fallback>
        </mc:AlternateContent>
      </w:r>
      <w:r>
        <w:rPr>
          <w:color w:val="auto"/>
          <w:highlight w:val="none"/>
        </w:rPr>
        <mc:AlternateContent>
          <mc:Choice Requires="wps">
            <w:drawing>
              <wp:anchor distT="0" distB="0" distL="114300" distR="114300" simplePos="0" relativeHeight="251776000"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1971" name="文本框 197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76000;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J7VJvUAAAACgEAAA8AAAAAAAAAAQAgAAAAIgAAAGRycy9kb3ducmV2LnhtbFBLAQIU&#10;ABQAAAAIAIdO4kAQE1vQaQIAANsEAAAOAAAAAAAAAAEAIAAAACM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1989" name="文本框 198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cs="Times New Roman"/>
                                <w:sz w:val="18"/>
                                <w:szCs w:val="18"/>
                                <w:lang w:val="en-US" w:eastAsia="zh-CN"/>
                              </w:rPr>
                            </w:pPr>
                            <w:r>
                              <w:rPr>
                                <w:rFonts w:hint="eastAsia" w:eastAsia="宋体" w:cs="Times New Roman"/>
                                <w:sz w:val="18"/>
                                <w:szCs w:val="18"/>
                                <w:lang w:val="en-US" w:eastAsia="zh-CN"/>
                              </w:rPr>
                              <w:t>游戏测试及工具使用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670528;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M6csdQAAAAHAQAADwAAAAAAAAABACAAAAAiAAAAZHJzL2Rvd25yZXYueG1sUEsB&#10;AhQAFAAAAAgAh07iQFMlT6RrAgAA2wQAAA4AAAAAAAAAAQAgAAAAIwEAAGRycy9lMm9Eb2MueG1s&#10;UEsFBgAAAAAGAAYAWQEAAAAGAAAAAA==&#10;">
                <v:fill on="t" focussize="0,0"/>
                <v:stroke weight="0.5pt" color="#000000" joinstyle="round"/>
                <v:imagedata o:title=""/>
                <o:lock v:ext="edit" aspectratio="f"/>
                <v:textbox>
                  <w:txbxContent>
                    <w:p>
                      <w:pPr>
                        <w:jc w:val="center"/>
                        <w:rPr>
                          <w:rFonts w:hint="default" w:eastAsia="宋体" w:cs="Times New Roman"/>
                          <w:sz w:val="18"/>
                          <w:szCs w:val="18"/>
                          <w:lang w:val="en-US" w:eastAsia="zh-CN"/>
                        </w:rPr>
                      </w:pPr>
                      <w:r>
                        <w:rPr>
                          <w:rFonts w:hint="eastAsia" w:eastAsia="宋体" w:cs="Times New Roman"/>
                          <w:sz w:val="18"/>
                          <w:szCs w:val="18"/>
                          <w:lang w:val="en-US" w:eastAsia="zh-CN"/>
                        </w:rPr>
                        <w:t>游戏测试及工具使用</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5344"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1979" name="文本框 197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1pt;width:102pt;z-index:251705344;mso-width-relative:page;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A3P1wAAAAsBAAAPAAAAAAAAAAEAIAAAACIAAABkcnMvZG93bnJldi54bWxQ&#10;SwECFAAUAAAACACHTuJAh/LrnWoCAADb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5"/>
                          <w:szCs w:val="15"/>
                        </w:rPr>
                        <w:t>职业生涯规划、就业指导</w:t>
                      </w:r>
                    </w:p>
                  </w:txbxContent>
                </v:textbox>
              </v:shape>
            </w:pict>
          </mc:Fallback>
        </mc:AlternateContent>
      </w:r>
      <w:r>
        <w:rPr>
          <w:color w:val="auto"/>
          <w:highlight w:val="none"/>
        </w:rPr>
        <mc:AlternateContent>
          <mc:Choice Requires="wps">
            <w:drawing>
              <wp:anchor distT="0" distB="0" distL="114300" distR="114300" simplePos="0" relativeHeight="251762688" behindDoc="0" locked="0" layoutInCell="1" allowOverlap="1">
                <wp:simplePos x="0" y="0"/>
                <wp:positionH relativeFrom="column">
                  <wp:posOffset>-24765</wp:posOffset>
                </wp:positionH>
                <wp:positionV relativeFrom="paragraph">
                  <wp:posOffset>111125</wp:posOffset>
                </wp:positionV>
                <wp:extent cx="381000" cy="190500"/>
                <wp:effectExtent l="6350" t="6350" r="12700" b="12700"/>
                <wp:wrapNone/>
                <wp:docPr id="1959" name="燕尾形箭头 1959"/>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pt;margin-top:8.75pt;height:15pt;width:30pt;rotation:5898240f;z-index:251762688;v-text-anchor:middle;mso-width-relative:page;mso-height-relative:page;" filled="f" stroked="t" coordsize="21600,21600" o:gfxdata="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BoWVyPVAAAA&#10;BwEAAA8AAAAAAAAAAQAgAAAAIgAAAGRycy9kb3ducmV2LnhtbFBLAQIUABQAAAAIAIdO4kDDCE91&#10;kgIAAAwFAAAOAAAAAAAAAAEAIAAAACQBAABkcnMvZTJvRG9jLnhtbFBLBQYAAAAABgAGAFkBAAAo&#10;BgAAAAA=&#10;" adj="1620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4496"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1983" name="文本框 198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eastAsia"/>
                                <w:lang w:val="en-US" w:eastAsia="zh-Han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754496;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WW4f3VAAAACQEAAA8AAAAAAAAAAQAgAAAAIgAAAGRycy9kb3ducmV2LnhtbFBL&#10;AQIUABQAAAAIAIdO4kARPvdhawIAANsEAAAOAAAAAAAAAAEAIAAAACQBAABkcnMvZTJvRG9jLnht&#10;bFBLBQYAAAAABgAGAFkBAAABBgAAAAA=&#10;">
                <v:fill on="t" focussize="0,0"/>
                <v:stroke weight="0.5pt" color="#000000" joinstyle="round"/>
                <v:imagedata o:title=""/>
                <o:lock v:ext="edit" aspectratio="f"/>
                <v:textbox>
                  <w:txbxContent>
                    <w:p>
                      <w:pPr>
                        <w:rPr>
                          <w:rFonts w:hint="eastAsia"/>
                          <w:lang w:val="en-US" w:eastAsia="zh-Hans"/>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50400"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1960" name="文本框 196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55pt;height:21pt;width:102pt;z-index:251750400;mso-width-relative:page;mso-height-relative:page;" fillcolor="#FFFFFF" filled="t" stroked="t" coordsize="21600,21600" o:gfxdata="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MikIh1wAAAAsBAAAPAAAAAAAAAAEAIAAAACIAAABkcnMvZG93bnJldi54bWxQ&#10;SwECFAAUAAAACACHTuJAKvlH72oCAADb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数字应用基础</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66784" behindDoc="0" locked="0" layoutInCell="1" allowOverlap="1">
                <wp:simplePos x="0" y="0"/>
                <wp:positionH relativeFrom="column">
                  <wp:posOffset>3648075</wp:posOffset>
                </wp:positionH>
                <wp:positionV relativeFrom="paragraph">
                  <wp:posOffset>137160</wp:posOffset>
                </wp:positionV>
                <wp:extent cx="1295400" cy="266700"/>
                <wp:effectExtent l="4445" t="4445" r="14605" b="14605"/>
                <wp:wrapNone/>
                <wp:docPr id="1981" name="文本框 198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eastAsia"/>
                                <w:lang w:eastAsia="zh-Han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8pt;height:21pt;width:102pt;z-index:251766784;mso-width-relative:page;mso-height-relative:page;" fillcolor="#FFFFFF" filled="t" stroked="t" coordsize="21600,21600" o:gfxdata="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saJ0D1wAAAAkBAAAPAAAAAAAAAAEAIAAAACIAAABkcnMvZG93bnJldi54bWxQ&#10;SwECFAAUAAAACACHTuJAxMT/6WoCAADbBAAADgAAAAAAAAABACAAAAAmAQAAZHJzL2Uyb0RvYy54&#10;bWxQSwUGAAAAAAYABgBZAQAAAgYAAAAA&#10;">
                <v:fill on="t" focussize="0,0"/>
                <v:stroke weight="0.5pt" color="#000000" joinstyle="round"/>
                <v:imagedata o:title=""/>
                <o:lock v:ext="edit" aspectratio="f"/>
                <v:textbox>
                  <w:txbxContent>
                    <w:p>
                      <w:pPr>
                        <w:rPr>
                          <w:rFonts w:hint="eastAsia"/>
                          <w:lang w:eastAsia="zh-Hans"/>
                        </w:rPr>
                      </w:pPr>
                    </w:p>
                  </w:txbxContent>
                </v:textbox>
              </v:shape>
            </w:pict>
          </mc:Fallback>
        </mc:AlternateContent>
      </w:r>
      <w:r>
        <w:rPr>
          <w:color w:val="auto"/>
          <w:highlight w:val="none"/>
        </w:rPr>
        <mc:AlternateContent>
          <mc:Choice Requires="wps">
            <w:drawing>
              <wp:anchor distT="0" distB="0" distL="114300" distR="114300" simplePos="0" relativeHeight="251767808" behindDoc="0" locked="0" layoutInCell="1" allowOverlap="1">
                <wp:simplePos x="0" y="0"/>
                <wp:positionH relativeFrom="column">
                  <wp:posOffset>3648075</wp:posOffset>
                </wp:positionH>
                <wp:positionV relativeFrom="paragraph">
                  <wp:posOffset>403860</wp:posOffset>
                </wp:positionV>
                <wp:extent cx="1295400" cy="266700"/>
                <wp:effectExtent l="4445" t="4445" r="14605" b="14605"/>
                <wp:wrapNone/>
                <wp:docPr id="1978" name="文本框 197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31.8pt;height:21pt;width:102pt;z-index:251767808;mso-width-relative:page;mso-height-relative:page;" fillcolor="#FFFFFF" filled="t" stroked="t" coordsize="21600,21600" o:gfxdata="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Dbd9R1wAAAAoBAAAPAAAAAAAAAAEAIAAAACIAAABkcnMvZG93bnJldi54bWxQ&#10;SwECFAAUAAAACACHTuJAzQxXNG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18656" behindDoc="0" locked="0" layoutInCell="1" allowOverlap="1">
                <wp:simplePos x="0" y="0"/>
                <wp:positionH relativeFrom="column">
                  <wp:posOffset>742950</wp:posOffset>
                </wp:positionH>
                <wp:positionV relativeFrom="paragraph">
                  <wp:posOffset>224790</wp:posOffset>
                </wp:positionV>
                <wp:extent cx="1047750" cy="266700"/>
                <wp:effectExtent l="4445" t="4445" r="14605" b="14605"/>
                <wp:wrapNone/>
                <wp:docPr id="1965" name="文本框 196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rPr>
                                <w:rFonts w:hint="eastAsia"/>
                                <w:sz w:val="18"/>
                                <w:szCs w:val="18"/>
                              </w:rPr>
                            </w:pPr>
                            <w:r>
                              <w:rPr>
                                <w:rFonts w:hint="eastAsia" w:ascii="宋体" w:hAnsi="宋体" w:cs="宋体"/>
                                <w:bCs/>
                                <w:kern w:val="0"/>
                                <w:sz w:val="18"/>
                                <w:szCs w:val="18"/>
                              </w:rPr>
                              <w:t>测试用例编写</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7.7pt;height:21pt;width:82.5pt;z-index:251718656;mso-width-relative:page;mso-height-relative:page;" fillcolor="#FFFFFF" filled="t" stroked="t" coordsize="21600,21600" o:gfxdata="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wQFzzWAAAACQEAAA8AAAAAAAAAAQAgAAAAIgAAAGRycy9kb3ducmV2LnhtbFBL&#10;AQIUABQAAAAIAIdO4kBDpH8oagIAANsEAAAOAAAAAAAAAAEAIAAAACUBAABkcnMvZTJvRG9jLnht&#10;bFBLBQYAAAAABgAGAFkBAAABBgAAAAA=&#10;">
                <v:fill on="t" focussize="0,0"/>
                <v:stroke weight="0.5pt" color="#000000" joinstyle="round"/>
                <v:imagedata o:title=""/>
                <o:lock v:ext="edit" aspectratio="f"/>
                <v:textbox>
                  <w:txbxContent>
                    <w:p>
                      <w:pPr>
                        <w:rPr>
                          <w:rFonts w:hint="eastAsia"/>
                          <w:sz w:val="18"/>
                          <w:szCs w:val="18"/>
                        </w:rPr>
                      </w:pPr>
                      <w:r>
                        <w:rPr>
                          <w:rFonts w:hint="eastAsia" w:ascii="宋体" w:hAnsi="宋体" w:cs="宋体"/>
                          <w:bCs/>
                          <w:kern w:val="0"/>
                          <w:sz w:val="18"/>
                          <w:szCs w:val="18"/>
                        </w:rPr>
                        <w:t>测试用例编写</w:t>
                      </w:r>
                    </w:p>
                    <w:p/>
                  </w:txbxContent>
                </v:textbox>
              </v:shape>
            </w:pict>
          </mc:Fallback>
        </mc:AlternateContent>
      </w:r>
      <w:r>
        <w:rPr>
          <w:color w:val="auto"/>
          <w:highlight w:val="none"/>
        </w:rPr>
        <mc:AlternateContent>
          <mc:Choice Requires="wps">
            <w:drawing>
              <wp:anchor distT="0" distB="0" distL="114300" distR="114300" simplePos="0" relativeHeight="251719680"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1984" name="文本框 198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Bug定位</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1pt;width:82.5pt;z-index:251719680;mso-width-relative:page;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KX7rfWAAAACgEAAA8AAAAAAAAAAQAgAAAAIgAAAGRycy9kb3ducmV2LnhtbFBL&#10;AQIUABQAAAAIAIdO4kCtmccuagIAANsEAAAOAAAAAAAAAAEAIAAAACU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Bug定位</w:t>
                      </w:r>
                    </w:p>
                    <w:p/>
                  </w:txbxContent>
                </v:textbox>
              </v:shape>
            </w:pict>
          </mc:Fallback>
        </mc:AlternateContent>
      </w:r>
      <w:r>
        <w:rPr>
          <w:color w:val="auto"/>
          <w:highlight w:val="none"/>
        </w:rPr>
        <mc:AlternateContent>
          <mc:Choice Requires="wps">
            <w:drawing>
              <wp:anchor distT="0" distB="0" distL="114300" distR="114300" simplePos="0" relativeHeight="251720704" behindDoc="0" locked="0" layoutInCell="1" allowOverlap="1">
                <wp:simplePos x="0" y="0"/>
                <wp:positionH relativeFrom="column">
                  <wp:posOffset>742950</wp:posOffset>
                </wp:positionH>
                <wp:positionV relativeFrom="paragraph">
                  <wp:posOffset>1043940</wp:posOffset>
                </wp:positionV>
                <wp:extent cx="1047750" cy="266700"/>
                <wp:effectExtent l="4445" t="4445" r="14605" b="14605"/>
                <wp:wrapNone/>
                <wp:docPr id="1977" name="文本框 197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测试报告编写</w:t>
                            </w:r>
                          </w:p>
                          <w:p>
                            <w:pPr>
                              <w:jc w:val="center"/>
                              <w:rPr>
                                <w:sz w:val="18"/>
                                <w:szCs w:val="18"/>
                              </w:rPr>
                            </w:pPr>
                            <w:r>
                              <w:rPr>
                                <w:rFonts w:hint="eastAsia"/>
                                <w:sz w:val="18"/>
                                <w:szCs w:val="18"/>
                              </w:rPr>
                              <w:t xml:space="preserve"> </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82.2pt;height:21pt;width:82.5pt;z-index:251720704;mso-width-relative:page;mso-height-relative:page;" fillcolor="#FFFFFF" filled="t" stroked="t" coordsize="21600,21600" o:gfxdata="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mDCQdUAAAALAQAADwAAAAAAAAABACAAAAAiAAAAZHJzL2Rvd25yZXYueG1sUEsB&#10;AhQAFAAAAAgAh07iQOZK1zZ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测试报告编写</w:t>
                      </w:r>
                    </w:p>
                    <w:p>
                      <w:pPr>
                        <w:jc w:val="center"/>
                        <w:rPr>
                          <w:sz w:val="18"/>
                          <w:szCs w:val="18"/>
                        </w:rPr>
                      </w:pPr>
                      <w:r>
                        <w:rPr>
                          <w:rFonts w:hint="eastAsia"/>
                          <w:sz w:val="18"/>
                          <w:szCs w:val="18"/>
                        </w:rPr>
                        <w:t xml:space="preserve"> </w:t>
                      </w:r>
                    </w:p>
                    <w:p/>
                  </w:txbxContent>
                </v:textbox>
              </v:shape>
            </w:pict>
          </mc:Fallback>
        </mc:AlternateContent>
      </w:r>
      <w:r>
        <w:rPr>
          <w:color w:val="auto"/>
          <w:highlight w:val="none"/>
        </w:rPr>
        <mc:AlternateContent>
          <mc:Choice Requires="wps">
            <w:drawing>
              <wp:anchor distT="0" distB="0" distL="114300" distR="114300" simplePos="0" relativeHeight="251721728" behindDoc="0" locked="0" layoutInCell="1" allowOverlap="1">
                <wp:simplePos x="0" y="0"/>
                <wp:positionH relativeFrom="column">
                  <wp:posOffset>2124075</wp:posOffset>
                </wp:positionH>
                <wp:positionV relativeFrom="paragraph">
                  <wp:posOffset>224790</wp:posOffset>
                </wp:positionV>
                <wp:extent cx="1047750" cy="1085850"/>
                <wp:effectExtent l="4445" t="4445" r="14605" b="14605"/>
                <wp:wrapNone/>
                <wp:docPr id="1985" name="文本框 1985"/>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2"/>
                              </w:numPr>
                              <w:jc w:val="center"/>
                              <w:rPr>
                                <w:rFonts w:hint="eastAsia"/>
                                <w:sz w:val="18"/>
                                <w:szCs w:val="18"/>
                              </w:rPr>
                            </w:pPr>
                            <w:r>
                              <w:rPr>
                                <w:rFonts w:hint="eastAsia"/>
                                <w:sz w:val="18"/>
                                <w:szCs w:val="18"/>
                              </w:rPr>
                              <w:t>游戏测试工具使用能力</w:t>
                            </w:r>
                          </w:p>
                          <w:p>
                            <w:pPr>
                              <w:numPr>
                                <w:ilvl w:val="0"/>
                                <w:numId w:val="2"/>
                              </w:numPr>
                              <w:jc w:val="center"/>
                              <w:rPr>
                                <w:rFonts w:hint="eastAsia"/>
                                <w:sz w:val="18"/>
                                <w:szCs w:val="18"/>
                              </w:rPr>
                            </w:pPr>
                            <w:r>
                              <w:rPr>
                                <w:rFonts w:hint="eastAsia"/>
                                <w:sz w:val="18"/>
                                <w:szCs w:val="18"/>
                              </w:rPr>
                              <w:t>测文档编写能力</w:t>
                            </w:r>
                          </w:p>
                          <w:p>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17.7pt;height:85.5pt;width:82.5pt;z-index:251721728;mso-width-relative:page;mso-height-relative:page;" fillcolor="#FFFFFF" filled="t" stroked="t" coordsize="21600,21600" o:gfxdata="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dQ1v1wAAAAoBAAAPAAAAAAAAAAEAIAAAACIAAABkcnMvZG93bnJldi54bWxQ&#10;SwECFAAUAAAACACHTuJA1ry6uWoCAADcBAAADgAAAAAAAAABACAAAAAmAQAAZHJzL2Uyb0RvYy54&#10;bWxQSwUGAAAAAAYABgBZAQAAAgYAAAAA&#10;">
                <v:fill on="t" focussize="0,0"/>
                <v:stroke weight="0.5pt" color="#000000" joinstyle="round"/>
                <v:imagedata o:title=""/>
                <o:lock v:ext="edit" aspectratio="f"/>
                <v:textbox>
                  <w:txbxContent>
                    <w:p>
                      <w:pPr>
                        <w:numPr>
                          <w:ilvl w:val="0"/>
                          <w:numId w:val="2"/>
                        </w:numPr>
                        <w:jc w:val="center"/>
                        <w:rPr>
                          <w:rFonts w:hint="eastAsia"/>
                          <w:sz w:val="18"/>
                          <w:szCs w:val="18"/>
                        </w:rPr>
                      </w:pPr>
                      <w:r>
                        <w:rPr>
                          <w:rFonts w:hint="eastAsia"/>
                          <w:sz w:val="18"/>
                          <w:szCs w:val="18"/>
                        </w:rPr>
                        <w:t>游戏测试工具使用能力</w:t>
                      </w:r>
                    </w:p>
                    <w:p>
                      <w:pPr>
                        <w:numPr>
                          <w:ilvl w:val="0"/>
                          <w:numId w:val="2"/>
                        </w:numPr>
                        <w:jc w:val="center"/>
                        <w:rPr>
                          <w:rFonts w:hint="eastAsia"/>
                          <w:sz w:val="18"/>
                          <w:szCs w:val="18"/>
                        </w:rPr>
                      </w:pPr>
                      <w:r>
                        <w:rPr>
                          <w:rFonts w:hint="eastAsia"/>
                          <w:sz w:val="18"/>
                          <w:szCs w:val="18"/>
                        </w:rPr>
                        <w:t>测文档编写能力</w:t>
                      </w:r>
                    </w:p>
                    <w:p>
                      <w:pP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38112" behindDoc="0" locked="0" layoutInCell="1" allowOverlap="1">
                <wp:simplePos x="0" y="0"/>
                <wp:positionH relativeFrom="column">
                  <wp:posOffset>400050</wp:posOffset>
                </wp:positionH>
                <wp:positionV relativeFrom="paragraph">
                  <wp:posOffset>768350</wp:posOffset>
                </wp:positionV>
                <wp:extent cx="390525" cy="390525"/>
                <wp:effectExtent l="3175" t="3175" r="6350" b="6350"/>
                <wp:wrapNone/>
                <wp:docPr id="1980" name="直接连接符 1980"/>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1.5pt;margin-top:60.5pt;height:30.75pt;width:30.75pt;z-index:251738112;mso-width-relative:page;mso-height-relative:page;" filled="f" stroked="t" coordsize="21600,21600" o:gfxdata="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hTH9kAAAAKAQAADwAAAAAAAAABACAAAAAiAAAAZHJzL2Rvd25yZXYu&#10;eG1sUEsBAhQAFAAAAAgAh07iQKUZ+QT6AQAA6wMAAA4AAAAAAAAAAQAgAAAAKAEAAGRycy9lMm9E&#10;b2MueG1sUEsFBgAAAAAGAAYAWQEAAJQ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7088"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1961" name="直接连接符 1961"/>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59.75pt;height:0.7pt;width:30.75pt;z-index:251737088;mso-width-relative:page;mso-height-relative:page;"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&#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7tOzY2AAAAAoBAAAPAAAAAAAAAAEAIAAAACIAAABk&#10;cnMvZG93bnJldi54bWxQSwECFAAUAAAACACHTuJAfASOhAYCAADzAwAADgAAAAAAAAABACAAAAAn&#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6064" behindDoc="0" locked="0" layoutInCell="1" allowOverlap="1">
                <wp:simplePos x="0" y="0"/>
                <wp:positionH relativeFrom="column">
                  <wp:posOffset>400050</wp:posOffset>
                </wp:positionH>
                <wp:positionV relativeFrom="paragraph">
                  <wp:posOffset>377825</wp:posOffset>
                </wp:positionV>
                <wp:extent cx="390525" cy="390525"/>
                <wp:effectExtent l="3175" t="3175" r="6350" b="6350"/>
                <wp:wrapNone/>
                <wp:docPr id="1962" name="直接连接符 1962"/>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29.75pt;height:30.75pt;width:30.75pt;z-index:251736064;mso-width-relative:page;mso-height-relative:page;" filled="f" stroked="t" coordsize="21600,21600" o:gfxdata="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91e3/XAAAACQEAAA8AAAAAAAAAAQAgAAAAIgAAAGRycy9k&#10;b3ducmV2LnhtbFBLAQIUABQAAAAIAIdO4kAQJdREAwIAAPUDAAAOAAAAAAAAAAEAIAAAACY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4256"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1964" name="直接连接符 1964"/>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5.7pt;height:30.75pt;width:26.25pt;z-index:251744256;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RgZCLaAAAACwEAAA8AAAAAAAAAAQAgAAAAIgAA&#10;AGRycy9kb3ducmV2LnhtbFBLAQIUABQAAAAIAIdO4kDNkJuBBgIAAPUDAAAOAAAAAAAAAAEAIAAA&#10;ACk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3232"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1963" name="直接连接符 1963"/>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43232;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gsBdXbAAAACgEAAA8AAAAAAAAAAQAgAAAAIgAAAGRycy9k&#10;b3ducmV2LnhtbFBLAQIUABQAAAAIAIdO4kDxfJ1w/wEAAOsDAAAOAAAAAAAAAAEAIAAAACo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2208"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1982" name="直接连接符 1982"/>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42208;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FbbM3ZAAAACwEAAA8AAAAAAAAAAQAgAAAAIgAA&#10;AGRycy9kb3ducmV2LnhtbFBLAQIUABQAAAAIAIdO4kA3Ub0SBwIAAPMDAAAOAAAAAAAAAAEAIAAA&#10;ACg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6848" behindDoc="0" locked="0" layoutInCell="1" allowOverlap="1">
                <wp:simplePos x="0" y="0"/>
                <wp:positionH relativeFrom="column">
                  <wp:posOffset>-38100</wp:posOffset>
                </wp:positionH>
                <wp:positionV relativeFrom="paragraph">
                  <wp:posOffset>100965</wp:posOffset>
                </wp:positionV>
                <wp:extent cx="390525" cy="1114425"/>
                <wp:effectExtent l="5080" t="4445" r="4445" b="5080"/>
                <wp:wrapNone/>
                <wp:docPr id="1966" name="文本框 1966"/>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rPr>
                                <w:rFonts w:hint="default" w:eastAsia="宋体"/>
                                <w:lang w:val="en-US" w:eastAsia="zh-CN"/>
                              </w:rPr>
                            </w:pPr>
                            <w:r>
                              <w:rPr>
                                <w:rFonts w:hint="eastAsia"/>
                              </w:rPr>
                              <w:t>游戏</w:t>
                            </w:r>
                            <w:r>
                              <w:rPr>
                                <w:rFonts w:hint="eastAsia"/>
                                <w:lang w:val="en-US" w:eastAsia="zh-CN"/>
                              </w:rPr>
                              <w:t>QA测试</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7.95pt;height:87.75pt;width:30.75pt;z-index:251726848;mso-width-relative:page;mso-height-relative:page;" fillcolor="#FFFFFF" filled="t" stroked="t" coordsize="21600,21600" o:gfxdata="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paPla1AAAAAgBAAAPAAAAAAAAAAEAIAAAACIAAABkcnMvZG93bnJldi54bWxQ&#10;SwECFAAUAAAACACHTuJATWClD20CAADdBAAADgAAAAAAAAABACAAAAAjAQAAZHJzL2Uyb0RvYy54&#10;bWxQSwUGAAAAAAYABgBZAQAAAgYAAAAA&#10;">
                <v:fill on="t" focussize="0,0"/>
                <v:stroke weight="0.5pt" color="#000000" joinstyle="round"/>
                <v:imagedata o:title=""/>
                <o:lock v:ext="edit" aspectratio="f"/>
                <v:textbox style="layout-flow:vertical-ideographic;">
                  <w:txbxContent>
                    <w:p>
                      <w:pPr>
                        <w:jc w:val="center"/>
                        <w:rPr>
                          <w:rFonts w:hint="default" w:eastAsia="宋体"/>
                          <w:lang w:val="en-US" w:eastAsia="zh-CN"/>
                        </w:rPr>
                      </w:pPr>
                      <w:r>
                        <w:rPr>
                          <w:rFonts w:hint="eastAsia"/>
                        </w:rPr>
                        <w:t>游戏</w:t>
                      </w:r>
                      <w:r>
                        <w:rPr>
                          <w:rFonts w:hint="eastAsia"/>
                          <w:lang w:val="en-US" w:eastAsia="zh-CN"/>
                        </w:rPr>
                        <w:t>QA测试</w:t>
                      </w:r>
                    </w:p>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48352" behindDoc="0" locked="0" layoutInCell="1" allowOverlap="1">
                <wp:simplePos x="0" y="0"/>
                <wp:positionH relativeFrom="column">
                  <wp:posOffset>5783580</wp:posOffset>
                </wp:positionH>
                <wp:positionV relativeFrom="paragraph">
                  <wp:posOffset>60960</wp:posOffset>
                </wp:positionV>
                <wp:extent cx="1283970" cy="847725"/>
                <wp:effectExtent l="6350" t="6350" r="24130" b="22225"/>
                <wp:wrapNone/>
                <wp:docPr id="1975" name="十字箭头 1975"/>
                <wp:cNvGraphicFramePr/>
                <a:graphic xmlns:a="http://schemas.openxmlformats.org/drawingml/2006/main">
                  <a:graphicData uri="http://schemas.microsoft.com/office/word/2010/wordprocessingShape">
                    <wps:wsp>
                      <wps:cNvSpPr/>
                      <wps:spPr>
                        <a:xfrm>
                          <a:off x="0" y="0"/>
                          <a:ext cx="1447800" cy="1104900"/>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5.4pt;margin-top:4.8pt;height:66.75pt;width:101.1pt;z-index:251748352;v-text-anchor:middle;mso-width-relative:page;mso-height-relative:page;" filled="f" stroked="t" coordsize="1447800,1104900" o:gfxdata="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hGAZe2gAAAAoBAAAPAAAAAAAA&#10;AAEAIAAAACIAAABkcnMvZG93bnJldi54bWxQSwECFAAUAAAACACHTuJAf3uXsoICAAD1BAAADgAA&#10;AAAAAAABACAAAAApAQAAZHJzL2Uyb0RvYy54bWxQSwUGAAAAAAYABgBZAQAAHQY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06368"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1973" name="文本框 197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6368;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MXpU1h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Bbgn21gAAAAoBAAAPAAAAAAAAAAEAIAAAACIAAABkcnMvZG93bnJldi54bWxQ&#10;SwECFAAUAAAACACHTuJAxelTWG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52448"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1974" name="文本框 197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52448;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lP/A7WAAAACwEAAA8AAAAAAAAAAQAgAAAAIgAAAGRycy9kb3ducmV2LnhtbFBL&#10;AQIUABQAAAAIAIdO4kCxHoey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r>
        <w:rPr>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3602355</wp:posOffset>
                </wp:positionH>
                <wp:positionV relativeFrom="paragraph">
                  <wp:posOffset>148590</wp:posOffset>
                </wp:positionV>
                <wp:extent cx="1800225" cy="2705100"/>
                <wp:effectExtent l="4445" t="4445" r="5080" b="14605"/>
                <wp:wrapNone/>
                <wp:docPr id="1976" name="矩形 1976"/>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11.7pt;height:213pt;width:141.75pt;z-index:251679744;v-text-anchor:middle;mso-width-relative:page;mso-height-relative:page;" filled="f" stroked="t" coordsize="21600,21600" o:gfxdata="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eXe0/bAAAACgEAAA8AAAAAAAAAAQAgAAAAIgAA&#10;AGRycy9kb3ducmV2LnhtbFBLAQIUABQAAAAIAIdO4kDWXwsodwIAAOgEAAAOAAAAAAAAAAEAIAAA&#10;ACoBAABkcnMvZTJvRG9jLnhtbFBLBQYAAAAABgAGAFkBAAATBgAAAAA=&#10;">
                <v:fill on="f" focussize="0,0"/>
                <v:stroke color="#385D8A" joinstyle="round" dashstyle="dash"/>
                <v:imagedata o:title=""/>
                <o:lock v:ext="edit" aspectratio="f"/>
              </v:rect>
            </w:pict>
          </mc:Fallback>
        </mc:AlternateContent>
      </w:r>
    </w:p>
    <w:p>
      <w:pPr>
        <w:rPr>
          <w:color w:val="auto"/>
          <w:highlight w:val="none"/>
        </w:rPr>
      </w:pPr>
      <w:r>
        <w:rPr>
          <w:color w:val="auto"/>
          <w:highlight w:val="none"/>
        </w:rPr>
        <mc:AlternateContent>
          <mc:Choice Requires="wps">
            <w:drawing>
              <wp:anchor distT="0" distB="0" distL="114300" distR="114300" simplePos="0" relativeHeight="251772928" behindDoc="0" locked="0" layoutInCell="1" allowOverlap="1">
                <wp:simplePos x="0" y="0"/>
                <wp:positionH relativeFrom="column">
                  <wp:posOffset>3183255</wp:posOffset>
                </wp:positionH>
                <wp:positionV relativeFrom="paragraph">
                  <wp:posOffset>154305</wp:posOffset>
                </wp:positionV>
                <wp:extent cx="457835" cy="1939290"/>
                <wp:effectExtent l="4445" t="1270" r="13970" b="2540"/>
                <wp:wrapNone/>
                <wp:docPr id="1967" name="直接连接符 1967"/>
                <wp:cNvGraphicFramePr/>
                <a:graphic xmlns:a="http://schemas.openxmlformats.org/drawingml/2006/main">
                  <a:graphicData uri="http://schemas.microsoft.com/office/word/2010/wordprocessingShape">
                    <wps:wsp>
                      <wps:cNvCnPr/>
                      <wps:spPr>
                        <a:xfrm flipV="1">
                          <a:off x="0" y="0"/>
                          <a:ext cx="457835" cy="1939290"/>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50.65pt;margin-top:12.15pt;height:152.7pt;width:36.05pt;z-index:251772928;mso-width-relative:page;mso-height-relative:page;" filled="f" stroked="t" coordsize="21600,21600" o:gfxdata="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NDFxdoAAAAKAQAADwAAAAAAAAABACAA&#10;AAAiAAAAZHJzL2Rvd25yZXYueG1sUEsBAhQAFAAAAAgAh07iQBWDUwULAgAA+QMAAA4AAAAAAAAA&#10;AQAgAAAAKQEAAGRycy9lMm9Eb2MueG1sUEsFBgAAAAAGAAYAWQEAAKY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0768" behindDoc="0" locked="0" layoutInCell="1" allowOverlap="1">
                <wp:simplePos x="0" y="0"/>
                <wp:positionH relativeFrom="column">
                  <wp:posOffset>4945380</wp:posOffset>
                </wp:positionH>
                <wp:positionV relativeFrom="paragraph">
                  <wp:posOffset>36195</wp:posOffset>
                </wp:positionV>
                <wp:extent cx="400050" cy="2566035"/>
                <wp:effectExtent l="4445" t="4445" r="14605" b="20320"/>
                <wp:wrapNone/>
                <wp:docPr id="1986" name="文本框 1986"/>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4pt;margin-top:2.85pt;height:202.05pt;width:31.5pt;z-index:251680768;mso-width-relative:page;mso-height-relative:page;" fillcolor="#FFFFFF" filled="t" stroked="t" coordsize="21600,21600" o:gfxdata="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I3EBNYAAAAJAQAADwAAAAAAAAABACAAAAAiAAAAZHJzL2Rvd25yZXYueG1s&#10;UEsBAhQAFAAAAAgAh07iQGBSJW9sAgAA3QQAAA4AAAAAAAAAAQAgAAAAJQEAAGRycy9lMm9Eb2Mu&#10;eG1sUEsFBgAAAAAGAAYAWQEAAAM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highlight w:val="none"/>
        </w:rPr>
        <mc:AlternateContent>
          <mc:Choice Requires="wps">
            <w:drawing>
              <wp:anchor distT="0" distB="0" distL="114300" distR="114300" simplePos="0" relativeHeight="251777024"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1968" name="文本框 196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77024;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QUljbWAAAACwEAAA8AAAAAAAAAAQAgAAAAIgAAAGRycy9kb3ducmV2LnhtbFBL&#10;AQIUABQAAAAIAIdO4kC9GPei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r>
        <w:rPr>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3648075</wp:posOffset>
                </wp:positionH>
                <wp:positionV relativeFrom="paragraph">
                  <wp:posOffset>30480</wp:posOffset>
                </wp:positionV>
                <wp:extent cx="1295400" cy="266700"/>
                <wp:effectExtent l="4445" t="4445" r="14605" b="14605"/>
                <wp:wrapNone/>
                <wp:docPr id="1969" name="文本框 196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default"/>
                                <w:lang w:val="en-US" w:eastAsia="zh-CN"/>
                              </w:rPr>
                            </w:pPr>
                            <w:r>
                              <w:rPr>
                                <w:rFonts w:hint="default" w:eastAsia="宋体" w:cs="Times New Roman"/>
                                <w:sz w:val="18"/>
                                <w:szCs w:val="18"/>
                                <w:lang w:val="en-US" w:eastAsia="zh-CN"/>
                              </w:rPr>
                              <w:t>游戏原型与交互设计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4pt;height:21pt;width:102pt;z-index:251671552;mso-width-relative:page;mso-height-relative:page;" fillcolor="#FFFFFF" filled="t" stroked="t" coordsize="21600,21600" o:gfxdata="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vL8qc1AAAAAgBAAAPAAAAAAAAAAEAIAAAACIAAABkcnMvZG93bnJldi54bWxQSwEC&#10;FAAUAAAACACHTuJA9+ZLC2oCAADbBAAADgAAAAAAAAABACAAAAAjAQAAZHJzL2Uyb0RvYy54bWxQ&#10;SwUGAAAAAAYABgBZAQAA/wUAAAAA&#10;">
                <v:fill on="t" focussize="0,0"/>
                <v:stroke weight="0.5pt" color="#000000" joinstyle="round"/>
                <v:imagedata o:title=""/>
                <o:lock v:ext="edit" aspectratio="f"/>
                <v:textbox>
                  <w:txbxContent>
                    <w:p>
                      <w:pPr>
                        <w:rPr>
                          <w:rFonts w:hint="default"/>
                          <w:lang w:val="en-US" w:eastAsia="zh-CN"/>
                        </w:rPr>
                      </w:pPr>
                      <w:r>
                        <w:rPr>
                          <w:rFonts w:hint="default" w:eastAsia="宋体" w:cs="Times New Roman"/>
                          <w:sz w:val="18"/>
                          <w:szCs w:val="18"/>
                          <w:lang w:val="en-US" w:eastAsia="zh-CN"/>
                        </w:rPr>
                        <w:t>游戏原型与交互设计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3648075</wp:posOffset>
                </wp:positionH>
                <wp:positionV relativeFrom="paragraph">
                  <wp:posOffset>99060</wp:posOffset>
                </wp:positionV>
                <wp:extent cx="1295400" cy="266700"/>
                <wp:effectExtent l="4445" t="4445" r="14605" b="14605"/>
                <wp:wrapNone/>
                <wp:docPr id="1970" name="文本框 197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cs="Times New Roman"/>
                                <w:sz w:val="18"/>
                                <w:szCs w:val="18"/>
                                <w:lang w:val="en-US" w:eastAsia="zh-CN"/>
                              </w:rPr>
                            </w:pPr>
                            <w:r>
                              <w:rPr>
                                <w:rFonts w:hint="eastAsia" w:eastAsia="宋体" w:cs="Times New Roman"/>
                                <w:sz w:val="18"/>
                                <w:szCs w:val="18"/>
                                <w:lang w:val="en-US" w:eastAsia="zh-CN"/>
                              </w:rPr>
                              <w:t>桌面游戏设计</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8pt;height:21pt;width:102pt;z-index:251672576;mso-width-relative:page;mso-height-relative:page;" fillcolor="#FFFFFF" filled="t" stroked="t" coordsize="21600,21600" o:gfxdata="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lfVFdUAAAAJAQAADwAAAAAAAAABACAAAAAiAAAAZHJzL2Rvd25yZXYueG1sUEsB&#10;AhQAFAAAAAgAh07iQFrt53lqAgAA2wQAAA4AAAAAAAAAAQAgAAAAJAEAAGRycy9lMm9Eb2MueG1s&#10;UEsFBgAAAAAGAAYAWQEAAAAGAAAAAA==&#10;">
                <v:fill on="t" focussize="0,0"/>
                <v:stroke weight="0.5pt" color="#000000" joinstyle="round"/>
                <v:imagedata o:title=""/>
                <o:lock v:ext="edit" aspectratio="f"/>
                <v:textbox>
                  <w:txbxContent>
                    <w:p>
                      <w:pPr>
                        <w:jc w:val="center"/>
                        <w:rPr>
                          <w:rFonts w:hint="default" w:eastAsia="宋体" w:cs="Times New Roman"/>
                          <w:sz w:val="18"/>
                          <w:szCs w:val="18"/>
                          <w:lang w:val="en-US" w:eastAsia="zh-CN"/>
                        </w:rPr>
                      </w:pPr>
                      <w:r>
                        <w:rPr>
                          <w:rFonts w:hint="eastAsia" w:eastAsia="宋体" w:cs="Times New Roman"/>
                          <w:sz w:val="18"/>
                          <w:szCs w:val="18"/>
                          <w:lang w:val="en-US" w:eastAsia="zh-CN"/>
                        </w:rPr>
                        <w:t>桌面游戏设计</w:t>
                      </w:r>
                    </w:p>
                    <w:p>
                      <w:pPr>
                        <w:rPr>
                          <w:rFonts w:hint="default"/>
                          <w:lang w:val="en-US" w:eastAsia="zh-CN"/>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3648075</wp:posOffset>
                </wp:positionH>
                <wp:positionV relativeFrom="paragraph">
                  <wp:posOffset>139065</wp:posOffset>
                </wp:positionV>
                <wp:extent cx="1295400" cy="266700"/>
                <wp:effectExtent l="4445" t="4445" r="14605" b="14605"/>
                <wp:wrapNone/>
                <wp:docPr id="2009" name="文本框 200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cs="Times New Roman"/>
                                <w:sz w:val="18"/>
                                <w:szCs w:val="18"/>
                                <w:lang w:val="en-US" w:eastAsia="zh-CN"/>
                              </w:rPr>
                            </w:pPr>
                            <w:r>
                              <w:rPr>
                                <w:rFonts w:hint="eastAsia" w:eastAsia="宋体" w:cs="Times New Roman"/>
                                <w:sz w:val="18"/>
                                <w:szCs w:val="18"/>
                                <w:lang w:val="en-US" w:eastAsia="zh-CN"/>
                              </w:rPr>
                              <w:t>严肃游戏设计</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95pt;height:21pt;width:102pt;z-index:251673600;mso-width-relative:page;mso-height-relative:page;" fillcolor="#FFFFFF" filled="t" stroked="t" coordsize="21600,21600" o:gfxdata="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lbBJs1wAAAAkBAAAPAAAAAAAAAAEAIAAAACIAAABkcnMvZG93bnJldi54bWxQ&#10;SwECFAAUAAAACACHTuJAg4zYLWoCAADbBAAADgAAAAAAAAABACAAAAAmAQAAZHJzL2Uyb0RvYy54&#10;bWxQSwUGAAAAAAYABgBZAQAAAgYAAAAA&#10;">
                <v:fill on="t" focussize="0,0"/>
                <v:stroke weight="0.5pt" color="#000000" joinstyle="round"/>
                <v:imagedata o:title=""/>
                <o:lock v:ext="edit" aspectratio="f"/>
                <v:textbox>
                  <w:txbxContent>
                    <w:p>
                      <w:pPr>
                        <w:jc w:val="center"/>
                        <w:rPr>
                          <w:rFonts w:hint="default" w:eastAsia="宋体" w:cs="Times New Roman"/>
                          <w:sz w:val="18"/>
                          <w:szCs w:val="18"/>
                          <w:lang w:val="en-US" w:eastAsia="zh-CN"/>
                        </w:rPr>
                      </w:pPr>
                      <w:r>
                        <w:rPr>
                          <w:rFonts w:hint="eastAsia" w:eastAsia="宋体" w:cs="Times New Roman"/>
                          <w:sz w:val="18"/>
                          <w:szCs w:val="18"/>
                          <w:lang w:val="en-US" w:eastAsia="zh-CN"/>
                        </w:rPr>
                        <w:t>严肃游戏设计</w:t>
                      </w:r>
                    </w:p>
                    <w:p>
                      <w:pPr>
                        <w:rPr>
                          <w:rFonts w:hint="default"/>
                          <w:lang w:val="en-US" w:eastAsia="zh-CN"/>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53472" behindDoc="0" locked="0" layoutInCell="1" allowOverlap="1">
                <wp:simplePos x="0" y="0"/>
                <wp:positionH relativeFrom="column">
                  <wp:posOffset>3656330</wp:posOffset>
                </wp:positionH>
                <wp:positionV relativeFrom="paragraph">
                  <wp:posOffset>198120</wp:posOffset>
                </wp:positionV>
                <wp:extent cx="1295400" cy="266700"/>
                <wp:effectExtent l="4445" t="4445" r="14605" b="14605"/>
                <wp:wrapNone/>
                <wp:docPr id="2016" name="文本框 201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cs="Times New Roman"/>
                                <w:sz w:val="18"/>
                                <w:szCs w:val="18"/>
                                <w:lang w:val="en-US" w:eastAsia="zh-CN"/>
                              </w:rPr>
                            </w:pPr>
                            <w:r>
                              <w:rPr>
                                <w:rFonts w:hint="eastAsia" w:eastAsia="宋体" w:cs="Times New Roman"/>
                                <w:sz w:val="18"/>
                                <w:szCs w:val="18"/>
                                <w:lang w:val="en-US" w:eastAsia="zh-CN"/>
                              </w:rPr>
                              <w:t>游戏设计基础</w:t>
                            </w:r>
                          </w:p>
                          <w:p>
                            <w:pPr>
                              <w:rPr>
                                <w:rFonts w:hint="eastAsia"/>
                                <w:lang w:eastAsia="zh-Han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9pt;margin-top:15.6pt;height:21pt;width:102pt;z-index:251753472;mso-width-relative:page;mso-height-relative:page;" fillcolor="#FFFFFF" filled="t" stroked="t" coordsize="21600,21600" o:gfxdata="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EsI6fWAAAACQEAAA8AAAAAAAAAAQAgAAAAIgAAAGRycy9kb3ducmV2LnhtbFBL&#10;AQIUABQAAAAIAIdO4kAQjhwcagIAANsEAAAOAAAAAAAAAAEAIAAAACUBAABkcnMvZTJvRG9jLnht&#10;bFBLBQYAAAAABgAGAFkBAAABBgAAAAA=&#10;">
                <v:fill on="t" focussize="0,0"/>
                <v:stroke weight="0.5pt" color="#000000" joinstyle="round"/>
                <v:imagedata o:title=""/>
                <o:lock v:ext="edit" aspectratio="f"/>
                <v:textbox>
                  <w:txbxContent>
                    <w:p>
                      <w:pPr>
                        <w:jc w:val="center"/>
                        <w:rPr>
                          <w:rFonts w:hint="default" w:eastAsia="宋体" w:cs="Times New Roman"/>
                          <w:sz w:val="18"/>
                          <w:szCs w:val="18"/>
                          <w:lang w:val="en-US" w:eastAsia="zh-CN"/>
                        </w:rPr>
                      </w:pPr>
                      <w:r>
                        <w:rPr>
                          <w:rFonts w:hint="eastAsia" w:eastAsia="宋体" w:cs="Times New Roman"/>
                          <w:sz w:val="18"/>
                          <w:szCs w:val="18"/>
                          <w:lang w:val="en-US" w:eastAsia="zh-CN"/>
                        </w:rPr>
                        <w:t>游戏设计基础</w:t>
                      </w:r>
                    </w:p>
                    <w:p>
                      <w:pPr>
                        <w:rPr>
                          <w:rFonts w:hint="eastAsia"/>
                          <w:lang w:eastAsia="zh-Hans"/>
                        </w:rPr>
                      </w:pPr>
                    </w:p>
                  </w:txbxContent>
                </v:textbox>
              </v:shape>
            </w:pict>
          </mc:Fallback>
        </mc:AlternateContent>
      </w:r>
      <w:r>
        <w:rPr>
          <w:color w:val="auto"/>
          <w:highlight w:val="none"/>
        </w:rPr>
        <mc:AlternateContent>
          <mc:Choice Requires="wps">
            <w:drawing>
              <wp:anchor distT="0" distB="0" distL="114300" distR="114300" simplePos="0" relativeHeight="251701248" behindDoc="0" locked="0" layoutInCell="1" allowOverlap="1">
                <wp:simplePos x="0" y="0"/>
                <wp:positionH relativeFrom="column">
                  <wp:posOffset>6867525</wp:posOffset>
                </wp:positionH>
                <wp:positionV relativeFrom="paragraph">
                  <wp:posOffset>160020</wp:posOffset>
                </wp:positionV>
                <wp:extent cx="390525" cy="1857375"/>
                <wp:effectExtent l="4445" t="4445" r="5080" b="5080"/>
                <wp:wrapNone/>
                <wp:docPr id="1995" name="文本框 1995"/>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6pt;height:146.25pt;width:30.75pt;z-index:251701248;mso-width-relative:page;mso-height-relative:page;" fillcolor="#FFFFFF" filled="t" stroked="t" coordsize="21600,21600" o:gfxdata="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95NNXYAAAADAEAAA8AAAAAAAAAAQAgAAAAIgAAAGRycy9kb3ducmV2&#10;LnhtbFBLAQIUABQAAAAIAIdO4kBkiVvMbgIAAN0EAAAOAAAAAAAAAAEAIAAAACcBAABkcnMvZTJv&#10;RG9jLnhtbFBLBQYAAAAABgAGAFkBAAAH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highlight w:val="none"/>
        </w:rPr>
        <mc:AlternateContent>
          <mc:Choice Requires="wps">
            <w:drawing>
              <wp:anchor distT="0" distB="0" distL="114300" distR="114300" simplePos="0" relativeHeight="251780096" behindDoc="0" locked="0" layoutInCell="1" allowOverlap="1">
                <wp:simplePos x="0" y="0"/>
                <wp:positionH relativeFrom="column">
                  <wp:posOffset>5572125</wp:posOffset>
                </wp:positionH>
                <wp:positionV relativeFrom="paragraph">
                  <wp:posOffset>160020</wp:posOffset>
                </wp:positionV>
                <wp:extent cx="1295400" cy="266700"/>
                <wp:effectExtent l="4445" t="4445" r="14605" b="14605"/>
                <wp:wrapNone/>
                <wp:docPr id="1997" name="文本框 199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eastAsia="Times New Roman"/>
                                <w:sz w:val="18"/>
                                <w:szCs w:val="18"/>
                                <w:lang w:val="en-US" w:eastAsia="zh-Hans"/>
                              </w:rPr>
                            </w:pPr>
                            <w:r>
                              <w:rPr>
                                <w:rFonts w:hint="eastAsia"/>
                                <w:sz w:val="18"/>
                                <w:szCs w:val="18"/>
                                <w:lang w:val="en-US" w:eastAsia="zh-Hans"/>
                              </w:rPr>
                              <w:t>影视剪辑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6pt;height:21pt;width:102pt;z-index:251780096;mso-width-relative:page;mso-height-relative:page;" fillcolor="#FFFFFF" filled="t" stroked="t" coordsize="21600,21600" o:gfxdata="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x/hqX1wAAAAoBAAAPAAAAAAAAAAEAIAAAACIAAABkcnMvZG93bnJldi54bWxQ&#10;SwECFAAUAAAACACHTuJAitk3PGoCAADbBAAADgAAAAAAAAABACAAAAAmAQAAZHJzL2Uyb0RvYy54&#10;bWxQSwUGAAAAAAYABgBZAQAAAgYAAAAA&#10;">
                <v:fill on="t" focussize="0,0"/>
                <v:stroke weight="0.5pt" color="#000000" joinstyle="round"/>
                <v:imagedata o:title=""/>
                <o:lock v:ext="edit" aspectratio="f"/>
                <v:textbox>
                  <w:txbxContent>
                    <w:p>
                      <w:pPr>
                        <w:jc w:val="center"/>
                        <w:rPr>
                          <w:rFonts w:hint="eastAsia" w:eastAsia="Times New Roman"/>
                          <w:sz w:val="18"/>
                          <w:szCs w:val="18"/>
                          <w:lang w:val="en-US" w:eastAsia="zh-Hans"/>
                        </w:rPr>
                      </w:pPr>
                      <w:r>
                        <w:rPr>
                          <w:rFonts w:hint="eastAsia"/>
                          <w:sz w:val="18"/>
                          <w:szCs w:val="18"/>
                          <w:lang w:val="en-US" w:eastAsia="zh-Hans"/>
                        </w:rPr>
                        <w:t>影视剪辑</w:t>
                      </w:r>
                    </w:p>
                  </w:txbxContent>
                </v:textbox>
              </v:shape>
            </w:pict>
          </mc:Fallback>
        </mc:AlternateContent>
      </w:r>
      <w:r>
        <w:rPr>
          <w:color w:val="auto"/>
          <w:highlight w:val="none"/>
        </w:rPr>
        <mc:AlternateContent>
          <mc:Choice Requires="wps">
            <w:drawing>
              <wp:anchor distT="0" distB="0" distL="114300" distR="114300" simplePos="0" relativeHeight="251700224" behindDoc="0" locked="0" layoutInCell="1" allowOverlap="1">
                <wp:simplePos x="0" y="0"/>
                <wp:positionH relativeFrom="column">
                  <wp:posOffset>5523865</wp:posOffset>
                </wp:positionH>
                <wp:positionV relativeFrom="paragraph">
                  <wp:posOffset>26670</wp:posOffset>
                </wp:positionV>
                <wp:extent cx="1800225" cy="2047875"/>
                <wp:effectExtent l="4445" t="4445" r="5080" b="5080"/>
                <wp:wrapNone/>
                <wp:docPr id="2014" name="矩形 2014"/>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2.1pt;height:161.25pt;width:141.75pt;z-index:251700224;v-text-anchor:middle;mso-width-relative:page;mso-height-relative:page;" filled="f" stroked="t" coordsize="21600,21600" o:gfxdata="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1JqHTbAAAACgEAAA8AAAAAAAAAAQAgAAAAIgAAAGRy&#10;cy9kb3ducmV2LnhtbFBLAQIUABQAAAAIAIdO4kBw56AVdAIAAOgEAAAOAAAAAAAAAAEAIAAAACoB&#10;AABkcnMvZTJvRG9jLnhtbFBLBQYAAAAABgAGAFkBAAAQBg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16608"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2018" name="文本框 2018"/>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45.95pt;width:31.5pt;z-index:251716608;mso-width-relative:page;mso-height-relative:page;" fillcolor="#FFFFFF" filled="t" stroked="t" coordsize="21600,21600" o:gfxdata="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HPbmdcAAAAMAQAADwAAAAAAAAABACAAAAAiAAAAZHJzL2Rvd25yZXYueG1s&#10;UEsBAhQAFAAAAAgAh07iQJe8lP9rAgAA3QQAAA4AAAAAAAAAAQAgAAAAJgEAAGRycy9lMm9Eb2Mu&#10;eG1sUEsFBgAAAAAGAAYAWQEAAAM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highlight w:val="none"/>
        </w:rPr>
        <mc:AlternateContent>
          <mc:Choice Requires="wps">
            <w:drawing>
              <wp:anchor distT="0" distB="0" distL="114300" distR="114300" simplePos="0" relativeHeight="251709440"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1996" name="文本框 199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709440;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WCXaw1wAAAAsBAAAPAAAAAAAAAAEAIAAAACIAAABkcnMvZG93bnJldi54bWxQ&#10;SwECFAAUAAAACACHTuJAwCeLlWoCAADb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创新设计方法论</w:t>
                      </w:r>
                    </w:p>
                  </w:txbxContent>
                </v:textbox>
              </v:shape>
            </w:pict>
          </mc:Fallback>
        </mc:AlternateContent>
      </w:r>
      <w:r>
        <w:rPr>
          <w:color w:val="auto"/>
          <w:highlight w:val="none"/>
        </w:rPr>
        <mc:AlternateContent>
          <mc:Choice Requires="wps">
            <w:drawing>
              <wp:anchor distT="0" distB="0" distL="114300" distR="114300" simplePos="0" relativeHeight="251715584"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2021" name="矩形 2021"/>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59pt;width:141.75pt;z-index:251715584;v-text-anchor:middle;mso-width-relative:page;mso-height-relative:page;" filled="f" stroked="t" coordsize="21600,21600" o:gfxdata="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Q1ag2wAAAAsBAAAPAAAAAAAAAAEAIAAAACIAAABk&#10;cnMvZG93bnJldi54bWxQSwECFAAUAAAACACHTuJAA+RUjXUCAADoBAAADgAAAAAAAAABACAAAAAq&#10;AQAAZHJzL2Uyb0RvYy54bWxQSwUGAAAAAAYABgBZAQAAEQYAAAAA&#10;">
                <v:fill on="f" focussize="0,0"/>
                <v:stroke color="#385D8A" joinstyle="round" dashstyle="dash"/>
                <v:imagedata o:title=""/>
                <o:lock v:ext="edit" aspectratio="f"/>
              </v:rect>
            </w:pict>
          </mc:Fallback>
        </mc:AlternateContent>
      </w:r>
    </w:p>
    <w:p>
      <w:pPr>
        <w:jc w:val="center"/>
        <w:rPr>
          <w:color w:val="auto"/>
          <w:highlight w:val="none"/>
        </w:rPr>
      </w:pPr>
      <w:r>
        <w:rPr>
          <w:color w:val="auto"/>
          <w:highlight w:val="none"/>
        </w:rPr>
        <mc:AlternateContent>
          <mc:Choice Requires="wps">
            <w:drawing>
              <wp:anchor distT="0" distB="0" distL="114300" distR="114300" simplePos="0" relativeHeight="251710464"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1991" name="文本框 199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10464;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GeNVjXAAAACwEAAA8AAAAAAAAAAQAgAAAAIgAAAGRycy9kb3ducmV2LnhtbFBL&#10;AQIUABQAAAAIAIdO4kC00F9/aQIAANsEAAAOAAAAAAAAAAEAIAAAACY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highlight w:val="none"/>
        </w:rPr>
        <mc:AlternateContent>
          <mc:Choice Requires="wps">
            <w:drawing>
              <wp:anchor distT="0" distB="0" distL="114300" distR="114300" simplePos="0" relativeHeight="251763712" behindDoc="0" locked="0" layoutInCell="1" allowOverlap="1">
                <wp:simplePos x="0" y="0"/>
                <wp:positionH relativeFrom="column">
                  <wp:posOffset>-67945</wp:posOffset>
                </wp:positionH>
                <wp:positionV relativeFrom="paragraph">
                  <wp:posOffset>107950</wp:posOffset>
                </wp:positionV>
                <wp:extent cx="428625" cy="171450"/>
                <wp:effectExtent l="6350" t="6350" r="12700" b="22225"/>
                <wp:wrapNone/>
                <wp:docPr id="2002" name="燕尾形箭头 2002"/>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5.35pt;margin-top:8.5pt;height:13.5pt;width:33.75pt;rotation:5898240f;z-index:251763712;v-text-anchor:middle;mso-width-relative:page;mso-height-relative:page;" filled="f" stroked="t" coordsize="21600,21600" o:gfxdata="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D&#10;ay2a1gAAAAgBAAAPAAAAAAAAAAEAIAAAACIAAABkcnMvZG93bnJldi54bWxQSwECFAAUAAAACACH&#10;TuJATjOXcJgCAAAMBQAADgAAAAAAAAABACAAAAAlAQAAZHJzL2Uyb0RvYy54bWxQSwUGAAAAAAYA&#10;BgBZAQAALwYAAAAA&#10;" adj="1728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99200" behindDoc="0" locked="0" layoutInCell="1" allowOverlap="1">
                <wp:simplePos x="0" y="0"/>
                <wp:positionH relativeFrom="column">
                  <wp:posOffset>5572125</wp:posOffset>
                </wp:positionH>
                <wp:positionV relativeFrom="paragraph">
                  <wp:posOffset>1552575</wp:posOffset>
                </wp:positionV>
                <wp:extent cx="1295400" cy="266700"/>
                <wp:effectExtent l="4445" t="4445" r="14605" b="14605"/>
                <wp:wrapNone/>
                <wp:docPr id="2015" name="文本框 201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2.25pt;height:21pt;width:102pt;z-index:251699200;mso-width-relative:page;mso-height-relative:page;" fillcolor="#FFFFFF" filled="t" stroked="t" coordsize="21600,21600" o:gfxdata="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0ACR7tgAAAAMAQAADwAAAAAAAAABACAAAAAiAAAAZHJzL2Rvd25yZXYueG1s&#10;UEsBAhQAFAAAAAgAh07iQI+KqD1qAgAA2wQAAA4AAAAAAAAAAQAgAAAAJwEAAGRycy9lMm9Eb2Mu&#10;eG1sUEsFBgAAAAAGAAYAWQEAAAMGAAAAAA==&#10;">
                <v:fill on="t" focussize="0,0"/>
                <v:stroke weight="0.5pt" color="#000000" joinstyle="round"/>
                <v:imagedata o:title=""/>
                <o:lock v:ext="edit" aspectratio="f"/>
                <v:textbox>
                  <w:txbxContent>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79072" behindDoc="0" locked="0" layoutInCell="1" allowOverlap="1">
                <wp:simplePos x="0" y="0"/>
                <wp:positionH relativeFrom="column">
                  <wp:posOffset>5572125</wp:posOffset>
                </wp:positionH>
                <wp:positionV relativeFrom="paragraph">
                  <wp:posOffset>30480</wp:posOffset>
                </wp:positionV>
                <wp:extent cx="1295400" cy="266700"/>
                <wp:effectExtent l="4445" t="4445" r="14605" b="14605"/>
                <wp:wrapNone/>
                <wp:docPr id="2000" name="文本框 200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cs="Times New Roman"/>
                                <w:sz w:val="18"/>
                                <w:szCs w:val="18"/>
                                <w:lang w:val="en-US" w:eastAsia="zh-CN"/>
                              </w:rPr>
                            </w:pPr>
                            <w:r>
                              <w:rPr>
                                <w:rFonts w:hint="eastAsia" w:eastAsia="宋体" w:cs="Times New Roman"/>
                                <w:sz w:val="18"/>
                                <w:szCs w:val="18"/>
                                <w:lang w:val="en-US" w:eastAsia="zh-CN"/>
                              </w:rPr>
                              <w:t>创新思维与创新能力</w:t>
                            </w:r>
                          </w:p>
                          <w:p>
                            <w:pPr>
                              <w:rPr>
                                <w:rFonts w:hint="eastAsia"/>
                                <w:lang w:val="en-US" w:eastAsia="zh-Han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4pt;height:21pt;width:102pt;z-index:251779072;mso-width-relative:page;mso-height-relative:page;" fillcolor="#FFFFFF" filled="t" stroked="t" coordsize="21600,21600" o:gfxdata="UEsDBAoAAAAAAIdO4kAAAAAAAAAAAAAAAAAEAAAAZHJzL1BLAwQUAAAACACHTuJAMi/pTtU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yL+lO1QAAAAkBAAAPAAAAAAAAAAEAIAAAACIAAABkcnMvZG93bnJldi54bWxQSwEC&#10;FAAUAAAACACHTuJAXpPUyWkCAADbBAAADgAAAAAAAAABACAAAAAkAQAAZHJzL2Uyb0RvYy54bWxQ&#10;SwUGAAAAAAYABgBZAQAA/wUAAAAA&#10;">
                <v:fill on="t" focussize="0,0"/>
                <v:stroke weight="0.5pt" color="#000000" joinstyle="round"/>
                <v:imagedata o:title=""/>
                <o:lock v:ext="edit" aspectratio="f"/>
                <v:textbox>
                  <w:txbxContent>
                    <w:p>
                      <w:pPr>
                        <w:jc w:val="center"/>
                        <w:rPr>
                          <w:rFonts w:hint="default" w:eastAsia="宋体" w:cs="Times New Roman"/>
                          <w:sz w:val="18"/>
                          <w:szCs w:val="18"/>
                          <w:lang w:val="en-US" w:eastAsia="zh-CN"/>
                        </w:rPr>
                      </w:pPr>
                      <w:r>
                        <w:rPr>
                          <w:rFonts w:hint="eastAsia" w:eastAsia="宋体" w:cs="Times New Roman"/>
                          <w:sz w:val="18"/>
                          <w:szCs w:val="18"/>
                          <w:lang w:val="en-US" w:eastAsia="zh-CN"/>
                        </w:rPr>
                        <w:t>创新思维与创新能力</w:t>
                      </w:r>
                    </w:p>
                    <w:p>
                      <w:pPr>
                        <w:rPr>
                          <w:rFonts w:hint="eastAsia"/>
                          <w:lang w:val="en-US" w:eastAsia="zh-Hans"/>
                        </w:rPr>
                      </w:pPr>
                    </w:p>
                  </w:txbxContent>
                </v:textbox>
              </v:shape>
            </w:pict>
          </mc:Fallback>
        </mc:AlternateContent>
      </w: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2010" name="文本框 201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cs="Times New Roman"/>
                                <w:sz w:val="18"/>
                                <w:szCs w:val="18"/>
                                <w:lang w:val="en-US" w:eastAsia="zh-CN"/>
                              </w:rPr>
                            </w:pPr>
                            <w:r>
                              <w:rPr>
                                <w:rFonts w:hint="eastAsia" w:eastAsia="宋体" w:cs="Times New Roman"/>
                                <w:sz w:val="18"/>
                                <w:szCs w:val="18"/>
                                <w:lang w:val="en-US" w:eastAsia="zh-CN"/>
                              </w:rPr>
                              <w:t>游戏设计进阶</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674624;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1luH91QAAAAkBAAAPAAAAAAAAAAEAIAAAACIAAABkcnMvZG93bnJldi54bWxQSwEC&#10;FAAUAAAACACHTuJALod0X2kCAADbBAAADgAAAAAAAAABACAAAAAkAQAAZHJzL2Uyb0RvYy54bWxQ&#10;SwUGAAAAAAYABgBZAQAA/wUAAAAA&#10;">
                <v:fill on="t" focussize="0,0"/>
                <v:stroke weight="0.5pt" color="#000000" joinstyle="round"/>
                <v:imagedata o:title=""/>
                <o:lock v:ext="edit" aspectratio="f"/>
                <v:textbox>
                  <w:txbxContent>
                    <w:p>
                      <w:pPr>
                        <w:jc w:val="center"/>
                        <w:rPr>
                          <w:rFonts w:hint="default" w:eastAsia="宋体" w:cs="Times New Roman"/>
                          <w:sz w:val="18"/>
                          <w:szCs w:val="18"/>
                          <w:lang w:val="en-US" w:eastAsia="zh-CN"/>
                        </w:rPr>
                      </w:pPr>
                      <w:r>
                        <w:rPr>
                          <w:rFonts w:hint="eastAsia" w:eastAsia="宋体" w:cs="Times New Roman"/>
                          <w:sz w:val="18"/>
                          <w:szCs w:val="18"/>
                          <w:lang w:val="en-US" w:eastAsia="zh-CN"/>
                        </w:rPr>
                        <w:t>游戏设计进阶</w:t>
                      </w:r>
                    </w:p>
                    <w:p>
                      <w:pPr>
                        <w:rPr>
                          <w:rFonts w:hint="default"/>
                          <w:lang w:val="en-US" w:eastAsia="zh-CN"/>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5104" behindDoc="0" locked="0" layoutInCell="1" allowOverlap="1">
                <wp:simplePos x="0" y="0"/>
                <wp:positionH relativeFrom="column">
                  <wp:posOffset>5572125</wp:posOffset>
                </wp:positionH>
                <wp:positionV relativeFrom="paragraph">
                  <wp:posOffset>99060</wp:posOffset>
                </wp:positionV>
                <wp:extent cx="1295400" cy="266700"/>
                <wp:effectExtent l="4445" t="4445" r="14605" b="14605"/>
                <wp:wrapNone/>
                <wp:docPr id="2022" name="文本框 202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cs="Times New Roman"/>
                                <w:sz w:val="18"/>
                                <w:szCs w:val="18"/>
                                <w:lang w:val="en-US" w:eastAsia="zh-CN"/>
                              </w:rPr>
                            </w:pPr>
                            <w:r>
                              <w:rPr>
                                <w:rFonts w:hint="eastAsia" w:eastAsia="宋体" w:cs="Times New Roman"/>
                                <w:sz w:val="18"/>
                                <w:szCs w:val="18"/>
                                <w:lang w:val="en-US" w:eastAsia="zh-CN"/>
                              </w:rPr>
                              <w:t>游戏UI设计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7.8pt;height:21pt;width:102pt;z-index:251695104;mso-width-relative:page;mso-height-relative:page;" fillcolor="#FFFFFF" filled="t" stroked="t" coordsize="21600,21600" o:gfxdata="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0O6S41gAAAAoBAAAPAAAAAAAAAAEAIAAAACIAAABkcnMvZG93bnJldi54bWxQ&#10;SwECFAAUAAAACACHTuJAKkftt2sCAADbBAAADgAAAAAAAAABACAAAAAlAQAAZHJzL2Uyb0RvYy54&#10;bWxQSwUGAAAAAAYABgBZAQAAAgYAAAAA&#10;">
                <v:fill on="t" focussize="0,0"/>
                <v:stroke weight="0.5pt" color="#000000" joinstyle="round"/>
                <v:imagedata o:title=""/>
                <o:lock v:ext="edit" aspectratio="f"/>
                <v:textbox>
                  <w:txbxContent>
                    <w:p>
                      <w:pPr>
                        <w:jc w:val="center"/>
                        <w:rPr>
                          <w:rFonts w:hint="default" w:eastAsia="宋体" w:cs="Times New Roman"/>
                          <w:sz w:val="18"/>
                          <w:szCs w:val="18"/>
                          <w:lang w:val="en-US" w:eastAsia="zh-CN"/>
                        </w:rPr>
                      </w:pPr>
                      <w:r>
                        <w:rPr>
                          <w:rFonts w:hint="eastAsia" w:eastAsia="宋体" w:cs="Times New Roman"/>
                          <w:sz w:val="18"/>
                          <w:szCs w:val="18"/>
                          <w:lang w:val="en-US" w:eastAsia="zh-CN"/>
                        </w:rPr>
                        <w:t>游戏UI设计</w:t>
                      </w:r>
                    </w:p>
                  </w:txbxContent>
                </v:textbox>
              </v:shape>
            </w:pict>
          </mc:Fallback>
        </mc:AlternateContent>
      </w:r>
      <w:r>
        <w:rPr>
          <w:color w:val="auto"/>
          <w:highlight w:val="none"/>
        </w:rPr>
        <mc:AlternateContent>
          <mc:Choice Requires="wps">
            <w:drawing>
              <wp:anchor distT="0" distB="0" distL="114300" distR="114300" simplePos="0" relativeHeight="251711488"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2011" name="文本框 201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711488;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DgEPNYAAAAKAQAADwAAAAAAAAABACAAAAAiAAAAZHJzL2Rvd25yZXYueG1sUEsB&#10;AhQAFAAAAAgAh07iQGR5yPZpAgAA2wQAAA4AAAAAAAAAAQAgAAAAJQ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文化赏读</w:t>
                      </w:r>
                    </w:p>
                  </w:txbxContent>
                </v:textbox>
              </v:shape>
            </w:pict>
          </mc:Fallback>
        </mc:AlternateContent>
      </w: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3648075</wp:posOffset>
                </wp:positionH>
                <wp:positionV relativeFrom="paragraph">
                  <wp:posOffset>108585</wp:posOffset>
                </wp:positionV>
                <wp:extent cx="1295400" cy="266700"/>
                <wp:effectExtent l="4445" t="4445" r="14605" b="14605"/>
                <wp:wrapNone/>
                <wp:docPr id="2020" name="文本框 202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cs="Times New Roman"/>
                                <w:sz w:val="18"/>
                                <w:szCs w:val="18"/>
                                <w:lang w:val="en-US" w:eastAsia="zh-CN"/>
                              </w:rPr>
                            </w:pPr>
                            <w:r>
                              <w:rPr>
                                <w:rFonts w:hint="eastAsia" w:eastAsia="宋体" w:cs="Times New Roman"/>
                                <w:sz w:val="18"/>
                                <w:szCs w:val="18"/>
                                <w:lang w:val="en-US" w:eastAsia="zh-CN"/>
                              </w:rPr>
                              <w:t>游戏剧情设计</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8.55pt;height:21pt;width:102pt;z-index:251675648;mso-width-relative:page;mso-height-relative:page;" fillcolor="#FFFFFF" filled="t" stroked="t" coordsize="21600,21600" o:gfxdata="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ScMsDWAAAACQEAAA8AAAAAAAAAAQAgAAAAIgAAAGRycy9kb3ducmV2LnhtbFBL&#10;AQIUABQAAAAIAIdO4kD/veU/agIAANsEAAAOAAAAAAAAAAEAIAAAACUBAABkcnMvZTJvRG9jLnht&#10;bFBLBQYAAAAABgAGAFkBAAABBgAAAAA=&#10;">
                <v:fill on="t" focussize="0,0"/>
                <v:stroke weight="0.5pt" color="#000000" joinstyle="round"/>
                <v:imagedata o:title=""/>
                <o:lock v:ext="edit" aspectratio="f"/>
                <v:textbox>
                  <w:txbxContent>
                    <w:p>
                      <w:pPr>
                        <w:jc w:val="center"/>
                        <w:rPr>
                          <w:rFonts w:hint="default" w:eastAsia="宋体" w:cs="Times New Roman"/>
                          <w:sz w:val="18"/>
                          <w:szCs w:val="18"/>
                          <w:lang w:val="en-US" w:eastAsia="zh-CN"/>
                        </w:rPr>
                      </w:pPr>
                      <w:r>
                        <w:rPr>
                          <w:rFonts w:hint="eastAsia" w:eastAsia="宋体" w:cs="Times New Roman"/>
                          <w:sz w:val="18"/>
                          <w:szCs w:val="18"/>
                          <w:lang w:val="en-US" w:eastAsia="zh-CN"/>
                        </w:rPr>
                        <w:t>游戏剧情设计</w:t>
                      </w:r>
                    </w:p>
                    <w:p>
                      <w:pPr>
                        <w:rPr>
                          <w:rFonts w:hint="default"/>
                          <w:lang w:val="en-US" w:eastAsia="zh-CN"/>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6128" behindDoc="0" locked="0" layoutInCell="1" allowOverlap="1">
                <wp:simplePos x="0" y="0"/>
                <wp:positionH relativeFrom="column">
                  <wp:posOffset>5572125</wp:posOffset>
                </wp:positionH>
                <wp:positionV relativeFrom="paragraph">
                  <wp:posOffset>167640</wp:posOffset>
                </wp:positionV>
                <wp:extent cx="1295400" cy="266700"/>
                <wp:effectExtent l="4445" t="4445" r="14605" b="14605"/>
                <wp:wrapNone/>
                <wp:docPr id="1993" name="文本框 199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eastAsia="宋体"/>
                                <w:sz w:val="18"/>
                                <w:szCs w:val="18"/>
                                <w:lang w:val="en-US" w:eastAsia="zh-CN"/>
                              </w:rPr>
                            </w:pPr>
                            <w:r>
                              <w:rPr>
                                <w:rFonts w:hint="default"/>
                                <w:sz w:val="18"/>
                                <w:szCs w:val="18"/>
                              </w:rPr>
                              <w:t>3</w:t>
                            </w:r>
                            <w:r>
                              <w:rPr>
                                <w:rFonts w:hint="eastAsia"/>
                                <w:sz w:val="18"/>
                                <w:szCs w:val="18"/>
                                <w:lang w:val="en-US" w:eastAsia="zh-Hans"/>
                              </w:rPr>
                              <w:t>D游戏美术</w:t>
                            </w:r>
                            <w:r>
                              <w:rPr>
                                <w:rFonts w:hint="eastAsia"/>
                                <w:sz w:val="18"/>
                                <w:szCs w:val="18"/>
                                <w:lang w:val="en-US" w:eastAsia="zh-CN"/>
                              </w:rPr>
                              <w:t>制作</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2pt;height:21pt;width:102pt;z-index:251696128;mso-width-relative:page;mso-height-relative:page;" fillcolor="#FFFFFF" filled="t" stroked="t" coordsize="21600,21600" o:gfxdata="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pPtzj9cAAAAKAQAADwAAAAAAAAABACAAAAAiAAAAZHJzL2Rvd25yZXYueG1s&#10;UEsBAhQAFAAAAAgAh07iQGEqV/drAgAA2wQAAA4AAAAAAAAAAQAgAAAAJgEAAGRycy9lMm9Eb2Mu&#10;eG1sUEsFBgAAAAAGAAYAWQEAAAMGAAAAAA==&#10;">
                <v:fill on="t" focussize="0,0"/>
                <v:stroke weight="0.5pt" color="#000000" joinstyle="round"/>
                <v:imagedata o:title=""/>
                <o:lock v:ext="edit" aspectratio="f"/>
                <v:textbox>
                  <w:txbxContent>
                    <w:p>
                      <w:pPr>
                        <w:jc w:val="center"/>
                        <w:rPr>
                          <w:rFonts w:hint="eastAsia" w:eastAsia="宋体"/>
                          <w:sz w:val="18"/>
                          <w:szCs w:val="18"/>
                          <w:lang w:val="en-US" w:eastAsia="zh-CN"/>
                        </w:rPr>
                      </w:pPr>
                      <w:r>
                        <w:rPr>
                          <w:rFonts w:hint="default"/>
                          <w:sz w:val="18"/>
                          <w:szCs w:val="18"/>
                        </w:rPr>
                        <w:t>3</w:t>
                      </w:r>
                      <w:r>
                        <w:rPr>
                          <w:rFonts w:hint="eastAsia"/>
                          <w:sz w:val="18"/>
                          <w:szCs w:val="18"/>
                          <w:lang w:val="en-US" w:eastAsia="zh-Hans"/>
                        </w:rPr>
                        <w:t>D游戏美术</w:t>
                      </w:r>
                      <w:r>
                        <w:rPr>
                          <w:rFonts w:hint="eastAsia"/>
                          <w:sz w:val="18"/>
                          <w:szCs w:val="18"/>
                          <w:lang w:val="en-US" w:eastAsia="zh-CN"/>
                        </w:rPr>
                        <w:t>制作</w:t>
                      </w:r>
                    </w:p>
                    <w:p>
                      <w:pPr>
                        <w:rPr>
                          <w:rFonts w:hint="default"/>
                          <w:lang w:val="en-US" w:eastAsia="zh-CN"/>
                        </w:rPr>
                      </w:pPr>
                    </w:p>
                  </w:txbxContent>
                </v:textbox>
              </v:shape>
            </w:pict>
          </mc:Fallback>
        </mc:AlternateContent>
      </w:r>
      <w:r>
        <w:rPr>
          <w:color w:val="auto"/>
          <w:highlight w:val="none"/>
        </w:rPr>
        <mc:AlternateContent>
          <mc:Choice Requires="wps">
            <w:drawing>
              <wp:anchor distT="0" distB="0" distL="114300" distR="114300" simplePos="0" relativeHeight="251712512" behindDoc="0" locked="0" layoutInCell="1" allowOverlap="1">
                <wp:simplePos x="0" y="0"/>
                <wp:positionH relativeFrom="column">
                  <wp:posOffset>7505700</wp:posOffset>
                </wp:positionH>
                <wp:positionV relativeFrom="paragraph">
                  <wp:posOffset>89535</wp:posOffset>
                </wp:positionV>
                <wp:extent cx="1295400" cy="266700"/>
                <wp:effectExtent l="4445" t="4445" r="14605" b="14605"/>
                <wp:wrapNone/>
                <wp:docPr id="2017" name="文本框 201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大数据及其应用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21pt;width:102pt;z-index:251712512;mso-width-relative:page;mso-height-relative:page;" fillcolor="#FFFFFF" filled="t" stroked="t" coordsize="21600,21600" o:gfxdata="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v7N9PWAAAACwEAAA8AAAAAAAAAAQAgAAAAIgAAAGRycy9kb3ducmV2LnhtbFBL&#10;AQIUABQAAAAIAIdO4kBacKC1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大数据及其应用</w:t>
                      </w:r>
                    </w:p>
                  </w:txbxContent>
                </v:textbox>
              </v:shape>
            </w:pict>
          </mc:Fallback>
        </mc:AlternateContent>
      </w:r>
      <w:r>
        <w:rPr>
          <w:color w:val="auto"/>
          <w:highlight w:val="none"/>
        </w:rPr>
        <mc:AlternateContent>
          <mc:Choice Requires="wps">
            <w:drawing>
              <wp:anchor distT="0" distB="0" distL="114300" distR="114300" simplePos="0" relativeHeight="251747328"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2012" name="直接连接符 2012"/>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47328;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E88AzaAAAACwEAAA8AAAAAAAAAAQAgAAAAIgAA&#10;AGRycy9kb3ducmV2LnhtbFBLAQIUABQAAAAIAIdO4kAF6Yd0BgIAAPUDAAAOAAAAAAAAAAEAIAAA&#10;ACk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6304"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1998" name="直接连接符 1998"/>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46304;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b+fjbAAAACQEAAA8AAAAAAAAAAQAgAAAAIgAAAGRycy9k&#10;b3ducmV2LnhtbFBLAQIUABQAAAAIAIdO4kDe5X/y/wEAAOsDAAAOAAAAAAAAAAEAIAAAACo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5280"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2013" name="直接连接符 2013"/>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45280;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cDM3ZAAAACwEAAA8AAAAAAAAAAQAgAAAAIgAA&#10;AGRycy9kb3ducmV2LnhtbFBLAQIUABQAAAAIAIdO4kCcb+y1BwIAAPMDAAAOAAAAAAAAAAEAIAAA&#10;ACg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1184"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1992" name="直接连接符 1992"/>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41184;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U9rXdkAAAAJAQAADwAAAAAAAAABACAAAAAiAAAAZHJzL2Rvd25yZXYu&#10;eG1sUEsBAhQAFAAAAAgAh07iQAhqB4z6AQAA6wMAAA4AAAAAAAAAAQAgAAAAKAEAAGRycy9lMm9E&#10;b2MueG1sUEsFBgAAAAAGAAYAWQEAAJQ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0160"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2003" name="直接连接符 2003"/>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40160;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9d+AvXAAAACAEAAA8AAAAAAAAAAQAgAAAAIgAAAGRy&#10;cy9kb3ducmV2LnhtbFBLAQIUABQAAAAIAIdO4kBEMAi1BgIAAPMDAAAOAAAAAAAAAAEAIAAAACYB&#10;AABkcnMvZTJvRG9jLnhtbFBLBQYAAAAABgAGAFkBAACe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9136" behindDoc="0" locked="0" layoutInCell="1" allowOverlap="1">
                <wp:simplePos x="0" y="0"/>
                <wp:positionH relativeFrom="column">
                  <wp:posOffset>352425</wp:posOffset>
                </wp:positionH>
                <wp:positionV relativeFrom="paragraph">
                  <wp:posOffset>235585</wp:posOffset>
                </wp:positionV>
                <wp:extent cx="390525" cy="390525"/>
                <wp:effectExtent l="3175" t="3175" r="6350" b="6350"/>
                <wp:wrapNone/>
                <wp:docPr id="2019" name="直接连接符 2019"/>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8.55pt;height:30.75pt;width:30.75pt;z-index:251739136;mso-width-relative:page;mso-height-relative:page;" filled="f" stroked="t" coordsize="21600,21600" o:gfxdata="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dyv39cAAAAIAQAADwAAAAAAAAABACAAAAAiAAAAZHJzL2Rv&#10;d25yZXYueG1sUEsBAhQAFAAAAAgAh07iQOW9GQkCAgAA9QMAAA4AAAAAAAAAAQAgAAAAJg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5824" behindDoc="0" locked="0" layoutInCell="1" allowOverlap="1">
                <wp:simplePos x="0" y="0"/>
                <wp:positionH relativeFrom="column">
                  <wp:posOffset>2124075</wp:posOffset>
                </wp:positionH>
                <wp:positionV relativeFrom="paragraph">
                  <wp:posOffset>100965</wp:posOffset>
                </wp:positionV>
                <wp:extent cx="1047750" cy="1085850"/>
                <wp:effectExtent l="4445" t="4445" r="14605" b="14605"/>
                <wp:wrapNone/>
                <wp:docPr id="1999" name="文本框 1999"/>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3"/>
                              </w:numPr>
                              <w:rPr>
                                <w:sz w:val="18"/>
                                <w:szCs w:val="18"/>
                              </w:rPr>
                            </w:pPr>
                            <w:r>
                              <w:rPr>
                                <w:rFonts w:hint="eastAsia"/>
                                <w:sz w:val="18"/>
                                <w:szCs w:val="18"/>
                                <w:lang w:val="en-US" w:eastAsia="zh-CN"/>
                              </w:rPr>
                              <w:t>产品原型设计</w:t>
                            </w:r>
                            <w:r>
                              <w:rPr>
                                <w:rFonts w:hint="eastAsia"/>
                                <w:sz w:val="18"/>
                                <w:szCs w:val="18"/>
                              </w:rPr>
                              <w:t>，</w:t>
                            </w:r>
                            <w:r>
                              <w:rPr>
                                <w:rFonts w:hint="eastAsia"/>
                                <w:sz w:val="18"/>
                                <w:szCs w:val="18"/>
                                <w:lang w:val="en-US" w:eastAsia="zh-CN"/>
                              </w:rPr>
                              <w:t>感受</w:t>
                            </w:r>
                            <w:r>
                              <w:rPr>
                                <w:rFonts w:hint="eastAsia"/>
                                <w:sz w:val="18"/>
                                <w:szCs w:val="18"/>
                              </w:rPr>
                              <w:t>用户</w:t>
                            </w:r>
                            <w:r>
                              <w:rPr>
                                <w:rFonts w:hint="eastAsia"/>
                                <w:sz w:val="18"/>
                                <w:szCs w:val="18"/>
                                <w:lang w:val="en-US" w:eastAsia="zh-CN"/>
                              </w:rPr>
                              <w:t>游戏体验</w:t>
                            </w:r>
                            <w:r>
                              <w:rPr>
                                <w:rFonts w:hint="eastAsia"/>
                                <w:sz w:val="18"/>
                                <w:szCs w:val="18"/>
                              </w:rPr>
                              <w:t>的能力</w:t>
                            </w:r>
                          </w:p>
                          <w:p>
                            <w:pPr>
                              <w:numPr>
                                <w:ilvl w:val="0"/>
                                <w:numId w:val="3"/>
                              </w:numPr>
                              <w:rPr>
                                <w:sz w:val="18"/>
                                <w:szCs w:val="18"/>
                              </w:rPr>
                            </w:pPr>
                            <w:r>
                              <w:rPr>
                                <w:rFonts w:hint="eastAsia"/>
                                <w:sz w:val="18"/>
                                <w:szCs w:val="18"/>
                              </w:rPr>
                              <w:t>交互设计能力</w:t>
                            </w:r>
                          </w:p>
                          <w:p>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7.95pt;height:85.5pt;width:82.5pt;z-index:251725824;mso-width-relative:page;mso-height-relative:page;" fillcolor="#FFFFFF" filled="t" stroked="t" coordsize="21600,21600" o:gfxdata="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u6u+vWAAAACgEAAA8AAAAAAAAAAQAgAAAAIgAAAGRycy9kb3ducmV2LnhtbFBL&#10;AQIUABQAAAAIAIdO4kD7gBywagIAANwEAAAOAAAAAAAAAAEAIAAAACUBAABkcnMvZTJvRG9jLnht&#10;bFBLBQYAAAAABgAGAFkBAAABBgAAAAA=&#10;">
                <v:fill on="t" focussize="0,0"/>
                <v:stroke weight="0.5pt" color="#000000" joinstyle="round"/>
                <v:imagedata o:title=""/>
                <o:lock v:ext="edit" aspectratio="f"/>
                <v:textbox>
                  <w:txbxContent>
                    <w:p>
                      <w:pPr>
                        <w:numPr>
                          <w:ilvl w:val="0"/>
                          <w:numId w:val="3"/>
                        </w:numPr>
                        <w:rPr>
                          <w:sz w:val="18"/>
                          <w:szCs w:val="18"/>
                        </w:rPr>
                      </w:pPr>
                      <w:r>
                        <w:rPr>
                          <w:rFonts w:hint="eastAsia"/>
                          <w:sz w:val="18"/>
                          <w:szCs w:val="18"/>
                          <w:lang w:val="en-US" w:eastAsia="zh-CN"/>
                        </w:rPr>
                        <w:t>产品原型设计</w:t>
                      </w:r>
                      <w:r>
                        <w:rPr>
                          <w:rFonts w:hint="eastAsia"/>
                          <w:sz w:val="18"/>
                          <w:szCs w:val="18"/>
                        </w:rPr>
                        <w:t>，</w:t>
                      </w:r>
                      <w:r>
                        <w:rPr>
                          <w:rFonts w:hint="eastAsia"/>
                          <w:sz w:val="18"/>
                          <w:szCs w:val="18"/>
                          <w:lang w:val="en-US" w:eastAsia="zh-CN"/>
                        </w:rPr>
                        <w:t>感受</w:t>
                      </w:r>
                      <w:r>
                        <w:rPr>
                          <w:rFonts w:hint="eastAsia"/>
                          <w:sz w:val="18"/>
                          <w:szCs w:val="18"/>
                        </w:rPr>
                        <w:t>用户</w:t>
                      </w:r>
                      <w:r>
                        <w:rPr>
                          <w:rFonts w:hint="eastAsia"/>
                          <w:sz w:val="18"/>
                          <w:szCs w:val="18"/>
                          <w:lang w:val="en-US" w:eastAsia="zh-CN"/>
                        </w:rPr>
                        <w:t>游戏体验</w:t>
                      </w:r>
                      <w:r>
                        <w:rPr>
                          <w:rFonts w:hint="eastAsia"/>
                          <w:sz w:val="18"/>
                          <w:szCs w:val="18"/>
                        </w:rPr>
                        <w:t>的能力</w:t>
                      </w:r>
                    </w:p>
                    <w:p>
                      <w:pPr>
                        <w:numPr>
                          <w:ilvl w:val="0"/>
                          <w:numId w:val="3"/>
                        </w:numPr>
                        <w:rPr>
                          <w:sz w:val="18"/>
                          <w:szCs w:val="18"/>
                        </w:rPr>
                      </w:pPr>
                      <w:r>
                        <w:rPr>
                          <w:rFonts w:hint="eastAsia"/>
                          <w:sz w:val="18"/>
                          <w:szCs w:val="18"/>
                        </w:rPr>
                        <w:t>交互设计能力</w:t>
                      </w:r>
                    </w:p>
                    <w:p>
                      <w:pP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24800" behindDoc="0" locked="0" layoutInCell="1" allowOverlap="1">
                <wp:simplePos x="0" y="0"/>
                <wp:positionH relativeFrom="column">
                  <wp:posOffset>742950</wp:posOffset>
                </wp:positionH>
                <wp:positionV relativeFrom="paragraph">
                  <wp:posOffset>920115</wp:posOffset>
                </wp:positionV>
                <wp:extent cx="1047750" cy="266700"/>
                <wp:effectExtent l="4445" t="4445" r="14605" b="14605"/>
                <wp:wrapNone/>
                <wp:docPr id="2001" name="文本框 200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用户体验反馈</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2.45pt;height:21pt;width:82.5pt;z-index:251724800;mso-width-relative:page;mso-height-relative:page;" fillcolor="#FFFFFF" filled="t" stroked="t" coordsize="21600,21600" o:gfxdata="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br3TF1QAAAAsBAAAPAAAAAAAAAAEAIAAAACIAAABkcnMvZG93bnJldi54bWxQSwEC&#10;FAAUAAAACACHTuJA3D2MxWkCAADb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用户体验反馈</w:t>
                      </w:r>
                    </w:p>
                    <w:p/>
                  </w:txbxContent>
                </v:textbox>
              </v:shape>
            </w:pict>
          </mc:Fallback>
        </mc:AlternateContent>
      </w:r>
      <w:r>
        <w:rPr>
          <w:color w:val="auto"/>
          <w:highlight w:val="none"/>
        </w:rPr>
        <mc:AlternateContent>
          <mc:Choice Requires="wps">
            <w:drawing>
              <wp:anchor distT="0" distB="0" distL="114300" distR="114300" simplePos="0" relativeHeight="251723776" behindDoc="0" locked="0" layoutInCell="1" allowOverlap="1">
                <wp:simplePos x="0" y="0"/>
                <wp:positionH relativeFrom="column">
                  <wp:posOffset>742950</wp:posOffset>
                </wp:positionH>
                <wp:positionV relativeFrom="paragraph">
                  <wp:posOffset>510540</wp:posOffset>
                </wp:positionV>
                <wp:extent cx="1047750" cy="266700"/>
                <wp:effectExtent l="4445" t="4445" r="14605" b="14605"/>
                <wp:wrapNone/>
                <wp:docPr id="1994" name="文本框 199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游戏交互设计</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0.2pt;height:21pt;width:82.5pt;z-index:251723776;mso-width-relative:page;mso-height-relative:page;" fillcolor="#FFFFFF" filled="t" stroked="t" coordsize="21600,21600" o:gfxdata="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8q80n9UAAAAKAQAADwAAAAAAAAABACAAAAAiAAAAZHJzL2Rvd25yZXYueG1sUEsB&#10;AhQAFAAAAAgAh07iQN2NZ7h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游戏交互设计</w:t>
                      </w:r>
                    </w:p>
                    <w:p/>
                  </w:txbxContent>
                </v:textbox>
              </v:shape>
            </w:pict>
          </mc:Fallback>
        </mc:AlternateContent>
      </w:r>
      <w:r>
        <w:rPr>
          <w:color w:val="auto"/>
          <w:highlight w:val="none"/>
        </w:rPr>
        <mc:AlternateContent>
          <mc:Choice Requires="wps">
            <w:drawing>
              <wp:anchor distT="0" distB="0" distL="114300" distR="114300" simplePos="0" relativeHeight="251722752" behindDoc="0" locked="0" layoutInCell="1" allowOverlap="1">
                <wp:simplePos x="0" y="0"/>
                <wp:positionH relativeFrom="column">
                  <wp:posOffset>742950</wp:posOffset>
                </wp:positionH>
                <wp:positionV relativeFrom="paragraph">
                  <wp:posOffset>100965</wp:posOffset>
                </wp:positionV>
                <wp:extent cx="1047750" cy="266700"/>
                <wp:effectExtent l="4445" t="4445" r="14605" b="14605"/>
                <wp:wrapNone/>
                <wp:docPr id="2004" name="文本框 200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游戏原型设计</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95pt;height:21pt;width:82.5pt;z-index:251722752;mso-width-relative:page;mso-height-relative:page;" fillcolor="#FFFFFF" filled="t" stroked="t" coordsize="21600,21600" o:gfxdata="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dBGPLWAAAACQEAAA8AAAAAAAAAAQAgAAAAIgAAAGRycy9kb3ducmV2LnhtbFBL&#10;AQIUABQAAAAIAIdO4kB9MFCn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游戏原型设计</w:t>
                      </w:r>
                    </w:p>
                    <w:p/>
                  </w:txbxContent>
                </v:textbox>
              </v:shape>
            </w:pict>
          </mc:Fallback>
        </mc:AlternateContent>
      </w:r>
      <w:r>
        <w:rPr>
          <w:color w:val="auto"/>
          <w:highlight w:val="none"/>
        </w:rPr>
        <mc:AlternateContent>
          <mc:Choice Requires="wps">
            <w:drawing>
              <wp:anchor distT="0" distB="0" distL="114300" distR="114300" simplePos="0" relativeHeight="251727872" behindDoc="0" locked="0" layoutInCell="1" allowOverlap="1">
                <wp:simplePos x="0" y="0"/>
                <wp:positionH relativeFrom="column">
                  <wp:posOffset>-28575</wp:posOffset>
                </wp:positionH>
                <wp:positionV relativeFrom="paragraph">
                  <wp:posOffset>62865</wp:posOffset>
                </wp:positionV>
                <wp:extent cx="390525" cy="1114425"/>
                <wp:effectExtent l="5080" t="4445" r="4445" b="5080"/>
                <wp:wrapNone/>
                <wp:docPr id="2005" name="文本框 2005"/>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游戏交互设计</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87.75pt;width:30.75pt;z-index:251727872;mso-width-relative:page;mso-height-relative:page;" fillcolor="#FFFFFF" filled="t" stroked="t" coordsize="21600,21600" o:gfxdata="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th017UAAAABwEAAA8AAAAAAAAAAQAgAAAAIgAAAGRycy9kb3ducmV2LnhtbFBL&#10;AQIUABQAAAAIAIdO4kASASUYbAIAAN0EAAAOAAAAAAAAAAEAIAAAACMBAABkcnMvZTJvRG9jLnht&#10;bFBLBQYAAAAABgAGAFkBAAABBgAAAAA=&#10;">
                <v:fill on="t" focussize="0,0"/>
                <v:stroke weight="0.5pt" color="#000000" joinstyle="round"/>
                <v:imagedata o:title=""/>
                <o:lock v:ext="edit" aspectratio="f"/>
                <v:textbox style="layout-flow:vertical-ideographic;">
                  <w:txbxContent>
                    <w:p>
                      <w:pPr>
                        <w:jc w:val="center"/>
                      </w:pPr>
                      <w:r>
                        <w:rPr>
                          <w:rFonts w:hint="eastAsia"/>
                        </w:rPr>
                        <w:t>游戏交互设计</w:t>
                      </w:r>
                    </w:p>
                    <w:p/>
                  </w:txbxContent>
                </v:textbox>
              </v:shape>
            </w:pict>
          </mc:Fallback>
        </mc:AlternateContent>
      </w: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3648075</wp:posOffset>
                </wp:positionH>
                <wp:positionV relativeFrom="paragraph">
                  <wp:posOffset>167640</wp:posOffset>
                </wp:positionV>
                <wp:extent cx="1295400" cy="266700"/>
                <wp:effectExtent l="4445" t="4445" r="14605" b="14605"/>
                <wp:wrapNone/>
                <wp:docPr id="2006" name="文本框 200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3.2pt;height:21pt;width:102pt;z-index:251676672;mso-width-relative:page;mso-height-relative:page;" fillcolor="#FFFFFF" filled="t" stroked="t" coordsize="21600,21600" o:gfxdata="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RM/mA1wAAAAkBAAAPAAAAAAAAAAEAIAAAACIAAABkcnMvZG93bnJldi54bWxQ&#10;SwECFAAUAAAACACHTuJAYJq8im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51424"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2007" name="文本框 200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51424;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hnjVY1wAAAAsBAAAPAAAAAAAAAAEAIAAAACIAAABkcnMvZG93bnJldi54bWxQ&#10;SwECFAAUAAAACACHTuJAKmQAI2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7152" behindDoc="0" locked="0" layoutInCell="1" allowOverlap="1">
                <wp:simplePos x="0" y="0"/>
                <wp:positionH relativeFrom="column">
                  <wp:posOffset>5572125</wp:posOffset>
                </wp:positionH>
                <wp:positionV relativeFrom="paragraph">
                  <wp:posOffset>38100</wp:posOffset>
                </wp:positionV>
                <wp:extent cx="1295400" cy="266700"/>
                <wp:effectExtent l="4445" t="4445" r="14605" b="14605"/>
                <wp:wrapNone/>
                <wp:docPr id="2008" name="文本框 200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名师讲堂</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pt;height:21pt;width:102pt;z-index:251697152;mso-width-relative:page;mso-height-relative:page;" fillcolor="#FFFFFF" filled="t" stroked="t" coordsize="21600,21600" o:gfxdata="UEsDBAoAAAAAAIdO4kAAAAAAAAAAAAAAAAAEAAAAZHJzL1BLAwQUAAAACACHTuJAKyl2QtY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yl2QtYAAAAJAQAADwAAAAAAAAABACAAAAAiAAAAZHJzL2Rvd25yZXYueG1sUEsB&#10;AhQAFAAAAAgAh07iQMlyZIRpAgAA2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名师讲堂</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55520" behindDoc="0" locked="0" layoutInCell="1" allowOverlap="1">
                <wp:simplePos x="0" y="0"/>
                <wp:positionH relativeFrom="column">
                  <wp:posOffset>3648075</wp:posOffset>
                </wp:positionH>
                <wp:positionV relativeFrom="paragraph">
                  <wp:posOffset>28575</wp:posOffset>
                </wp:positionV>
                <wp:extent cx="1295400" cy="266700"/>
                <wp:effectExtent l="4445" t="4445" r="14605" b="14605"/>
                <wp:wrapNone/>
                <wp:docPr id="2025" name="文本框 202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25pt;height:21pt;width:102pt;z-index:251755520;mso-width-relative:page;mso-height-relative:page;" fillcolor="#FFFFFF" filled="t" stroked="t" coordsize="21600,21600" o:gfxdata="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yCYXbVAAAACAEAAA8AAAAAAAAAAQAgAAAAIgAAAGRycy9kb3ducmV2LnhtbFBL&#10;AQIUABQAAAAIAIdO4kBesDld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8176" behindDoc="0" locked="0" layoutInCell="1" allowOverlap="1">
                <wp:simplePos x="0" y="0"/>
                <wp:positionH relativeFrom="column">
                  <wp:posOffset>5572125</wp:posOffset>
                </wp:positionH>
                <wp:positionV relativeFrom="paragraph">
                  <wp:posOffset>106680</wp:posOffset>
                </wp:positionV>
                <wp:extent cx="1295400" cy="266700"/>
                <wp:effectExtent l="4445" t="4445" r="14605" b="14605"/>
                <wp:wrapNone/>
                <wp:docPr id="2023" name="文本框 202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8.4pt;height:21pt;width:102pt;z-index:251698176;mso-width-relative:page;mso-height-relative:page;" fillcolor="#FFFFFF" filled="t" stroked="t" coordsize="21600,21600" o:gfxdata="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ajsp11gAAAAoBAAAPAAAAAAAAAAEAIAAAACIAAABkcnMvZG93bnJldi54bWxQ&#10;SwECFAAUAAAACACHTuJAYLlRH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13536" behindDoc="0" locked="0" layoutInCell="1" allowOverlap="1">
                <wp:simplePos x="0" y="0"/>
                <wp:positionH relativeFrom="column">
                  <wp:posOffset>7496175</wp:posOffset>
                </wp:positionH>
                <wp:positionV relativeFrom="paragraph">
                  <wp:posOffset>20955</wp:posOffset>
                </wp:positionV>
                <wp:extent cx="1295400" cy="266700"/>
                <wp:effectExtent l="4445" t="4445" r="14605" b="14605"/>
                <wp:wrapNone/>
                <wp:docPr id="2024" name="文本框 202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人力资源管理实务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65pt;height:21pt;width:102pt;z-index:251713536;mso-width-relative:page;mso-height-relative:page;" fillcolor="#FFFFFF" filled="t" stroked="t" coordsize="21600,21600" o:gfxdata="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dPXcu1gAAAAoBAAAPAAAAAAAAAAEAIAAAACIAAABkcnMvZG93bnJldi54bWxQ&#10;SwECFAAUAAAACACHTuJAFE6F9G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人力资源管理实务</w:t>
                      </w:r>
                    </w:p>
                  </w:txbxContent>
                </v:textbox>
              </v:shape>
            </w:pict>
          </mc:Fallback>
        </mc:AlternateContent>
      </w:r>
      <w:r>
        <w:rPr>
          <w:color w:val="auto"/>
          <w:highlight w:val="none"/>
        </w:rPr>
        <mc:AlternateContent>
          <mc:Choice Requires="wps">
            <w:drawing>
              <wp:anchor distT="0" distB="0" distL="114300" distR="114300" simplePos="0" relativeHeight="251764736" behindDoc="0" locked="0" layoutInCell="1" allowOverlap="1">
                <wp:simplePos x="0" y="0"/>
                <wp:positionH relativeFrom="column">
                  <wp:posOffset>3648075</wp:posOffset>
                </wp:positionH>
                <wp:positionV relativeFrom="paragraph">
                  <wp:posOffset>97155</wp:posOffset>
                </wp:positionV>
                <wp:extent cx="1295400" cy="266700"/>
                <wp:effectExtent l="4445" t="4445" r="14605" b="14605"/>
                <wp:wrapNone/>
                <wp:docPr id="2026" name="文本框 202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65pt;height:21pt;width:102pt;z-index:251764736;mso-width-relative:page;mso-height-relative:page;" fillcolor="#FFFFFF" filled="t" stroked="t" coordsize="21600,21600" o:gfxdata="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ZWf4bVAAAACQEAAA8AAAAAAAAAAQAgAAAAIgAAAGRycy9kb3ducmV2LnhtbFBL&#10;AQIUABQAAAAIAIdO4kDBtI18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65760" behindDoc="0" locked="0" layoutInCell="1" allowOverlap="1">
                <wp:simplePos x="0" y="0"/>
                <wp:positionH relativeFrom="column">
                  <wp:posOffset>3648075</wp:posOffset>
                </wp:positionH>
                <wp:positionV relativeFrom="paragraph">
                  <wp:posOffset>354330</wp:posOffset>
                </wp:positionV>
                <wp:extent cx="1295400" cy="266700"/>
                <wp:effectExtent l="4445" t="4445" r="14605" b="14605"/>
                <wp:wrapNone/>
                <wp:docPr id="2027" name="文本框 202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7.9pt;height:21pt;width:102pt;z-index:251765760;mso-width-relative:page;mso-height-relative:page;" fillcolor="#FFFFFF" filled="t" stroked="t" coordsize="21600,21600" o:gfxdata="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zPdzVNcAAAAJAQAADwAAAAAAAAABACAAAAAiAAAAZHJzL2Rvd25yZXYueG1s&#10;UEsBAhQAFAAAAAgAh07iQItKMdV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14560" behindDoc="0" locked="0" layoutInCell="1" allowOverlap="1">
                <wp:simplePos x="0" y="0"/>
                <wp:positionH relativeFrom="column">
                  <wp:posOffset>7496175</wp:posOffset>
                </wp:positionH>
                <wp:positionV relativeFrom="paragraph">
                  <wp:posOffset>89535</wp:posOffset>
                </wp:positionV>
                <wp:extent cx="1295400" cy="266700"/>
                <wp:effectExtent l="4445" t="4445" r="14605" b="14605"/>
                <wp:wrapNone/>
                <wp:docPr id="2028" name="文本框 202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级选修课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05pt;height:21pt;width:102pt;z-index:251714560;mso-width-relative:page;mso-height-relative:page;" fillcolor="#FFFFFF" filled="t" stroked="t" coordsize="21600,21600" o:gfxdata="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MVfYNcAAAALAQAADwAAAAAAAAABACAAAAAiAAAAZHJzL2Rvd25yZXYueG1s&#10;UEsBAhQAFAAAAAgAh07iQGhcVXJ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级选修课</w:t>
                      </w:r>
                    </w:p>
                    <w:p>
                      <w:pPr>
                        <w:jc w:val="center"/>
                        <w:rPr>
                          <w:sz w:val="18"/>
                          <w:szCs w:val="18"/>
                        </w:rPr>
                      </w:pPr>
                    </w:p>
                  </w:txbxContent>
                </v:textbox>
              </v:shape>
            </w:pict>
          </mc:Fallback>
        </mc:AlternateContent>
      </w:r>
    </w:p>
    <w:p>
      <w:pPr>
        <w:rPr>
          <w:color w:val="auto"/>
          <w:highlight w:val="none"/>
        </w:rPr>
      </w:pPr>
    </w:p>
    <w:p>
      <w:pPr>
        <w:rPr>
          <w:color w:val="auto"/>
          <w:highlight w:val="none"/>
        </w:rPr>
      </w:pPr>
    </w:p>
    <w:p>
      <w:pPr>
        <w:jc w:val="center"/>
        <w:rPr>
          <w:color w:val="auto"/>
          <w:highlight w:val="none"/>
        </w:rPr>
      </w:pPr>
      <w:r>
        <w:rPr>
          <w:rFonts w:hint="eastAsia"/>
          <w:color w:val="auto"/>
          <w:highlight w:val="none"/>
        </w:rPr>
        <w:t>游戏</w:t>
      </w:r>
      <w:r>
        <w:rPr>
          <w:rFonts w:hint="eastAsia"/>
          <w:color w:val="auto"/>
          <w:highlight w:val="none"/>
          <w:lang w:eastAsia="zh-Hans"/>
        </w:rPr>
        <w:t>艺术</w:t>
      </w:r>
      <w:r>
        <w:rPr>
          <w:rFonts w:hint="eastAsia"/>
          <w:color w:val="auto"/>
          <w:highlight w:val="none"/>
        </w:rPr>
        <w:t>设计专业（</w:t>
      </w:r>
      <w:r>
        <w:rPr>
          <w:rFonts w:hint="eastAsia"/>
          <w:color w:val="auto"/>
          <w:highlight w:val="none"/>
          <w:lang w:val="en-US" w:eastAsia="zh-CN"/>
        </w:rPr>
        <w:t>策划</w:t>
      </w:r>
      <w:r>
        <w:rPr>
          <w:rFonts w:hint="eastAsia"/>
          <w:color w:val="auto"/>
          <w:highlight w:val="none"/>
        </w:rPr>
        <w:t>方向）职业岗位能力与课程结构模块图</w:t>
      </w:r>
    </w:p>
    <w:p>
      <w:pPr>
        <w:spacing w:line="400" w:lineRule="exact"/>
        <w:ind w:firstLine="420" w:firstLineChars="200"/>
        <w:rPr>
          <w:rFonts w:hAnsi="宋体"/>
          <w:b/>
          <w:color w:val="auto"/>
          <w:szCs w:val="21"/>
          <w:highlight w:val="none"/>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p>
    <w:p>
      <w:pPr>
        <w:widowControl/>
        <w:spacing w:line="520" w:lineRule="exact"/>
        <w:ind w:firstLine="120" w:firstLineChars="50"/>
        <w:jc w:val="left"/>
        <w:rPr>
          <w:rFonts w:ascii="宋体" w:hAnsi="宋体"/>
          <w:color w:val="auto"/>
          <w:sz w:val="24"/>
          <w:highlight w:val="none"/>
        </w:rPr>
      </w:pPr>
      <w:r>
        <w:rPr>
          <w:rFonts w:hint="eastAsia" w:ascii="宋体" w:hAnsi="宋体"/>
          <w:b/>
          <w:bCs/>
          <w:color w:val="auto"/>
          <w:sz w:val="24"/>
          <w:highlight w:val="none"/>
        </w:rPr>
        <w:t>（二）通识教育课程</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1．思想道德修养与法律基础</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2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（1）提高大学生的心理素质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（2）提高大学生的思想道德素质。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（3）提高大学生的法律素养</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（4）健全和完善大学生的人格</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（3）学生应该要能了解社会主义道德基本理论、中华民族优良道德传统、社会主义荣辱观、公共生活中的道德与法律规范。</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（4）学生要了解职业道德的涵义及养成、职业未来的发展趋势，掌握择业与创业的方法，明确劳动者依法享有的权利和维权的途径。</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（5）学生必须了解我国宪法确立的基本原则和制度，养成社会主义法律思维习惯，在日常生活中能够做到从法律的角度思考、分析、解决法律问题，做一个知法懂法守法的合格公民。</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（1）能够在了解我国当前所处的历史方位新时代的基础上，认识大学生活和高职生活的特点，深刻认识高职大学生的历史使命，初步培养学习生涯和职业生涯的规划设计能力。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（2）能够在明确个体对自然、社会、他人和自身应该承担责任的基础上，提高学习、交往及自我心理调节的能力，培养合理生存和职业岗位的适应能力以及积极践行社会主义核心价值观的基本内容的能力。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（3）能够将道德的相关理论内化为自觉的意识、自身的习惯、自主的要求，成为校园道德生活的主体，提升职业实践中德行规范的意识和能力。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（4）能够在熟悉职业素质、职业理想及选择、职业法规等内容和要求的基础上，培养成功就业和自主创业的意识和能力。</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（5）能够运用与人们生活密切相关的法律知识，在社会生活中自觉遵守法律规范，分析和解决家庭生活、职业生活、社会生活等领域的现实法律问题</w:t>
            </w:r>
          </w:p>
        </w:tc>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1.本课程以人生观、道德观、价值观、法制观教育为主线，以社会主义核心价值观教育为主要内容，以理想信念教育为核心，以爱国主义教育为重点，能够帮助学生形成正确的人生观、价值观、道德观和法制观。</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spacing w:line="240" w:lineRule="exact"/>
              <w:rPr>
                <w:rFonts w:ascii="宋体" w:hAnsi="宋体" w:cs="宋体"/>
                <w:color w:val="auto"/>
                <w:kern w:val="0"/>
                <w:sz w:val="18"/>
                <w:szCs w:val="18"/>
                <w:highlight w:val="none"/>
              </w:rPr>
            </w:pPr>
          </w:p>
        </w:tc>
        <w:tc>
          <w:tcPr>
            <w:tcW w:w="2202"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2．毛泽东思想和中国特色社会主义理论体系概论 学分：3</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2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ascii="宋体" w:hAnsi="宋体" w:cs="宋体"/>
                <w:color w:val="auto"/>
                <w:kern w:val="0"/>
                <w:sz w:val="18"/>
                <w:szCs w:val="18"/>
                <w:highlight w:val="none"/>
              </w:rPr>
              <w:t>（1）个人情感教育：使学生形成正确的世界观、人生观、价值观。培养不怕困难与挫折，勇往直前的优秀品格。</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（2）团队合作精神：学生能够善于与他人进行沟通与合作，具有良好的协作精神，诚实守信，团结互助。培养学生的集体主义精神。</w:t>
            </w:r>
          </w:p>
          <w:p>
            <w:pPr>
              <w:spacing w:line="240" w:lineRule="exact"/>
              <w:rPr>
                <w:rFonts w:ascii="宋体" w:hAnsi="宋体"/>
                <w:b/>
                <w:bCs/>
                <w:color w:val="auto"/>
                <w:sz w:val="18"/>
                <w:szCs w:val="18"/>
                <w:highlight w:val="none"/>
              </w:rPr>
            </w:pPr>
            <w:r>
              <w:rPr>
                <w:rFonts w:ascii="宋体" w:hAnsi="宋体" w:cs="宋体"/>
                <w:color w:val="auto"/>
                <w:kern w:val="0"/>
                <w:sz w:val="18"/>
                <w:szCs w:val="18"/>
                <w:highlight w:val="none"/>
              </w:rPr>
              <w:t>（3）社会责任意识：使学生牢固树立中国特色社会主义的理想信念，增强社会责任感与使命感。</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ascii="宋体" w:hAnsi="宋体" w:cs="宋体"/>
                <w:color w:val="auto"/>
                <w:kern w:val="0"/>
                <w:sz w:val="18"/>
                <w:szCs w:val="18"/>
                <w:highlight w:val="none"/>
              </w:rPr>
              <w:t>（1）通过教学，学生能把握毛泽东思想及中国特色社会主义理论体系等成果的产生背景、实践基础、主要内容、历史地位及重大意义。</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（2）学生能明白实事求是的思想路线是马克思主义中国化理论成果的精髓，也是马克思主义中化理论成果的哲学基础，更是我们认识问题、解决问题所应遵循的方法、原则。</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（3）学生能理解从新民主主义革命、社会主义革命理论形成、主要内容及历史地位的分析中掌握毛泽东思想的实质与精髓，掌握马克思主义理论与中国具体实践相结合的必要性。</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（4）学生能从什么是社会主义，怎样建设社会主义的问题分析中，掌握社会主义的本质及根本任务明确奋斗目标。</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（5）学生能够理解社会主义初级阶段理论是对我国社会发展现状的概括，而社会主义初级阶段的发展战略及改革开放的基本国策，则是对我国发展思路的总体规划与总体设计的。</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（6）中国特色的社会主义经济、中国特色的社会主义政治、中国特色的社会主义文化、构建和谐社会、祖国统一、外交政策、党的建设及社会主义依靠力量则体现了我国社会发展的总布局。</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spacing w:line="240" w:lineRule="exact"/>
              <w:rPr>
                <w:rFonts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ascii="宋体" w:hAnsi="宋体" w:cs="宋体"/>
                <w:color w:val="auto"/>
                <w:kern w:val="0"/>
                <w:sz w:val="18"/>
                <w:szCs w:val="18"/>
                <w:highlight w:val="none"/>
              </w:rPr>
              <w:t>（1）知识能力：学生能系统掌握毛泽东思想和中国特色社会主义理论体系的基本原理，形成正确的世界观、人生观、价值观。</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spacing w:line="240" w:lineRule="exact"/>
              <w:rPr>
                <w:rFonts w:ascii="宋体" w:hAnsi="宋体"/>
                <w:color w:val="auto"/>
                <w:sz w:val="18"/>
                <w:szCs w:val="18"/>
                <w:highlight w:val="none"/>
              </w:rPr>
            </w:pPr>
            <w:r>
              <w:rPr>
                <w:rFonts w:ascii="宋体" w:hAnsi="宋体" w:cs="宋体"/>
                <w:color w:val="auto"/>
                <w:kern w:val="0"/>
                <w:sz w:val="18"/>
                <w:szCs w:val="18"/>
                <w:highlight w:val="none"/>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w:t>
            </w:r>
            <w:r>
              <w:rPr>
                <w:rFonts w:ascii="宋体" w:hAnsi="宋体" w:cs="宋体"/>
                <w:color w:val="auto"/>
                <w:kern w:val="0"/>
                <w:sz w:val="18"/>
                <w:szCs w:val="18"/>
                <w:highlight w:val="none"/>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课程充分展示了毛泽东思想、邓小平理论、“三个代表”重要思想、科学发展观和习近平新时代中国特色社会主义思想在中国革命、建设、改革和实现中华民族伟大复兴中的重要历史地位和作用。</w:t>
            </w:r>
          </w:p>
          <w:p>
            <w:pPr>
              <w:spacing w:line="240" w:lineRule="exact"/>
              <w:rPr>
                <w:rFonts w:ascii="宋体" w:hAnsi="宋体" w:cs="宋体"/>
                <w:color w:val="auto"/>
                <w:kern w:val="0"/>
                <w:sz w:val="18"/>
                <w:szCs w:val="18"/>
                <w:highlight w:val="none"/>
              </w:rPr>
            </w:pPr>
          </w:p>
        </w:tc>
        <w:tc>
          <w:tcPr>
            <w:tcW w:w="2202" w:type="dxa"/>
            <w:noWrap w:val="0"/>
            <w:vAlign w:val="center"/>
          </w:tcPr>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思想政治理论课的核心课程，其教学组织与设计分为理论教学组织与设计、实践教学组织与设计两个方面，具体如下：</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（一）理论教学组织与设计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2.案例式教学。结合各章内容，选择经典案例，剖析重点、热点、难点问题。</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（二）实践教学组织与设计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本课程实践教学总体思路：努力做到理论教学和实践教学紧密接轨，以理论教学指导实践教学，以实践教学印证理论教学，实现理论教学与实践教学的良性互动机制。本课程实践教学具体做法：</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1.开展社会调查。要求学生暑假提交一份完整的社会调查报告。</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3.志愿服务。本课程将理论学习和社会劳动、志愿服务有机结合起来，让学生真正融入社会，向社会和他人学习，学会做人做事，学会关心和付出。</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．形势与政策</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 xml:space="preserve">  实践学时：0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spacing w:line="240" w:lineRule="exact"/>
              <w:rPr>
                <w:rFonts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培养学生掌握正确分析形势和理解政策的能力，特别是对国内外重大事件、敏感问题、社会热点、难点、疑点问题的思考、分析和判断能力。</w:t>
            </w:r>
          </w:p>
        </w:tc>
        <w:tc>
          <w:tcPr>
            <w:tcW w:w="317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在教学中突出马克思主义形势观教育，引导学生学会运用马克思主义的立场、观点、方法观察形势，从总体上把握改革开放和社会主义现代化建设的大局。针对学生对总体形势的认识，解决思想实际问题。</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2020年是决胜全面建成小康社会、打赢精准脱贫攻坚战、实现“十三五”规划收官之年，是全面贯彻落实党的十九届四中全会精神的开局之年，是实现“两个一百年”奋斗目标承上启下的关键一年。在上半年高校“形势与政策”课教学中，要以深入学习贯彻习近平新时代中国特色社会主义思想特别是习近平总书记最新重要讲话精神为核心，深入贯彻落实党的十九大和十九届二中、三中、四中全会精神，把强化制度自信教育作为主线，用好中国抗疫这本深刻、鲜活、生动的思政课教科书，教育引导学生充分认识中国共产党领导和中国特色社会主义制度的显著优势，增强“四个意识”，坚定“四个自信”，做到“两个维护”，传承和弘扬爱国主义精神，努力做德智体美劳全面发展的社会主义建设者和接班人。</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4．大学英语一</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45"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206"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71"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45" w:type="dxa"/>
            <w:noWrap w:val="0"/>
            <w:vAlign w:val="center"/>
          </w:tcPr>
          <w:p>
            <w:pPr>
              <w:spacing w:line="520" w:lineRule="exact"/>
              <w:rPr>
                <w:rFonts w:asci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通过生动的日常生活场景及有趣的短文故事充分激发学生的语言学习热情，培养其自信、开放、包容、民主的素质。</w:t>
            </w:r>
          </w:p>
          <w:p>
            <w:pPr>
              <w:spacing w:line="240" w:lineRule="exact"/>
              <w:rPr>
                <w:rFonts w:ascii="宋体"/>
                <w:b/>
                <w:bCs/>
                <w:color w:val="auto"/>
                <w:sz w:val="18"/>
                <w:szCs w:val="18"/>
                <w:highlight w:val="none"/>
              </w:rPr>
            </w:pP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认知</w:t>
            </w:r>
            <w:r>
              <w:rPr>
                <w:rFonts w:ascii="宋体" w:hAnsi="宋体"/>
                <w:color w:val="auto"/>
                <w:sz w:val="18"/>
                <w:szCs w:val="18"/>
                <w:highlight w:val="none"/>
              </w:rPr>
              <w:t>2500</w:t>
            </w:r>
            <w:r>
              <w:rPr>
                <w:rFonts w:hint="eastAsia" w:ascii="宋体" w:hAnsi="宋体"/>
                <w:color w:val="auto"/>
                <w:sz w:val="18"/>
                <w:szCs w:val="18"/>
                <w:highlight w:val="none"/>
              </w:rPr>
              <w:t>个左右英语单词及常用词组，对其中</w:t>
            </w:r>
            <w:r>
              <w:rPr>
                <w:rFonts w:ascii="宋体" w:hAnsi="宋体"/>
                <w:color w:val="auto"/>
                <w:sz w:val="18"/>
                <w:szCs w:val="18"/>
                <w:highlight w:val="none"/>
              </w:rPr>
              <w:t xml:space="preserve">1500 </w:t>
            </w:r>
            <w:r>
              <w:rPr>
                <w:rFonts w:hint="eastAsia" w:ascii="宋体" w:hAnsi="宋体"/>
                <w:color w:val="auto"/>
                <w:sz w:val="18"/>
                <w:szCs w:val="18"/>
                <w:highlight w:val="none"/>
              </w:rPr>
              <w:t>个左右的单词能正确拼写并进行英汉互译。熟悉常用的语法结构，能融入简单的跨文化交际场景。</w:t>
            </w:r>
          </w:p>
          <w:p>
            <w:pPr>
              <w:spacing w:line="240" w:lineRule="exact"/>
              <w:rPr>
                <w:rFonts w:ascii="宋体"/>
                <w:color w:val="auto"/>
                <w:sz w:val="18"/>
                <w:szCs w:val="18"/>
                <w:highlight w:val="none"/>
              </w:rPr>
            </w:pP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06" w:type="dxa"/>
            <w:noWrap w:val="0"/>
            <w:vAlign w:val="center"/>
          </w:tcPr>
          <w:p>
            <w:pPr>
              <w:spacing w:line="500" w:lineRule="exact"/>
              <w:rPr>
                <w:rFonts w:ascii="宋体"/>
                <w:color w:val="auto"/>
                <w:sz w:val="18"/>
                <w:szCs w:val="18"/>
                <w:highlight w:val="none"/>
              </w:rPr>
            </w:pPr>
            <w:r>
              <w:rPr>
                <w:rFonts w:hint="eastAsia" w:ascii="宋体" w:hAnsi="宋体"/>
                <w:color w:val="auto"/>
                <w:sz w:val="18"/>
                <w:szCs w:val="18"/>
                <w:highlight w:val="none"/>
              </w:rPr>
              <w:t>听力训练；名词与代词的用法；形容词与副词的用法；动词与冠词的用法；英语五种基本句型；</w:t>
            </w:r>
            <w:r>
              <w:rPr>
                <w:rFonts w:ascii="宋体" w:hAnsi="宋体"/>
                <w:color w:val="auto"/>
                <w:sz w:val="18"/>
                <w:szCs w:val="18"/>
                <w:highlight w:val="none"/>
              </w:rPr>
              <w:t>There be</w:t>
            </w:r>
            <w:r>
              <w:rPr>
                <w:rFonts w:hint="eastAsia" w:ascii="宋体" w:hAnsi="宋体"/>
                <w:color w:val="auto"/>
                <w:sz w:val="18"/>
                <w:szCs w:val="18"/>
                <w:highlight w:val="none"/>
              </w:rPr>
              <w:t>句型；制作个人信息表；写通知；便条写作；备忘录写作；</w:t>
            </w:r>
            <w:r>
              <w:rPr>
                <w:rFonts w:ascii="宋体" w:hAnsi="宋体"/>
                <w:color w:val="auto"/>
                <w:sz w:val="18"/>
                <w:szCs w:val="18"/>
                <w:highlight w:val="none"/>
              </w:rPr>
              <w:t xml:space="preserve"> E-mail</w:t>
            </w:r>
            <w:r>
              <w:rPr>
                <w:rFonts w:hint="eastAsia" w:ascii="宋体" w:hAnsi="宋体"/>
                <w:color w:val="auto"/>
                <w:sz w:val="18"/>
                <w:szCs w:val="18"/>
                <w:highlight w:val="none"/>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noWrap w:val="0"/>
            <w:vAlign w:val="center"/>
          </w:tcPr>
          <w:p>
            <w:pPr>
              <w:spacing w:line="520" w:lineRule="exact"/>
              <w:ind w:firstLine="360" w:firstLineChars="200"/>
              <w:rPr>
                <w:rFonts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olor w:val="auto"/>
                <w:sz w:val="18"/>
                <w:szCs w:val="18"/>
                <w:highlight w:val="none"/>
              </w:rPr>
              <w:t>/</w:t>
            </w:r>
            <w:r>
              <w:rPr>
                <w:rFonts w:hint="eastAsia" w:ascii="宋体" w:hAnsi="宋体"/>
                <w:color w:val="auto"/>
                <w:sz w:val="18"/>
                <w:szCs w:val="18"/>
                <w:highlight w:val="none"/>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5．大学英语二</w:t>
      </w:r>
      <w:r>
        <w:rPr>
          <w:rFonts w:ascii="宋体" w:hAnsi="宋体"/>
          <w:color w:val="auto"/>
          <w:sz w:val="24"/>
          <w:highlight w:val="none"/>
        </w:rPr>
        <w:t xml:space="preserve">           </w:t>
      </w:r>
      <w:r>
        <w:rPr>
          <w:rFonts w:hint="eastAsia" w:ascii="宋体" w:hAnsi="宋体"/>
          <w:color w:val="auto"/>
          <w:sz w:val="24"/>
          <w:highlight w:val="none"/>
        </w:rPr>
        <w:t>学分：4</w:t>
      </w:r>
      <w:r>
        <w:rPr>
          <w:rFonts w:ascii="宋体" w:hAnsi="宋体"/>
          <w:color w:val="auto"/>
          <w:sz w:val="24"/>
          <w:highlight w:val="none"/>
        </w:rPr>
        <w:t xml:space="preserve">    </w:t>
      </w:r>
      <w:r>
        <w:rPr>
          <w:rFonts w:hint="eastAsia" w:ascii="宋体" w:hAnsi="宋体"/>
          <w:color w:val="auto"/>
          <w:sz w:val="24"/>
          <w:highlight w:val="none"/>
        </w:rPr>
        <w:t>总学时：64</w:t>
      </w:r>
      <w:r>
        <w:rPr>
          <w:rFonts w:ascii="宋体" w:hAnsi="宋体"/>
          <w:color w:val="auto"/>
          <w:sz w:val="24"/>
          <w:highlight w:val="none"/>
        </w:rPr>
        <w:t xml:space="preserve">     </w:t>
      </w:r>
      <w:r>
        <w:rPr>
          <w:rFonts w:hint="eastAsia" w:ascii="宋体" w:hAnsi="宋体"/>
          <w:color w:val="auto"/>
          <w:sz w:val="24"/>
          <w:highlight w:val="none"/>
        </w:rPr>
        <w:t>实践学时：32</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223"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64"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noWrap w:val="0"/>
            <w:vAlign w:val="center"/>
          </w:tcPr>
          <w:p>
            <w:pPr>
              <w:spacing w:line="520" w:lineRule="exact"/>
              <w:rPr>
                <w:rFonts w:asci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通过生动的日常生活场景及有趣的短文故事充分激发学生的语言学习热情，培养其自信、开放、包容、民主的素质。</w:t>
            </w: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巩固</w:t>
            </w:r>
            <w:r>
              <w:rPr>
                <w:rFonts w:ascii="宋体" w:hAnsi="宋体"/>
                <w:color w:val="auto"/>
                <w:sz w:val="18"/>
                <w:szCs w:val="18"/>
                <w:highlight w:val="none"/>
              </w:rPr>
              <w:t>2500</w:t>
            </w:r>
            <w:r>
              <w:rPr>
                <w:rFonts w:hint="eastAsia" w:ascii="宋体" w:hAnsi="宋体"/>
                <w:color w:val="auto"/>
                <w:sz w:val="18"/>
                <w:szCs w:val="18"/>
                <w:highlight w:val="none"/>
              </w:rPr>
              <w:t>个左右英语单词以及常用词组，对其中</w:t>
            </w:r>
            <w:r>
              <w:rPr>
                <w:rFonts w:ascii="宋体" w:hAnsi="宋体"/>
                <w:color w:val="auto"/>
                <w:sz w:val="18"/>
                <w:szCs w:val="18"/>
                <w:highlight w:val="none"/>
              </w:rPr>
              <w:t xml:space="preserve">2000 </w:t>
            </w:r>
            <w:r>
              <w:rPr>
                <w:rFonts w:hint="eastAsia" w:ascii="宋体" w:hAnsi="宋体"/>
                <w:color w:val="auto"/>
                <w:sz w:val="18"/>
                <w:szCs w:val="18"/>
                <w:highlight w:val="none"/>
              </w:rPr>
              <w:t>个左右的单词能正确拼写并进行英汉互译。认知一定的专业英语词汇。</w:t>
            </w:r>
          </w:p>
          <w:p>
            <w:pPr>
              <w:spacing w:line="520" w:lineRule="exact"/>
              <w:rPr>
                <w:rFonts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23" w:type="dxa"/>
            <w:noWrap w:val="0"/>
            <w:vAlign w:val="center"/>
          </w:tcPr>
          <w:p>
            <w:pPr>
              <w:spacing w:line="500" w:lineRule="exact"/>
              <w:rPr>
                <w:rFonts w:ascii="宋体"/>
                <w:color w:val="auto"/>
                <w:sz w:val="18"/>
                <w:szCs w:val="18"/>
                <w:highlight w:val="none"/>
              </w:rPr>
            </w:pPr>
            <w:r>
              <w:rPr>
                <w:rFonts w:hint="eastAsia" w:ascii="宋体" w:hAnsi="宋体"/>
                <w:color w:val="auto"/>
                <w:sz w:val="18"/>
                <w:szCs w:val="18"/>
                <w:highlight w:val="none"/>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noWrap w:val="0"/>
            <w:vAlign w:val="center"/>
          </w:tcPr>
          <w:p>
            <w:pPr>
              <w:spacing w:line="520" w:lineRule="exact"/>
              <w:ind w:firstLine="360" w:firstLineChars="200"/>
              <w:rPr>
                <w:rFonts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olor w:val="auto"/>
                <w:sz w:val="18"/>
                <w:szCs w:val="18"/>
                <w:highlight w:val="none"/>
              </w:rPr>
              <w:t>/</w:t>
            </w:r>
            <w:r>
              <w:rPr>
                <w:rFonts w:hint="eastAsia" w:ascii="宋体" w:hAnsi="宋体"/>
                <w:color w:val="auto"/>
                <w:sz w:val="18"/>
                <w:szCs w:val="18"/>
                <w:highlight w:val="none"/>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6．心理健康教育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总学时：32 </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（1）树立心理健康发展的自主意识</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（2）遇到心理问题时能够进行自我调适或寻求帮助，积极探索适合自己并适应社会的生活状态。</w:t>
            </w:r>
          </w:p>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（1）了解心理学的有关理论和基本概念</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（2）了解大学阶段的心理发展特征和异常表现</w:t>
            </w:r>
          </w:p>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：（1）掌握自我探索技能</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（2）掌握心理调适技能</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（3）掌握心理发展技能</w:t>
            </w:r>
          </w:p>
          <w:p>
            <w:pPr>
              <w:widowControl/>
              <w:spacing w:line="520" w:lineRule="exact"/>
              <w:jc w:val="left"/>
              <w:rPr>
                <w:rFonts w:ascii="宋体" w:hAnsi="宋体" w:cs="宋体"/>
                <w:color w:val="auto"/>
                <w:kern w:val="0"/>
                <w:sz w:val="18"/>
                <w:szCs w:val="18"/>
                <w:highlight w:val="none"/>
              </w:rPr>
            </w:pPr>
          </w:p>
          <w:p>
            <w:pPr>
              <w:spacing w:line="520" w:lineRule="exact"/>
              <w:rPr>
                <w:rFonts w:ascii="宋体" w:hAnsi="宋体"/>
                <w:color w:val="auto"/>
                <w:sz w:val="18"/>
                <w:szCs w:val="18"/>
                <w:highlight w:val="none"/>
              </w:rPr>
            </w:pP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1.大学生心理健康教育课程是集知识传授、心理体验与行为训练为一体的公共课程。</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ind w:firstLine="360" w:firstLineChars="20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widowControl/>
              <w:spacing w:before="180" w:after="180" w:line="360" w:lineRule="auto"/>
              <w:ind w:firstLine="360" w:firstLineChars="200"/>
              <w:jc w:val="left"/>
              <w:rPr>
                <w:rFonts w:ascii="宋体" w:hAnsi="宋体"/>
                <w:color w:val="auto"/>
                <w:sz w:val="18"/>
                <w:szCs w:val="18"/>
                <w:highlight w:val="none"/>
              </w:rPr>
            </w:pPr>
            <w:r>
              <w:rPr>
                <w:rFonts w:hint="eastAsia" w:ascii="宋体" w:hAnsi="宋体" w:cs="宋体"/>
                <w:color w:val="auto"/>
                <w:kern w:val="0"/>
                <w:sz w:val="18"/>
                <w:szCs w:val="18"/>
                <w:highlight w:val="none"/>
              </w:rPr>
              <w:t>采用“理论考核和实践考核相结合，过程性评价（50%）和结果性评价（50%）相结合”的方式进行教学评价。</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7．基础写作</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总学时： 16</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学习任何写作都要求学生有丰富的语言积累，财经应用文写作也是如此。通过学习可以提高学生的文化修养，</w:t>
            </w:r>
            <w:r>
              <w:rPr>
                <w:rFonts w:hint="eastAsia" w:ascii="宋体" w:hAnsi="宋体"/>
                <w:bCs/>
                <w:color w:val="auto"/>
                <w:sz w:val="18"/>
                <w:szCs w:val="18"/>
                <w:highlight w:val="none"/>
              </w:rPr>
              <w:t>展开学生写作思路、提高其成文能力将大有裨益。</w:t>
            </w:r>
            <w:r>
              <w:rPr>
                <w:rFonts w:hint="eastAsia" w:ascii="宋体" w:hAnsi="宋体"/>
                <w:b/>
                <w:bCs/>
                <w:color w:val="auto"/>
                <w:sz w:val="18"/>
                <w:szCs w:val="18"/>
                <w:highlight w:val="none"/>
              </w:rPr>
              <w:t xml:space="preserve"> </w:t>
            </w:r>
          </w:p>
          <w:p>
            <w:pPr>
              <w:spacing w:line="240" w:lineRule="exact"/>
              <w:rPr>
                <w:rFonts w:ascii="宋体" w:hAnsi="宋体"/>
                <w:b/>
                <w:bCs/>
                <w:color w:val="auto"/>
                <w:sz w:val="18"/>
                <w:szCs w:val="18"/>
                <w:highlight w:val="none"/>
              </w:rPr>
            </w:pPr>
          </w:p>
          <w:p>
            <w:pPr>
              <w:rPr>
                <w:b/>
                <w:bCs/>
                <w:color w:val="auto"/>
                <w:sz w:val="18"/>
                <w:szCs w:val="18"/>
                <w:highlight w:val="none"/>
              </w:rPr>
            </w:pPr>
            <w:r>
              <w:rPr>
                <w:rFonts w:hint="eastAsia" w:ascii="宋体" w:hAnsi="宋体"/>
                <w:b/>
                <w:bCs/>
                <w:color w:val="auto"/>
                <w:sz w:val="18"/>
                <w:szCs w:val="18"/>
                <w:highlight w:val="none"/>
              </w:rPr>
              <w:t>知识：</w:t>
            </w:r>
            <w:r>
              <w:rPr>
                <w:rFonts w:hint="eastAsia"/>
                <w:color w:val="auto"/>
                <w:sz w:val="18"/>
                <w:szCs w:val="18"/>
                <w:highlight w:val="none"/>
              </w:rPr>
              <w:t>学习应用文写作基本理论知识，公文、企业常用文书和科技文书的相关写作知识和要求等，共涉及了多种常用应用文文种。</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p>
            <w:pPr>
              <w:rPr>
                <w:b/>
                <w:bCs/>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r>
              <w:rPr>
                <w:rFonts w:hint="eastAsia" w:ascii="宋体" w:hAnsi="宋体"/>
                <w:color w:val="auto"/>
                <w:sz w:val="18"/>
                <w:szCs w:val="18"/>
                <w:highlight w:val="none"/>
              </w:rPr>
              <w:t>通过本课程学习，使学生具有能更深入理解、进一步分析文学作品的能力，掌握文学欣赏的技巧和方法。</w:t>
            </w:r>
          </w:p>
          <w:p>
            <w:pPr>
              <w:spacing w:line="240" w:lineRule="exact"/>
              <w:rPr>
                <w:rFonts w:ascii="宋体" w:hAnsi="宋体"/>
                <w:color w:val="auto"/>
                <w:sz w:val="18"/>
                <w:szCs w:val="18"/>
                <w:highlight w:val="none"/>
              </w:rPr>
            </w:pP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bCs/>
                <w:color w:val="auto"/>
                <w:sz w:val="18"/>
                <w:szCs w:val="18"/>
                <w:highlight w:val="none"/>
              </w:rPr>
            </w:pP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1.本课程作为一门通识教育课程，以应用文写作为基础，是学生日后步入职场在工作中处理公务、沟通信息、解决问题、科学管理不可缺少的重要工具。</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spacing w:line="240" w:lineRule="exact"/>
              <w:rPr>
                <w:rFonts w:ascii="宋体" w:hAnsi="宋体"/>
                <w:bCs/>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1、应用文写作概述</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掌握应用文的概念、特点和写作要求、应用写作的意义</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掌握行政公文的种类与格式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3、计划、总结</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掌握计划、总结的写作方法和要求。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4、个人事务公文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能够起草常见的条据类、告启类、书信类个人事务公文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5、演讲稿、应聘文书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掌握概念和特点、结构和内容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6、合同</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了解合同涵义、条款及写作要求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7、广告</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了解商业广告的涵义、特点及写作要求</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8.创新创业教育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 32</w:t>
      </w:r>
      <w:r>
        <w:rPr>
          <w:rFonts w:ascii="宋体" w:hAnsi="宋体"/>
          <w:color w:val="auto"/>
          <w:sz w:val="24"/>
          <w:highlight w:val="none"/>
        </w:rPr>
        <w:t xml:space="preserve">    </w:t>
      </w:r>
      <w:r>
        <w:rPr>
          <w:rFonts w:hint="eastAsia" w:ascii="宋体" w:hAnsi="宋体"/>
          <w:color w:val="auto"/>
          <w:sz w:val="24"/>
          <w:highlight w:val="none"/>
        </w:rPr>
        <w:t xml:space="preserve">实践学时：16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02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02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19"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1学习创新思维的主要类型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7学习如何提高团队意识和如何组建、管理团队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8学习成功创业案例的盈利模式和大学生创业的主要模式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9学习新创企业的生存与管理基本知识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10学习商业计划书的主要条款（创意型）</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r>
              <w:rPr>
                <w:rFonts w:hint="eastAsia" w:ascii="宋体" w:hAnsi="宋体"/>
                <w:color w:val="auto"/>
                <w:sz w:val="18"/>
                <w:szCs w:val="18"/>
                <w:highlight w:val="none"/>
              </w:rPr>
              <w:t>1能够说出创新思维的主要类型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2能够认识创新的常用方法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4能够复述创业者的心理特征和关键能力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7提高团队意识并初步掌握如何组建和管理团队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8能够分析成功创业案例的盈利模式和学会大学生创业的主要模式</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tc>
        <w:tc>
          <w:tcPr>
            <w:tcW w:w="3029"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1.《创新与创业教育》课程的主要内容包括创新教育、创业教育两方面。在创新教育方面学生主要学习创新思维、创新方法和创新技巧，提升学生对创新一词的内涵认识，并通过案例、的学习来配套理解。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spacing w:line="240" w:lineRule="exact"/>
              <w:rPr>
                <w:rFonts w:ascii="宋体" w:hAnsi="宋体"/>
                <w:color w:val="auto"/>
                <w:sz w:val="18"/>
                <w:szCs w:val="18"/>
                <w:highlight w:val="none"/>
              </w:rPr>
            </w:pPr>
          </w:p>
        </w:tc>
        <w:tc>
          <w:tcPr>
            <w:tcW w:w="2174"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要求同学们以创业项目为对象、以小组为单位，以真实的自选创业项目组织创业实验教学，围绕创业项目开展商业计划书各主要条款的编制、让学生在实践中体悟创业真谛。</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学生组建小组，6人左右一组，小组是创业团队也是创业学习活动的基本单位，指导与评价按小组展开。每堂课一半理论教学一半学生动手实践老师在旁指导。</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9．创新设计方法论</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 </w:t>
      </w:r>
      <w:r>
        <w:rPr>
          <w:rFonts w:ascii="宋体" w:hAnsi="宋体"/>
          <w:color w:val="auto"/>
          <w:sz w:val="24"/>
          <w:highlight w:val="none"/>
        </w:rPr>
        <w:t xml:space="preserve"> </w:t>
      </w:r>
      <w:r>
        <w:rPr>
          <w:rFonts w:hint="eastAsia" w:ascii="宋体" w:hAnsi="宋体"/>
          <w:color w:val="auto"/>
          <w:sz w:val="24"/>
          <w:highlight w:val="none"/>
        </w:rPr>
        <w:t>32</w:t>
      </w:r>
      <w:r>
        <w:rPr>
          <w:rFonts w:ascii="宋体" w:hAnsi="宋体"/>
          <w:color w:val="auto"/>
          <w:sz w:val="24"/>
          <w:highlight w:val="none"/>
        </w:rPr>
        <w:t xml:space="preserve">   </w:t>
      </w:r>
      <w:r>
        <w:rPr>
          <w:rFonts w:hint="eastAsia" w:ascii="宋体" w:hAnsi="宋体"/>
          <w:color w:val="auto"/>
          <w:sz w:val="24"/>
          <w:highlight w:val="none"/>
        </w:rPr>
        <w:t>实践学时： 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5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278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59"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：1能够按照设计方法论模板进行作品设计；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2能够规范地编写设计各阶段的文档；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3够使用分析各个设计要素，筛选、优化和输出作品功能与原型；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4能够避免在设计工作时遗漏设计要素和环节；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5培养学生规范的系统设计、开发思路；</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6培养学生团队精神与协作能力，使学生具有一定的岗位意识和岗位适应能力；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7培养学生认真严谨、求真务实、遵纪守时、吃苦耐劳的工作作风；</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8养成良好的职业素养和自主学习的能力。</w:t>
            </w: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 </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r>
              <w:rPr>
                <w:rFonts w:hint="eastAsia" w:ascii="宋体" w:hAnsi="宋体"/>
                <w:color w:val="auto"/>
                <w:sz w:val="18"/>
                <w:szCs w:val="18"/>
                <w:highlight w:val="none"/>
              </w:rPr>
              <w:t>1学习设计方法论的基本概念，包括产品、设计和设计方法论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8学习功能列表的整理与编写</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1能够说出产品和设计和设计方法论的概念及区别</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2能够理解在设计构思阶段，各项环节的目的与任务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4能够懂得目标用户的分析与定位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7会情景要素的定义、分类及情景的分析方法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8能够进行功能列表的整理与编写</w:t>
            </w:r>
          </w:p>
        </w:tc>
        <w:tc>
          <w:tcPr>
            <w:tcW w:w="2789" w:type="dxa"/>
            <w:noWrap w:val="0"/>
            <w:vAlign w:val="center"/>
          </w:tcPr>
          <w:p>
            <w:pPr>
              <w:numPr>
                <w:ilvl w:val="0"/>
                <w:numId w:val="4"/>
              </w:numPr>
              <w:spacing w:line="240" w:lineRule="exact"/>
              <w:rPr>
                <w:rFonts w:ascii="宋体" w:hAnsi="宋体"/>
                <w:color w:val="auto"/>
                <w:sz w:val="18"/>
                <w:szCs w:val="18"/>
                <w:highlight w:val="none"/>
              </w:rPr>
            </w:pPr>
            <w:r>
              <w:rPr>
                <w:rFonts w:hint="eastAsia" w:ascii="宋体" w:hAnsi="宋体"/>
                <w:color w:val="auto"/>
                <w:sz w:val="18"/>
                <w:szCs w:val="18"/>
                <w:highlight w:val="none"/>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2.学生在课程学习中需学习设计思维、流程模版、范例、Checklist等知识，从而能够避免在设计工作时遗漏设计要素和环节，培养学生规范的系统设计、开发思路，并且感受设计给生活带来的美好。</w:t>
            </w:r>
          </w:p>
          <w:p>
            <w:pPr>
              <w:spacing w:line="240" w:lineRule="exact"/>
              <w:rPr>
                <w:rFonts w:ascii="宋体" w:hAnsi="宋体"/>
                <w:color w:val="auto"/>
                <w:sz w:val="18"/>
                <w:szCs w:val="18"/>
                <w:highlight w:val="none"/>
              </w:rPr>
            </w:pPr>
          </w:p>
        </w:tc>
        <w:tc>
          <w:tcPr>
            <w:tcW w:w="2174"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0</w:t>
      </w:r>
      <w:r>
        <w:rPr>
          <w:rFonts w:hint="eastAsia" w:ascii="宋体" w:hAnsi="宋体"/>
          <w:color w:val="auto"/>
          <w:sz w:val="24"/>
          <w:highlight w:val="none"/>
        </w:rPr>
        <w:t>．</w:t>
      </w:r>
      <w:r>
        <w:rPr>
          <w:rFonts w:hint="eastAsia" w:ascii="宋体" w:hAnsi="宋体" w:cs="宋体"/>
          <w:color w:val="auto"/>
          <w:kern w:val="0"/>
          <w:sz w:val="24"/>
          <w:highlight w:val="none"/>
        </w:rPr>
        <w:t>体育</w:t>
      </w:r>
      <w:r>
        <w:rPr>
          <w:rFonts w:ascii="宋体" w:hAnsi="宋体"/>
          <w:color w:val="auto"/>
          <w:sz w:val="24"/>
          <w:highlight w:val="none"/>
        </w:rPr>
        <w:t xml:space="preserve">       </w:t>
      </w:r>
      <w:r>
        <w:rPr>
          <w:rFonts w:hint="eastAsia" w:ascii="宋体" w:hAnsi="宋体"/>
          <w:color w:val="auto"/>
          <w:sz w:val="24"/>
          <w:highlight w:val="none"/>
        </w:rPr>
        <w:t>学分：6</w:t>
      </w:r>
      <w:r>
        <w:rPr>
          <w:rFonts w:ascii="宋体" w:hAnsi="宋体"/>
          <w:color w:val="auto"/>
          <w:sz w:val="24"/>
          <w:highlight w:val="none"/>
        </w:rPr>
        <w:t xml:space="preserve">  </w:t>
      </w:r>
      <w:r>
        <w:rPr>
          <w:rFonts w:hint="eastAsia" w:ascii="宋体" w:hAnsi="宋体"/>
          <w:color w:val="auto"/>
          <w:sz w:val="24"/>
          <w:highlight w:val="none"/>
        </w:rPr>
        <w:t xml:space="preserve">   总学时：96</w:t>
      </w:r>
      <w:r>
        <w:rPr>
          <w:rFonts w:ascii="宋体" w:hAnsi="宋体"/>
          <w:color w:val="auto"/>
          <w:sz w:val="24"/>
          <w:highlight w:val="none"/>
        </w:rPr>
        <w:t xml:space="preserve">  </w:t>
      </w:r>
      <w:r>
        <w:rPr>
          <w:rFonts w:hint="eastAsia" w:ascii="宋体" w:hAnsi="宋体"/>
          <w:color w:val="auto"/>
          <w:sz w:val="24"/>
          <w:highlight w:val="none"/>
        </w:rPr>
        <w:t xml:space="preserve">   实践学时：96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全面提高学生身体素质，发展身体基本活动能力，增进学生身心健康，培养学生从事未来职业所必需的体能和社会适应能力。</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积极提高运动技术水平，发展自己的运动才能，在某个运动项目上达到或相当于国家等级运动员水平；能参加有挑战性的野外活动和运动竞赛。</w:t>
            </w:r>
          </w:p>
          <w:p>
            <w:pPr>
              <w:spacing w:line="520" w:lineRule="exact"/>
              <w:rPr>
                <w:rFonts w:ascii="宋体" w:hAnsi="宋体"/>
                <w:color w:val="auto"/>
                <w:sz w:val="18"/>
                <w:szCs w:val="18"/>
                <w:highlight w:val="none"/>
              </w:rPr>
            </w:pPr>
          </w:p>
        </w:tc>
        <w:tc>
          <w:tcPr>
            <w:tcW w:w="3170"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结合学生学习实际和现代社会发展对高等职业学校体育教学的要求，高职体育教学要加强技能、提高选择、注重实用、拓展视野、培养兴趣、发展特长，培养学生终身体育意识。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（1）针对高等职业教育培养目标实施教学。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（2）根据专业就业的特点，在选项阶段的教学应有针对性地开设实用性体育课程。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（3）教学内容的组合和搭配要合理，教学组织形式的选择要灵活多样</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（4）加强对学生学法的指导，重视教学方法的改革。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．军事理论</w:t>
      </w:r>
      <w:r>
        <w:rPr>
          <w:rFonts w:ascii="宋体" w:hAnsi="宋体"/>
          <w:color w:val="auto"/>
          <w:sz w:val="24"/>
          <w:highlight w:val="none"/>
        </w:rPr>
        <w:t xml:space="preserve">           </w:t>
      </w:r>
      <w:r>
        <w:rPr>
          <w:rFonts w:hint="eastAsia" w:ascii="宋体" w:hAnsi="宋体"/>
          <w:color w:val="auto"/>
          <w:sz w:val="24"/>
          <w:highlight w:val="none"/>
        </w:rPr>
        <w:t>学分：2</w:t>
      </w:r>
      <w:r>
        <w:rPr>
          <w:rFonts w:ascii="宋体" w:hAnsi="宋体"/>
          <w:color w:val="auto"/>
          <w:sz w:val="24"/>
          <w:highlight w:val="none"/>
        </w:rPr>
        <w:t xml:space="preserve">   </w:t>
      </w:r>
      <w:r>
        <w:rPr>
          <w:rFonts w:hint="eastAsia" w:ascii="宋体" w:hAnsi="宋体"/>
          <w:color w:val="auto"/>
          <w:sz w:val="24"/>
          <w:highlight w:val="none"/>
        </w:rPr>
        <w:t>总学时：36</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（1）通过教学使大学生掌握基本军事理论与军事技能，达到增强国防观念和国家安全意识，强化爱国主义、集体主义观念，加强组织纪律性，促进大学生综合素质的提高;</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（2）适应我国人才培养的长远战略目标和加强国防后备力量建设的需要，培养高素质的社会主义事业的建设者和保卫者,为中国人民解放军训练后备兵员和培养预备役军官，打下坚实基础。</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（1）了解我国的国防历史和现代化国防建设的现状，增强依法建设国防的观念；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（2）了解中国古代军事思想、毛泽东军事思想、邓小平和江泽民的新时期军队建设思想；</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（3）了解军事思想的形成和发展过程，初步掌握我军军事理论的主要内容，树立科学的战争观和方法论；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（4）了解世界军事及我国周边安全环境，增强国家安全意识；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（5）了解高科技军事精确制导技术、空间技术、激光技术、夜视侦察技术、电子对抗技术及指挥自动化等军事高技术方面的概况，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（6）掌握当代高技术战争的形成及其特点，明确高技术对现代战争的影响。</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（1）通过国防法概述、国防法规、国防建设、国防动员的学习，能进行国防概念、要素、历史、法规、公民国防权利和义务、国防领导体制、国防建设成就、国防建设目标和国防政策、国防教育的宣传。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（2）通过军事思想的学习，能进行军事思想形成与发展、体系与内容、历史地位和现实意义的宣传。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（3）通过战略环境的学习，能进行战略环境、发展趋势、国家安全政策的宣传。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（4）通过对军事高技术的学习，能进行军事高技术的发展趋势，对现代作战的影响的宣传。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（5）通过对高技术与新军事改革，能进行高技术与新军事改革的根本动因、深刻影响的宣传。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（6）通过对信息化战争的特征与发展趋势的学习，能进行信息化战争的特征与发展趋势的宣传。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（7）通过对信息化战争与国防建设的学习，能进行信息化战争与国防建设的宣传。</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1.对教师的建议</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 组织形式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本课程以合班授课为主，充分利用多媒体课件讲授理论知识并播放相关影视资料等多种教学方法和手段完成教学任务，实现教学目的。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 教学方法手段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通过课堂讲授，采取专题讲座式教学法、比较分析式教学法、案例分析式教学法、视频教学法等，帮助大学生熟悉和掌握军事理论的基本知识，增强国家安全意识和忧患意识，树立科学的战争观和国防观念。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通过多媒体课件、视频教学、提供军事教学参考书目、影片资料等，激发大学生学习军事理论和科学技术的兴趣，树立建设国防，维护国家的主权、领土完整和安全的信心和信念。</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．职业生涯规划</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（1）树立起职业生涯发展的自觉意识，能够正确地认识自己、定位自己，认识社会，了解职业环境；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（2）具备良好的职业道德和职业修养，全面提高自己的综合素质和能力；</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树立积极正确职业态度和就业观念，把个人发展和国家需要、社会发展相结合，确立职业的概念和意识，愿意为实现个人的生涯发展和社会发展主动做出努力的积极态度。 </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（1）了解职业发展的阶段特点；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清晰地了解自身角色特性、未来职业的特性以及社会环境；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（3）掌握求职择业的基本方法和技巧，具备自觉处理求职择业过程的心理问题的能力，打造好求职择业和生涯规划的核心竞争力；</w:t>
            </w:r>
          </w:p>
          <w:p>
            <w:pPr>
              <w:spacing w:line="52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（1）具备自我认识与分析技能、信息搜索与管理技能、生涯决策、规划和调整计划的技巧能力；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科学有效地进行职业规划；</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（2）人际交往能力.掌握与同学、老师、上级、同事建立良好合作关系的方法和技巧。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ascii="宋体" w:hAnsi="宋体"/>
                <w:color w:val="auto"/>
                <w:sz w:val="24"/>
                <w:highlight w:val="none"/>
              </w:rPr>
              <w:t xml:space="preserve"> </w:t>
            </w:r>
          </w:p>
          <w:p>
            <w:pPr>
              <w:spacing w:line="520" w:lineRule="exact"/>
              <w:rPr>
                <w:rFonts w:ascii="宋体" w:hAnsi="宋体"/>
                <w:color w:val="auto"/>
                <w:sz w:val="18"/>
                <w:szCs w:val="18"/>
                <w:highlight w:val="none"/>
              </w:rPr>
            </w:pPr>
          </w:p>
        </w:tc>
        <w:tc>
          <w:tcPr>
            <w:tcW w:w="3170"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通过职业生涯规划导论学习了解职业生涯的特点与职业生涯规划的重要性；</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职业迷茫与困惑的讨论帮助学会面对职业方向迷茫与职业目标困惑；引导学生盘点自我与价值澄清，认清自己的职业性格、职业价值观，展现个人优势。</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课程结束时制定职业生涯规划并进行展示说明。</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帮助树立以职业为导向的大学生活意识；使学生了解职业生涯规划的基本框架和基本思路；明确大学生活与未来职业生涯的关系。</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帮助学生找出职业市场中所可能碰到的迷茫和困惑，并认真加以思考和解决，做出必要的充分准备，从而让他们知道在没有机会时如何去发现机会，把握机会并作出正确的选择。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使学生了解职业规划就是先行动再定向，先规划再发展。行动和规划时，要考虑个人的优势定位、职业性格和职业价值观，最终，人生就是在能选择的时候选好，在不能选择的时候做好。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使学生了解整个职业市场的宏观和微观两个方面，比如社会环境，企业组织环境以及职业的发展变化，然后了解各种性质的企业与单位，最终实现人职匹配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分析自己所学专业对应的工作岗位所需技能；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使学生认识到所学专业只是某个方向的知识结构，而职业是根据资源确定的跨专业的综合，学校专业很难完全对应未来职业，职业中的专业是工作以后学习出来的。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使学生认识到各行各业都需要脚踏实的敬业精神，都需要爱岗敬业的员工，热爱本职工作和脚踏实地的敬业精神是时代的呼唤，也是大学生求职竞争和生存发展的需要。</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3</w:t>
      </w:r>
      <w:r>
        <w:rPr>
          <w:rFonts w:hint="eastAsia" w:ascii="宋体" w:hAnsi="宋体"/>
          <w:color w:val="auto"/>
          <w:sz w:val="24"/>
          <w:highlight w:val="none"/>
        </w:rPr>
        <w:t>.就业与创业指导</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spacing w:line="240" w:lineRule="exact"/>
              <w:rPr>
                <w:rFonts w:ascii="宋体" w:hAnsi="宋体"/>
                <w:color w:val="auto"/>
                <w:sz w:val="18"/>
                <w:szCs w:val="18"/>
                <w:highlight w:val="none"/>
              </w:rPr>
            </w:pPr>
          </w:p>
        </w:tc>
      </w:tr>
    </w:tbl>
    <w:p>
      <w:pPr>
        <w:rPr>
          <w:color w:val="auto"/>
          <w:highlight w:val="none"/>
        </w:rPr>
      </w:pPr>
    </w:p>
    <w:p>
      <w:pPr>
        <w:rPr>
          <w:color w:val="auto"/>
          <w:sz w:val="18"/>
          <w:szCs w:val="18"/>
          <w:highlight w:val="none"/>
        </w:rPr>
      </w:pPr>
    </w:p>
    <w:p>
      <w:pPr>
        <w:adjustRightInd w:val="0"/>
        <w:snapToGrid w:val="0"/>
        <w:spacing w:line="520" w:lineRule="exact"/>
        <w:ind w:firstLine="200"/>
        <w:rPr>
          <w:rFonts w:ascii="宋体" w:hAnsi="宋体"/>
          <w:b/>
          <w:bCs/>
          <w:color w:val="auto"/>
          <w:sz w:val="24"/>
          <w:highlight w:val="none"/>
        </w:rPr>
      </w:pPr>
      <w:r>
        <w:rPr>
          <w:rFonts w:hint="eastAsia" w:ascii="宋体" w:hAnsi="宋体"/>
          <w:b/>
          <w:bCs/>
          <w:color w:val="auto"/>
          <w:sz w:val="24"/>
          <w:highlight w:val="none"/>
        </w:rPr>
        <w:t>（三）职业（基础、核心）课程</w:t>
      </w:r>
    </w:p>
    <w:p>
      <w:pPr>
        <w:spacing w:line="520" w:lineRule="exact"/>
        <w:rPr>
          <w:rFonts w:ascii="宋体" w:hAnsi="宋体"/>
          <w:color w:val="auto"/>
          <w:sz w:val="24"/>
          <w:highlight w:val="none"/>
        </w:rPr>
      </w:pPr>
      <w:r>
        <w:rPr>
          <w:rFonts w:hint="eastAsia" w:ascii="宋体" w:hAnsi="宋体"/>
          <w:color w:val="auto"/>
          <w:sz w:val="24"/>
          <w:highlight w:val="none"/>
        </w:rPr>
        <w:t>1．美术设计基础</w:t>
      </w:r>
      <w:r>
        <w:rPr>
          <w:rFonts w:ascii="宋体" w:hAnsi="宋体"/>
          <w:color w:val="auto"/>
          <w:sz w:val="24"/>
          <w:highlight w:val="none"/>
        </w:rPr>
        <w:t xml:space="preserve">          </w:t>
      </w:r>
      <w:r>
        <w:rPr>
          <w:rFonts w:hint="eastAsia" w:ascii="宋体" w:hAnsi="宋体"/>
          <w:color w:val="auto"/>
          <w:sz w:val="24"/>
          <w:highlight w:val="none"/>
        </w:rPr>
        <w:t>学分：4</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64</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lang w:val="en-US" w:eastAsia="zh-CN"/>
        </w:rPr>
        <w:t>32</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提升美术设计素养</w:t>
            </w:r>
          </w:p>
          <w:p>
            <w:pPr>
              <w:spacing w:line="240" w:lineRule="exact"/>
              <w:rPr>
                <w:rFonts w:hint="eastAsia" w:ascii="宋体" w:hAnsi="宋体"/>
                <w:b/>
                <w:bCs/>
                <w:color w:val="auto"/>
                <w:sz w:val="18"/>
                <w:szCs w:val="18"/>
                <w:highlight w:val="none"/>
              </w:rPr>
            </w:pP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r>
              <w:rPr>
                <w:rFonts w:hint="eastAsia" w:ascii="宋体" w:hAnsi="宋体"/>
                <w:color w:val="auto"/>
                <w:sz w:val="18"/>
                <w:szCs w:val="18"/>
                <w:highlight w:val="none"/>
              </w:rPr>
              <w:t>理解</w:t>
            </w:r>
            <w:r>
              <w:rPr>
                <w:rFonts w:hint="eastAsia"/>
                <w:color w:val="auto"/>
                <w:sz w:val="18"/>
                <w:szCs w:val="18"/>
                <w:highlight w:val="none"/>
              </w:rPr>
              <w:t>美术设计基本原理、美术设计常用工具。</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r>
              <w:rPr>
                <w:rFonts w:hint="eastAsia" w:ascii="宋体" w:hAnsi="宋体"/>
                <w:color w:val="auto"/>
                <w:sz w:val="18"/>
                <w:szCs w:val="18"/>
                <w:highlight w:val="none"/>
              </w:rPr>
              <w:t>能够敏锐的观察和分析审美客体</w:t>
            </w:r>
          </w:p>
          <w:p>
            <w:pPr>
              <w:spacing w:line="520" w:lineRule="exact"/>
              <w:rPr>
                <w:rFonts w:ascii="宋体" w:hAnsi="宋体"/>
                <w:color w:val="auto"/>
                <w:sz w:val="18"/>
                <w:szCs w:val="18"/>
                <w:highlight w:val="none"/>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Photoshop软件基础</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rPr>
            </w:pPr>
            <w:r>
              <w:rPr>
                <w:rFonts w:hint="eastAsia" w:ascii="宋体" w:hAnsi="宋体"/>
                <w:color w:val="auto"/>
                <w:sz w:val="18"/>
                <w:szCs w:val="18"/>
                <w:highlight w:val="none"/>
                <w:lang w:val="en-US" w:eastAsia="zh-Hans"/>
              </w:rPr>
              <w:t>基本的造型能力和色彩语言</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rPr>
            </w:pPr>
            <w:r>
              <w:rPr>
                <w:rFonts w:hint="eastAsia" w:ascii="宋体" w:hAnsi="宋体"/>
                <w:color w:val="auto"/>
                <w:sz w:val="18"/>
                <w:szCs w:val="18"/>
                <w:highlight w:val="none"/>
                <w:lang w:val="en-US" w:eastAsia="zh-Hans"/>
              </w:rPr>
              <w:t>设计构成相关知识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rPr>
            </w:pPr>
            <w:r>
              <w:rPr>
                <w:rFonts w:hint="eastAsia" w:ascii="宋体" w:hAnsi="宋体"/>
                <w:color w:val="auto"/>
                <w:sz w:val="18"/>
                <w:szCs w:val="18"/>
                <w:highlight w:val="none"/>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rPr>
            </w:pPr>
            <w:r>
              <w:rPr>
                <w:rFonts w:hint="eastAsia" w:ascii="宋体" w:hAnsi="宋体"/>
                <w:color w:val="auto"/>
                <w:sz w:val="18"/>
                <w:szCs w:val="18"/>
                <w:highlight w:val="none"/>
              </w:rPr>
              <w:t>1.以美育人、以美化人</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rPr>
            </w:pPr>
            <w:r>
              <w:rPr>
                <w:rFonts w:hint="eastAsia" w:ascii="宋体" w:hAnsi="宋体"/>
                <w:color w:val="auto"/>
                <w:sz w:val="18"/>
                <w:szCs w:val="18"/>
                <w:highlight w:val="none"/>
              </w:rPr>
              <w:t>2. 积极弘扬中华美育精神</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rPr>
            </w:pPr>
            <w:r>
              <w:rPr>
                <w:rFonts w:hint="eastAsia" w:ascii="宋体" w:hAnsi="宋体"/>
                <w:color w:val="auto"/>
                <w:sz w:val="18"/>
                <w:szCs w:val="18"/>
                <w:highlight w:val="none"/>
              </w:rPr>
              <w:t>3. 提高学生的审美和人文素养</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rPr>
            </w:pPr>
            <w:r>
              <w:rPr>
                <w:rFonts w:hint="eastAsia" w:ascii="宋体" w:hAnsi="宋体"/>
                <w:color w:val="auto"/>
                <w:sz w:val="18"/>
                <w:szCs w:val="18"/>
                <w:highlight w:val="none"/>
              </w:rPr>
              <w:t>4. 增强文化自信</w:t>
            </w:r>
          </w:p>
          <w:p>
            <w:pPr>
              <w:spacing w:line="240" w:lineRule="exact"/>
              <w:ind w:firstLine="420" w:firstLineChars="200"/>
              <w:rPr>
                <w:rFonts w:hint="eastAsia"/>
                <w:color w:val="auto"/>
                <w:highlight w:val="none"/>
              </w:rPr>
            </w:pPr>
          </w:p>
          <w:p>
            <w:pPr>
              <w:spacing w:line="520" w:lineRule="exact"/>
              <w:rPr>
                <w:color w:val="auto"/>
                <w:highlight w:val="none"/>
              </w:rPr>
            </w:pPr>
          </w:p>
        </w:tc>
        <w:tc>
          <w:tcPr>
            <w:tcW w:w="2448"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充分发挥信息化教学技术在课程教学中的优势。以在线教学平台，沟通课前课中课后，畅通线上线下，联通学习应用和实践。</w:t>
            </w:r>
            <w:r>
              <w:rPr>
                <w:rFonts w:hint="eastAsia" w:ascii="宋体" w:hAnsi="宋体"/>
                <w:color w:val="auto"/>
                <w:sz w:val="18"/>
                <w:szCs w:val="18"/>
                <w:highlight w:val="none"/>
                <w:lang w:val="en-US" w:eastAsia="zh-Hans"/>
              </w:rPr>
              <w:t>以Photoshop为教学载体</w:t>
            </w:r>
            <w:r>
              <w:rPr>
                <w:rFonts w:hint="default" w:ascii="宋体" w:hAnsi="宋体"/>
                <w:color w:val="auto"/>
                <w:sz w:val="18"/>
                <w:szCs w:val="18"/>
                <w:highlight w:val="none"/>
                <w:lang w:eastAsia="zh-Hans"/>
              </w:rPr>
              <w:t>，</w:t>
            </w:r>
            <w:r>
              <w:rPr>
                <w:rFonts w:hint="eastAsia" w:ascii="宋体" w:hAnsi="宋体"/>
                <w:color w:val="auto"/>
                <w:sz w:val="18"/>
                <w:szCs w:val="18"/>
                <w:highlight w:val="none"/>
              </w:rPr>
              <w:t>有效增加课程教学时间、强化课程的教学做。</w:t>
            </w:r>
          </w:p>
        </w:tc>
      </w:tr>
    </w:tbl>
    <w:p>
      <w:pPr>
        <w:spacing w:line="520" w:lineRule="exact"/>
        <w:rPr>
          <w:rFonts w:hint="default" w:ascii="宋体" w:hAnsi="宋体" w:eastAsia="宋体"/>
          <w:color w:val="auto"/>
          <w:sz w:val="24"/>
          <w:highlight w:val="none"/>
          <w:lang w:val="en-US" w:eastAsia="zh-CN"/>
        </w:rPr>
      </w:pPr>
      <w:r>
        <w:rPr>
          <w:rFonts w:hint="eastAsia" w:ascii="宋体" w:hAnsi="宋体"/>
          <w:bCs/>
          <w:color w:val="auto"/>
          <w:sz w:val="24"/>
          <w:highlight w:val="none"/>
        </w:rPr>
        <w:t>2．</w:t>
      </w:r>
      <w:r>
        <w:rPr>
          <w:rFonts w:hint="eastAsia" w:ascii="宋体" w:hAnsi="宋体"/>
          <w:color w:val="auto"/>
          <w:sz w:val="24"/>
          <w:highlight w:val="none"/>
        </w:rPr>
        <w:t>游戏引擎基础</w:t>
      </w:r>
      <w:r>
        <w:rPr>
          <w:rFonts w:ascii="宋体" w:hAnsi="宋体"/>
          <w:color w:val="auto"/>
          <w:sz w:val="24"/>
          <w:highlight w:val="none"/>
        </w:rPr>
        <w:t xml:space="preserve">          </w:t>
      </w:r>
      <w:r>
        <w:rPr>
          <w:rFonts w:hint="eastAsia" w:ascii="宋体" w:hAnsi="宋体"/>
          <w:color w:val="auto"/>
          <w:sz w:val="24"/>
          <w:highlight w:val="none"/>
        </w:rPr>
        <w:t>学分：4</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64</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lang w:val="en-US" w:eastAsia="zh-CN"/>
        </w:rPr>
        <w:t>32</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Cs/>
                <w:color w:val="auto"/>
                <w:sz w:val="18"/>
                <w:szCs w:val="18"/>
                <w:highlight w:val="none"/>
              </w:rPr>
            </w:pPr>
            <w:r>
              <w:rPr>
                <w:rFonts w:hint="eastAsia" w:ascii="宋体" w:hAnsi="宋体"/>
                <w:b/>
                <w:bCs/>
                <w:color w:val="auto"/>
                <w:sz w:val="18"/>
                <w:szCs w:val="18"/>
                <w:highlight w:val="none"/>
              </w:rPr>
              <w:t>素质：</w:t>
            </w:r>
            <w:r>
              <w:rPr>
                <w:rFonts w:hint="eastAsia" w:ascii="宋体" w:hAnsi="宋体"/>
                <w:bCs/>
                <w:color w:val="auto"/>
                <w:sz w:val="18"/>
                <w:szCs w:val="18"/>
                <w:highlight w:val="none"/>
              </w:rPr>
              <w:t>具有用于创新勇于创新、敬业乐业的工作作风</w:t>
            </w:r>
          </w:p>
          <w:p>
            <w:pPr>
              <w:spacing w:line="240" w:lineRule="exact"/>
              <w:rPr>
                <w:rFonts w:hint="eastAsia" w:ascii="宋体" w:hAnsi="宋体"/>
                <w:bCs/>
                <w:color w:val="auto"/>
                <w:sz w:val="18"/>
                <w:szCs w:val="18"/>
                <w:highlight w:val="none"/>
              </w:rPr>
            </w:pPr>
            <w:r>
              <w:rPr>
                <w:rFonts w:hint="eastAsia" w:ascii="宋体" w:hAnsi="宋体"/>
                <w:b/>
                <w:bCs/>
                <w:color w:val="auto"/>
                <w:sz w:val="18"/>
                <w:szCs w:val="18"/>
                <w:highlight w:val="none"/>
              </w:rPr>
              <w:t>知识</w:t>
            </w:r>
            <w:r>
              <w:rPr>
                <w:rFonts w:hint="eastAsia" w:ascii="宋体" w:hAnsi="宋体"/>
                <w:bCs/>
                <w:color w:val="auto"/>
                <w:sz w:val="18"/>
                <w:szCs w:val="18"/>
                <w:highlight w:val="none"/>
              </w:rPr>
              <w:t>：</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（1）提高学员的编程知识和技能；</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（2）提高对于相关行业的知识和技能；</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（3）掌握独立开发小游戏的能力</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（1）掌握引擎的基础操作；</w:t>
            </w:r>
          </w:p>
          <w:p>
            <w:pPr>
              <w:spacing w:line="240" w:lineRule="exact"/>
              <w:rPr>
                <w:rFonts w:hint="eastAsia" w:ascii="宋体" w:hAnsi="宋体"/>
                <w:bCs/>
                <w:color w:val="auto"/>
                <w:sz w:val="18"/>
                <w:szCs w:val="18"/>
                <w:highlight w:val="none"/>
              </w:rPr>
            </w:pPr>
            <w:r>
              <w:rPr>
                <w:rFonts w:hint="eastAsia" w:ascii="宋体" w:hAnsi="宋体"/>
                <w:bCs/>
                <w:color w:val="auto"/>
                <w:sz w:val="18"/>
                <w:szCs w:val="18"/>
                <w:highlight w:val="none"/>
              </w:rPr>
              <w:t>（2）掌握引擎的基础功能模块；</w:t>
            </w:r>
          </w:p>
          <w:p>
            <w:pPr>
              <w:spacing w:line="240" w:lineRule="exact"/>
              <w:rPr>
                <w:rFonts w:hint="eastAsia" w:ascii="宋体" w:hAnsi="宋体"/>
                <w:color w:val="auto"/>
                <w:kern w:val="2"/>
                <w:sz w:val="18"/>
                <w:szCs w:val="18"/>
                <w:highlight w:val="none"/>
                <w:lang w:val="en-US" w:eastAsia="zh-CN" w:bidi="ar-SA"/>
              </w:rPr>
            </w:pPr>
            <w:r>
              <w:rPr>
                <w:rFonts w:hint="eastAsia" w:ascii="宋体" w:hAnsi="宋体"/>
                <w:bCs/>
                <w:color w:val="auto"/>
                <w:sz w:val="18"/>
                <w:szCs w:val="18"/>
                <w:highlight w:val="none"/>
              </w:rPr>
              <w:t>（3）</w:t>
            </w:r>
            <w:r>
              <w:rPr>
                <w:rFonts w:hint="eastAsia" w:ascii="宋体" w:hAnsi="宋体"/>
                <w:bCs/>
                <w:color w:val="auto"/>
                <w:sz w:val="18"/>
                <w:szCs w:val="18"/>
                <w:highlight w:val="none"/>
                <w:lang w:val="en-US" w:eastAsia="zh-CN"/>
              </w:rPr>
              <w:t>插件</w:t>
            </w:r>
            <w:r>
              <w:rPr>
                <w:rFonts w:hint="eastAsia" w:ascii="宋体" w:hAnsi="宋体"/>
                <w:bCs/>
                <w:color w:val="auto"/>
                <w:sz w:val="18"/>
                <w:szCs w:val="18"/>
                <w:highlight w:val="none"/>
              </w:rPr>
              <w:t>的学习；</w:t>
            </w:r>
          </w:p>
        </w:tc>
        <w:tc>
          <w:tcPr>
            <w:tcW w:w="3600" w:type="dxa"/>
            <w:noWrap w:val="0"/>
            <w:vAlign w:val="center"/>
          </w:tcPr>
          <w:p>
            <w:pPr>
              <w:spacing w:line="240" w:lineRule="exact"/>
              <w:rPr>
                <w:rFonts w:hint="eastAsia" w:ascii="宋体" w:hAnsi="宋体" w:eastAsia="宋体" w:cs="Times New Roman"/>
                <w:bCs/>
                <w:color w:val="auto"/>
                <w:sz w:val="18"/>
                <w:szCs w:val="18"/>
                <w:highlight w:val="none"/>
              </w:rPr>
            </w:pPr>
            <w:r>
              <w:rPr>
                <w:rFonts w:hint="eastAsia" w:ascii="宋体" w:hAnsi="宋体" w:eastAsia="宋体" w:cs="Times New Roman"/>
                <w:color w:val="auto"/>
                <w:sz w:val="18"/>
                <w:szCs w:val="18"/>
                <w:highlight w:val="none"/>
              </w:rPr>
              <w:t>主要内容</w:t>
            </w:r>
            <w:r>
              <w:rPr>
                <w:rFonts w:hint="eastAsia" w:ascii="宋体" w:hAnsi="宋体" w:eastAsia="宋体" w:cs="Times New Roman"/>
                <w:color w:val="auto"/>
                <w:sz w:val="18"/>
                <w:szCs w:val="18"/>
                <w:highlight w:val="none"/>
                <w:lang w:eastAsia="zh-CN"/>
              </w:rPr>
              <w:t>：</w:t>
            </w:r>
          </w:p>
          <w:p>
            <w:pPr>
              <w:spacing w:line="240" w:lineRule="exact"/>
              <w:rPr>
                <w:rFonts w:hint="eastAsia" w:ascii="宋体" w:hAnsi="宋体" w:eastAsia="宋体" w:cs="Times New Roman"/>
                <w:bCs/>
                <w:color w:val="auto"/>
                <w:sz w:val="18"/>
                <w:szCs w:val="18"/>
                <w:highlight w:val="none"/>
              </w:rPr>
            </w:pPr>
            <w:r>
              <w:rPr>
                <w:rFonts w:hint="eastAsia" w:ascii="宋体" w:hAnsi="宋体" w:eastAsia="宋体" w:cs="Times New Roman"/>
                <w:bCs/>
                <w:color w:val="auto"/>
                <w:sz w:val="18"/>
                <w:szCs w:val="18"/>
                <w:highlight w:val="none"/>
                <w:lang w:val="en-US" w:eastAsia="zh-CN"/>
              </w:rPr>
              <w:t>通过游戏引擎的学习，可以独立运用游戏引擎完成游戏</w:t>
            </w:r>
            <w:r>
              <w:rPr>
                <w:rFonts w:hint="eastAsia" w:ascii="宋体" w:hAnsi="宋体" w:eastAsia="宋体" w:cs="Times New Roman"/>
                <w:bCs/>
                <w:color w:val="auto"/>
                <w:sz w:val="18"/>
                <w:szCs w:val="18"/>
                <w:highlight w:val="none"/>
              </w:rPr>
              <w:t>作品。此教学方式主要提升学生的职业能力、激发学生学习积极性和满足企业对人才素质要求的需要也符合目前国家对人才培养的需求。</w:t>
            </w:r>
          </w:p>
          <w:p>
            <w:pPr>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思政元素：</w:t>
            </w:r>
          </w:p>
          <w:p>
            <w:pPr>
              <w:spacing w:line="240" w:lineRule="exact"/>
              <w:rPr>
                <w:rFonts w:hint="eastAsia"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1.</w:t>
            </w:r>
            <w:r>
              <w:rPr>
                <w:rFonts w:hint="eastAsia" w:ascii="宋体" w:hAnsi="宋体" w:eastAsia="宋体" w:cs="Times New Roman"/>
                <w:color w:val="auto"/>
                <w:sz w:val="18"/>
                <w:szCs w:val="18"/>
                <w:highlight w:val="none"/>
                <w:lang w:val="en-US" w:eastAsia="zh-CN"/>
              </w:rPr>
              <w:t>.课程思政主要从该案例的背景、搜集提炼包含思政元素的素材、构思、创新等方面进行教学案例设计。</w:t>
            </w:r>
          </w:p>
          <w:p>
            <w:pPr>
              <w:spacing w:line="240" w:lineRule="exact"/>
              <w:rPr>
                <w:rFonts w:hint="default" w:ascii="宋体" w:hAnsi="宋体" w:eastAsia="宋体" w:cs="Times New Roman"/>
                <w:bCs/>
                <w:color w:val="auto"/>
                <w:sz w:val="18"/>
                <w:szCs w:val="18"/>
                <w:highlight w:val="none"/>
                <w:lang w:val="en-US" w:eastAsia="zh-CN"/>
              </w:rPr>
            </w:pPr>
            <w:r>
              <w:rPr>
                <w:rFonts w:hint="eastAsia" w:ascii="宋体" w:hAnsi="宋体" w:eastAsia="宋体" w:cs="Times New Roman"/>
                <w:bCs/>
                <w:color w:val="auto"/>
                <w:sz w:val="18"/>
                <w:szCs w:val="18"/>
                <w:highlight w:val="none"/>
                <w:lang w:val="en-US" w:eastAsia="zh-CN"/>
              </w:rPr>
              <w:t>2.</w:t>
            </w:r>
            <w:r>
              <w:rPr>
                <w:rFonts w:hint="eastAsia" w:ascii="宋体" w:hAnsi="宋体" w:eastAsia="宋体" w:cs="Times New Roman"/>
                <w:color w:val="auto"/>
                <w:sz w:val="18"/>
                <w:szCs w:val="18"/>
                <w:highlight w:val="none"/>
                <w:lang w:val="en-US" w:eastAsia="zh-CN"/>
              </w:rPr>
              <w:t>技术融合社会历史、人文思潮、以及传统文化通过Unity3D技术转换引导学生坚定民族信念。</w:t>
            </w:r>
          </w:p>
          <w:p>
            <w:pPr>
              <w:pStyle w:val="9"/>
              <w:ind w:left="359" w:leftChars="171" w:firstLine="480" w:firstLineChars="200"/>
              <w:rPr>
                <w:rFonts w:ascii="Calibri" w:hAnsi="Calibri"/>
                <w:color w:val="auto"/>
                <w:kern w:val="0"/>
                <w:sz w:val="24"/>
                <w:szCs w:val="20"/>
                <w:highlight w:val="none"/>
                <w:lang w:val="en-US" w:eastAsia="zh-CN" w:bidi="ar-SA"/>
              </w:rPr>
            </w:pPr>
          </w:p>
        </w:tc>
        <w:tc>
          <w:tcPr>
            <w:tcW w:w="2448" w:type="dxa"/>
            <w:noWrap w:val="0"/>
            <w:vAlign w:val="center"/>
          </w:tcPr>
          <w:p>
            <w:pPr>
              <w:spacing w:line="240" w:lineRule="exact"/>
              <w:rPr>
                <w:rFonts w:hint="eastAsia" w:ascii="宋体" w:hAnsi="宋体"/>
                <w:color w:val="auto"/>
                <w:kern w:val="2"/>
                <w:sz w:val="18"/>
                <w:szCs w:val="18"/>
                <w:highlight w:val="none"/>
                <w:lang w:val="en-US" w:eastAsia="zh-CN" w:bidi="ar-SA"/>
              </w:rPr>
            </w:pPr>
            <w:r>
              <w:rPr>
                <w:rFonts w:hint="eastAsia" w:ascii="宋体" w:hAnsi="宋体"/>
                <w:color w:val="auto"/>
                <w:sz w:val="18"/>
                <w:szCs w:val="18"/>
                <w:highlight w:val="none"/>
                <w:lang w:val="en-US" w:eastAsia="zh-CN"/>
              </w:rPr>
              <w:t>培养</w:t>
            </w:r>
            <w:r>
              <w:rPr>
                <w:rFonts w:hint="eastAsia" w:ascii="宋体" w:hAnsi="宋体"/>
                <w:color w:val="auto"/>
                <w:sz w:val="18"/>
                <w:szCs w:val="18"/>
                <w:highlight w:val="none"/>
              </w:rPr>
              <w:t>学生的</w:t>
            </w:r>
            <w:r>
              <w:rPr>
                <w:rFonts w:hint="eastAsia" w:ascii="宋体" w:hAnsi="宋体"/>
                <w:color w:val="auto"/>
                <w:sz w:val="18"/>
                <w:szCs w:val="18"/>
                <w:highlight w:val="none"/>
                <w:lang w:val="en-US" w:eastAsia="zh-CN"/>
              </w:rPr>
              <w:t>游戏引擎</w:t>
            </w:r>
            <w:r>
              <w:rPr>
                <w:rFonts w:hint="eastAsia" w:ascii="宋体" w:hAnsi="宋体"/>
                <w:color w:val="auto"/>
                <w:sz w:val="18"/>
                <w:szCs w:val="18"/>
                <w:highlight w:val="none"/>
              </w:rPr>
              <w:t>的基础，为学生的终身学习和身心健康发展奠定基础。建立学生的游戏基础知识、编程能力、文化素养以及情感态度和学习策略等方面综合发展。</w:t>
            </w:r>
          </w:p>
        </w:tc>
      </w:tr>
    </w:tbl>
    <w:p>
      <w:pPr>
        <w:spacing w:line="520" w:lineRule="exact"/>
        <w:rPr>
          <w:rFonts w:ascii="宋体" w:hAnsi="宋体"/>
          <w:color w:val="auto"/>
          <w:sz w:val="24"/>
          <w:highlight w:val="none"/>
        </w:rPr>
      </w:pPr>
      <w:r>
        <w:rPr>
          <w:rFonts w:hint="eastAsia" w:ascii="宋体" w:hAnsi="宋体"/>
          <w:color w:val="auto"/>
          <w:sz w:val="24"/>
          <w:highlight w:val="none"/>
        </w:rPr>
        <w:t>3．游戏设计概论</w:t>
      </w:r>
      <w:r>
        <w:rPr>
          <w:rFonts w:ascii="宋体" w:hAnsi="宋体"/>
          <w:color w:val="auto"/>
          <w:sz w:val="24"/>
          <w:highlight w:val="none"/>
        </w:rPr>
        <w:t xml:space="preserve">          </w:t>
      </w:r>
      <w:r>
        <w:rPr>
          <w:rFonts w:hint="eastAsia" w:ascii="宋体" w:hAnsi="宋体"/>
          <w:color w:val="auto"/>
          <w:sz w:val="24"/>
          <w:highlight w:val="none"/>
        </w:rPr>
        <w:t>学分： 2</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提升游戏设计素养，拓展学生团队协作、有效沟通和主动探究的职业</w:t>
            </w:r>
            <w:r>
              <w:rPr>
                <w:rFonts w:hint="eastAsia" w:ascii="宋体" w:hAnsi="宋体" w:cs="宋体"/>
                <w:color w:val="auto"/>
                <w:kern w:val="0"/>
                <w:sz w:val="18"/>
                <w:szCs w:val="18"/>
                <w:highlight w:val="none"/>
              </w:rPr>
              <w:t>素养</w:t>
            </w:r>
          </w:p>
          <w:p>
            <w:pPr>
              <w:spacing w:line="240" w:lineRule="exact"/>
              <w:rPr>
                <w:rFonts w:ascii="宋体" w:hAnsi="宋体"/>
                <w:b/>
                <w:bCs/>
                <w:color w:val="auto"/>
                <w:sz w:val="18"/>
                <w:szCs w:val="18"/>
                <w:highlight w:val="none"/>
              </w:rPr>
            </w:pPr>
          </w:p>
          <w:p>
            <w:pPr>
              <w:spacing w:line="240" w:lineRule="exact"/>
              <w:rPr>
                <w:rFonts w:hint="eastAsia"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r>
              <w:rPr>
                <w:rFonts w:hint="eastAsia" w:ascii="宋体" w:hAnsi="宋体"/>
                <w:color w:val="auto"/>
                <w:sz w:val="18"/>
                <w:szCs w:val="18"/>
                <w:highlight w:val="none"/>
              </w:rPr>
              <w:t>掌握游戏设计的概念和方法</w:t>
            </w:r>
          </w:p>
          <w:p>
            <w:pPr>
              <w:spacing w:line="240" w:lineRule="exact"/>
              <w:rPr>
                <w:rFonts w:ascii="宋体" w:hAnsi="宋体"/>
                <w:color w:val="auto"/>
                <w:sz w:val="18"/>
                <w:szCs w:val="18"/>
                <w:highlight w:val="none"/>
              </w:rPr>
            </w:pP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r>
              <w:rPr>
                <w:rFonts w:hint="eastAsia" w:ascii="宋体" w:hAnsi="宋体"/>
                <w:color w:val="auto"/>
                <w:sz w:val="18"/>
                <w:szCs w:val="18"/>
                <w:highlight w:val="none"/>
              </w:rPr>
              <w:t>能够应用游戏设计方法指导设计工作，应用设计原理进行实践，逐渐形成观察、思考、分析和解决具体设计问题的能力。</w:t>
            </w:r>
          </w:p>
          <w:p>
            <w:pPr>
              <w:spacing w:line="520" w:lineRule="exact"/>
              <w:rPr>
                <w:rFonts w:ascii="宋体" w:hAnsi="宋体"/>
                <w:color w:val="auto"/>
                <w:sz w:val="18"/>
                <w:szCs w:val="18"/>
                <w:highlight w:val="none"/>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Hans"/>
              </w:rPr>
            </w:pPr>
            <w:r>
              <w:rPr>
                <w:rFonts w:hint="eastAsia" w:ascii="宋体" w:hAnsi="宋体"/>
                <w:color w:val="auto"/>
                <w:sz w:val="18"/>
                <w:szCs w:val="18"/>
                <w:highlight w:val="none"/>
                <w:lang w:val="en-US" w:eastAsia="zh-Hans"/>
              </w:rPr>
              <w:t>游戏的基础组成要素，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Hans"/>
              </w:rPr>
            </w:pPr>
            <w:r>
              <w:rPr>
                <w:rFonts w:hint="eastAsia" w:ascii="宋体" w:hAnsi="宋体"/>
                <w:color w:val="auto"/>
                <w:sz w:val="18"/>
                <w:szCs w:val="18"/>
                <w:highlight w:val="none"/>
                <w:lang w:val="en-US" w:eastAsia="zh-Hans"/>
              </w:rPr>
              <w:t>游戏的发展过程、平台以及各种经典品类，</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Hans"/>
              </w:rPr>
            </w:pPr>
            <w:r>
              <w:rPr>
                <w:rFonts w:hint="eastAsia" w:ascii="宋体" w:hAnsi="宋体"/>
                <w:color w:val="auto"/>
                <w:sz w:val="18"/>
                <w:szCs w:val="18"/>
                <w:highlight w:val="none"/>
                <w:lang w:val="en-US" w:eastAsia="zh-Hans"/>
              </w:rPr>
              <w:t>游戏制作流程、分工</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Hans"/>
              </w:rPr>
            </w:pPr>
            <w:r>
              <w:rPr>
                <w:rFonts w:hint="eastAsia" w:ascii="宋体" w:hAnsi="宋体"/>
                <w:color w:val="auto"/>
                <w:sz w:val="18"/>
                <w:szCs w:val="18"/>
                <w:highlight w:val="none"/>
                <w:lang w:val="en-US" w:eastAsia="zh-Hans"/>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Hans"/>
              </w:rPr>
            </w:pPr>
            <w:r>
              <w:rPr>
                <w:rFonts w:hint="eastAsia" w:ascii="宋体" w:hAnsi="宋体"/>
                <w:color w:val="auto"/>
                <w:sz w:val="18"/>
                <w:szCs w:val="18"/>
                <w:highlight w:val="none"/>
                <w:lang w:val="en-US" w:eastAsia="zh-Hans"/>
              </w:rPr>
              <w:t>1.提高学生正确认识问题、分析问题和解决问题的能力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Hans"/>
              </w:rPr>
            </w:pPr>
            <w:r>
              <w:rPr>
                <w:rFonts w:hint="eastAsia" w:ascii="宋体" w:hAnsi="宋体"/>
                <w:color w:val="auto"/>
                <w:sz w:val="18"/>
                <w:szCs w:val="18"/>
                <w:highlight w:val="none"/>
                <w:lang w:val="en-US" w:eastAsia="zh-Hans"/>
              </w:rPr>
              <w:t>2.强化学生工程伦理教育</w:t>
            </w:r>
            <w:r>
              <w:rPr>
                <w:rFonts w:hint="eastAsia" w:ascii="宋体" w:hAnsi="宋体"/>
                <w:color w:val="auto"/>
                <w:sz w:val="18"/>
                <w:szCs w:val="18"/>
                <w:highlight w:val="none"/>
              </w:rPr>
              <w:t>，培养学生精益求精的大国工匠精神，激发学生科技报国的家</w:t>
            </w:r>
            <w:r>
              <w:rPr>
                <w:rFonts w:hint="eastAsia" w:ascii="宋体" w:hAnsi="宋体"/>
                <w:color w:val="auto"/>
                <w:sz w:val="18"/>
                <w:szCs w:val="18"/>
                <w:highlight w:val="none"/>
                <w:lang w:val="en-US" w:eastAsia="zh-Hans"/>
              </w:rPr>
              <w:t>国情怀和使命担当。</w:t>
            </w:r>
          </w:p>
          <w:p>
            <w:pPr>
              <w:keepNext w:val="0"/>
              <w:keepLines w:val="0"/>
              <w:suppressLineNumbers w:val="0"/>
              <w:spacing w:before="0" w:beforeAutospacing="0" w:after="0" w:afterAutospacing="0" w:line="240" w:lineRule="exact"/>
              <w:ind w:left="0" w:leftChars="0" w:right="0" w:rightChars="0"/>
              <w:rPr>
                <w:color w:val="auto"/>
                <w:highlight w:val="none"/>
              </w:rPr>
            </w:pPr>
            <w:r>
              <w:rPr>
                <w:rFonts w:hint="eastAsia" w:ascii="宋体" w:hAnsi="宋体"/>
                <w:color w:val="auto"/>
                <w:sz w:val="18"/>
                <w:szCs w:val="18"/>
                <w:highlight w:val="none"/>
                <w:lang w:val="en-US" w:eastAsia="zh-Hans"/>
              </w:rPr>
              <w:t>3.培养学生探索未知、追求真理、勇攀科学高峰的责任感和使命感。</w:t>
            </w:r>
          </w:p>
        </w:tc>
        <w:tc>
          <w:tcPr>
            <w:tcW w:w="2448"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注重从玩家转变为设计者的角度来分析问题。充分发挥信息化教学技术，在课程教学中的优势。以在线教学平台，沟通课前课中课后，畅通线上线下。</w:t>
            </w:r>
          </w:p>
        </w:tc>
      </w:tr>
    </w:tbl>
    <w:p>
      <w:pPr>
        <w:spacing w:line="520" w:lineRule="exact"/>
        <w:rPr>
          <w:rFonts w:ascii="宋体" w:hAnsi="宋体"/>
          <w:color w:val="auto"/>
          <w:sz w:val="24"/>
          <w:highlight w:val="none"/>
        </w:rPr>
      </w:pPr>
      <w:r>
        <w:rPr>
          <w:rFonts w:hint="eastAsia" w:ascii="宋体" w:hAnsi="宋体"/>
          <w:color w:val="auto"/>
          <w:sz w:val="24"/>
          <w:highlight w:val="none"/>
        </w:rPr>
        <w:t>4．游戏策划工具应用</w:t>
      </w:r>
      <w:r>
        <w:rPr>
          <w:rFonts w:ascii="宋体" w:hAnsi="宋体"/>
          <w:color w:val="auto"/>
          <w:sz w:val="24"/>
          <w:highlight w:val="none"/>
        </w:rPr>
        <w:t xml:space="preserve">          </w:t>
      </w:r>
      <w:r>
        <w:rPr>
          <w:rFonts w:hint="eastAsia" w:ascii="宋体" w:hAnsi="宋体"/>
          <w:color w:val="auto"/>
          <w:sz w:val="24"/>
          <w:highlight w:val="none"/>
        </w:rPr>
        <w:t>学分： 3</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 xml:space="preserve">实践学时：24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提升数据素养</w:t>
            </w:r>
          </w:p>
          <w:p>
            <w:pPr>
              <w:spacing w:line="240" w:lineRule="exact"/>
              <w:rPr>
                <w:rFonts w:hint="eastAsia" w:ascii="宋体" w:hAnsi="宋体"/>
                <w:b/>
                <w:bCs/>
                <w:color w:val="auto"/>
                <w:sz w:val="18"/>
                <w:szCs w:val="18"/>
                <w:highlight w:val="none"/>
              </w:rPr>
            </w:pP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r>
              <w:rPr>
                <w:rFonts w:hint="eastAsia" w:ascii="宋体" w:hAnsi="宋体"/>
                <w:color w:val="auto"/>
                <w:sz w:val="18"/>
                <w:szCs w:val="18"/>
                <w:highlight w:val="none"/>
              </w:rPr>
              <w:t>掌握游戏策划工具应用</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r>
              <w:rPr>
                <w:rFonts w:hint="eastAsia" w:ascii="宋体" w:hAnsi="宋体"/>
                <w:color w:val="auto"/>
                <w:sz w:val="18"/>
                <w:szCs w:val="18"/>
                <w:highlight w:val="none"/>
              </w:rPr>
              <w:t>能够应用游戏策划工具来收集、查询和分析玩家数据</w:t>
            </w:r>
          </w:p>
          <w:p>
            <w:pPr>
              <w:spacing w:line="520" w:lineRule="exact"/>
              <w:rPr>
                <w:rFonts w:ascii="宋体" w:hAnsi="宋体"/>
                <w:color w:val="auto"/>
                <w:sz w:val="18"/>
                <w:szCs w:val="18"/>
                <w:highlight w:val="none"/>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Hans"/>
              </w:rPr>
            </w:pPr>
            <w:r>
              <w:rPr>
                <w:rFonts w:hint="eastAsia" w:ascii="宋体" w:hAnsi="宋体"/>
                <w:color w:val="auto"/>
                <w:sz w:val="18"/>
                <w:szCs w:val="18"/>
                <w:highlight w:val="none"/>
                <w:lang w:val="en-US" w:eastAsia="zh-Hans"/>
              </w:rPr>
              <w:t>1、能够掌握游戏策划工作上常用的工具；（MySql、AxureRP等）</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Hans"/>
              </w:rPr>
            </w:pPr>
            <w:r>
              <w:rPr>
                <w:rFonts w:hint="eastAsia" w:ascii="宋体" w:hAnsi="宋体"/>
                <w:color w:val="auto"/>
                <w:sz w:val="18"/>
                <w:szCs w:val="18"/>
                <w:highlight w:val="none"/>
                <w:lang w:val="en-US" w:eastAsia="zh-Hans"/>
              </w:rPr>
              <w:t>2、能够数量掌握word、excel工具使用；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Hans"/>
              </w:rPr>
            </w:pPr>
            <w:r>
              <w:rPr>
                <w:rFonts w:hint="eastAsia" w:ascii="宋体" w:hAnsi="宋体"/>
                <w:color w:val="auto"/>
                <w:sz w:val="18"/>
                <w:szCs w:val="18"/>
                <w:highlight w:val="none"/>
                <w:lang w:val="en-US" w:eastAsia="zh-Hans"/>
              </w:rPr>
              <w:t>3、能够根据固定的设计案模板，理解模板中各个元素的定义，并且根据模板要求编写策划案；</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Hans"/>
              </w:rPr>
            </w:pPr>
            <w:r>
              <w:rPr>
                <w:rFonts w:hint="eastAsia" w:ascii="宋体" w:hAnsi="宋体"/>
                <w:color w:val="auto"/>
                <w:sz w:val="18"/>
                <w:szCs w:val="18"/>
                <w:highlight w:val="none"/>
                <w:lang w:val="en-US" w:eastAsia="zh-Hans"/>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Hans"/>
              </w:rPr>
            </w:pPr>
            <w:r>
              <w:rPr>
                <w:rFonts w:hint="eastAsia" w:ascii="宋体" w:hAnsi="宋体"/>
                <w:color w:val="auto"/>
                <w:sz w:val="18"/>
                <w:szCs w:val="18"/>
                <w:highlight w:val="none"/>
                <w:lang w:val="en-US" w:eastAsia="zh-Hans"/>
              </w:rPr>
              <w:t>1.提高学生正确认识问题、分析问题和解决问题的能力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Hans"/>
              </w:rPr>
            </w:pPr>
            <w:r>
              <w:rPr>
                <w:rFonts w:hint="eastAsia" w:ascii="宋体" w:hAnsi="宋体"/>
                <w:color w:val="auto"/>
                <w:sz w:val="18"/>
                <w:szCs w:val="18"/>
                <w:highlight w:val="none"/>
                <w:lang w:val="en-US" w:eastAsia="zh-Hans"/>
              </w:rPr>
              <w:t>2.强化学生工作观教育，培养学生精益求精的大国工匠精神，激发学生科技报国的家国情怀和使命担当。</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Hans"/>
              </w:rPr>
            </w:pPr>
            <w:r>
              <w:rPr>
                <w:rFonts w:hint="eastAsia" w:ascii="宋体" w:hAnsi="宋体"/>
                <w:color w:val="auto"/>
                <w:sz w:val="18"/>
                <w:szCs w:val="18"/>
                <w:highlight w:val="none"/>
                <w:lang w:val="en-US" w:eastAsia="zh-Hans"/>
              </w:rPr>
              <w:t>3.培养学生探索未知、追求真理、勇攀科学高峰的责任感和使命感。</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Hans"/>
              </w:rPr>
            </w:pPr>
            <w:r>
              <w:rPr>
                <w:rFonts w:hint="eastAsia" w:ascii="宋体" w:hAnsi="宋体"/>
                <w:color w:val="auto"/>
                <w:sz w:val="18"/>
                <w:szCs w:val="18"/>
                <w:highlight w:val="none"/>
                <w:lang w:val="en-US" w:eastAsia="zh-Hans"/>
              </w:rPr>
              <w:t>5.提高学生的审美和人文素养</w:t>
            </w:r>
          </w:p>
          <w:p>
            <w:pPr>
              <w:keepNext w:val="0"/>
              <w:keepLines w:val="0"/>
              <w:suppressLineNumbers w:val="0"/>
              <w:spacing w:before="0" w:beforeAutospacing="0" w:after="0" w:afterAutospacing="0" w:line="240" w:lineRule="exact"/>
              <w:ind w:left="0" w:leftChars="0" w:right="0" w:rightChars="0"/>
              <w:rPr>
                <w:color w:val="auto"/>
                <w:highlight w:val="none"/>
              </w:rPr>
            </w:pPr>
            <w:r>
              <w:rPr>
                <w:rFonts w:hint="eastAsia" w:ascii="宋体" w:hAnsi="宋体"/>
                <w:color w:val="auto"/>
                <w:sz w:val="18"/>
                <w:szCs w:val="18"/>
                <w:highlight w:val="none"/>
                <w:lang w:val="en-US" w:eastAsia="zh-CN"/>
              </w:rPr>
              <w:t>6.</w:t>
            </w:r>
            <w:r>
              <w:rPr>
                <w:rFonts w:hint="eastAsia" w:ascii="宋体" w:hAnsi="宋体"/>
                <w:color w:val="auto"/>
                <w:sz w:val="18"/>
                <w:szCs w:val="18"/>
                <w:highlight w:val="none"/>
                <w:lang w:val="en-US" w:eastAsia="zh-Hans"/>
              </w:rPr>
              <w:t>增强文化自信、家国情怀</w:t>
            </w:r>
          </w:p>
        </w:tc>
        <w:tc>
          <w:tcPr>
            <w:tcW w:w="2448"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重点讲授如何从网路上找到游戏产业的各种数据，使用MySQL在架构设计上更贴近程序想法，直接在游戏资料库内抓取数据资料作分析，以及电脑文书工具的基本应用与实例范本。</w:t>
            </w:r>
          </w:p>
        </w:tc>
      </w:tr>
    </w:tbl>
    <w:p>
      <w:pPr>
        <w:spacing w:line="520" w:lineRule="exact"/>
        <w:rPr>
          <w:rFonts w:hint="default" w:ascii="宋体" w:hAnsi="宋体" w:eastAsia="宋体"/>
          <w:color w:val="auto"/>
          <w:sz w:val="24"/>
          <w:highlight w:val="none"/>
          <w:lang w:val="en-US" w:eastAsia="zh-CN"/>
        </w:rPr>
      </w:pPr>
      <w:r>
        <w:rPr>
          <w:rFonts w:hint="eastAsia" w:ascii="宋体" w:hAnsi="宋体"/>
          <w:color w:val="auto"/>
          <w:sz w:val="24"/>
          <w:highlight w:val="none"/>
        </w:rPr>
        <w:t>5．</w:t>
      </w:r>
      <w:r>
        <w:rPr>
          <w:rFonts w:hint="eastAsia" w:ascii="宋体" w:hAnsi="宋体"/>
          <w:color w:val="auto"/>
          <w:sz w:val="24"/>
          <w:highlight w:val="none"/>
          <w:lang w:val="en-US" w:eastAsia="zh-CN"/>
        </w:rPr>
        <w:t>游戏测试及工具使用</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4</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64</w:t>
      </w:r>
      <w:r>
        <w:rPr>
          <w:rFonts w:ascii="宋体" w:hAnsi="宋体"/>
          <w:color w:val="auto"/>
          <w:sz w:val="24"/>
          <w:highlight w:val="none"/>
        </w:rPr>
        <w:t xml:space="preserve">  </w:t>
      </w:r>
      <w:r>
        <w:rPr>
          <w:rFonts w:hint="eastAsia" w:ascii="宋体" w:hAnsi="宋体"/>
          <w:color w:val="auto"/>
          <w:sz w:val="24"/>
          <w:highlight w:val="none"/>
        </w:rPr>
        <w:t>实践学时：</w:t>
      </w:r>
      <w:r>
        <w:rPr>
          <w:rFonts w:ascii="宋体" w:hAnsi="宋体"/>
          <w:color w:val="auto"/>
          <w:sz w:val="24"/>
          <w:highlight w:val="none"/>
        </w:rPr>
        <w:t xml:space="preserve"> </w:t>
      </w:r>
      <w:r>
        <w:rPr>
          <w:rFonts w:hint="eastAsia" w:ascii="宋体" w:hAnsi="宋体"/>
          <w:color w:val="auto"/>
          <w:sz w:val="24"/>
          <w:highlight w:val="none"/>
          <w:lang w:val="en-US" w:eastAsia="zh-CN"/>
        </w:rPr>
        <w:t>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s="宋体"/>
                <w:color w:val="auto"/>
                <w:kern w:val="0"/>
                <w:sz w:val="18"/>
                <w:szCs w:val="18"/>
                <w:highlight w:val="none"/>
              </w:rPr>
              <w:t>形成对游戏的品鉴素养</w:t>
            </w:r>
          </w:p>
          <w:p>
            <w:pPr>
              <w:spacing w:line="240" w:lineRule="exact"/>
              <w:rPr>
                <w:rFonts w:hint="eastAsia"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r>
              <w:rPr>
                <w:rFonts w:hint="eastAsia" w:ascii="宋体" w:hAnsi="宋体" w:cs="宋体"/>
                <w:color w:val="auto"/>
                <w:kern w:val="0"/>
                <w:sz w:val="18"/>
                <w:szCs w:val="18"/>
                <w:highlight w:val="none"/>
              </w:rPr>
              <w:t>掌握游戏测试工具的使用</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r>
              <w:rPr>
                <w:rFonts w:hint="eastAsia" w:ascii="宋体" w:hAnsi="宋体" w:cs="宋体"/>
                <w:color w:val="auto"/>
                <w:kern w:val="0"/>
                <w:sz w:val="18"/>
                <w:szCs w:val="18"/>
                <w:highlight w:val="none"/>
              </w:rPr>
              <w:t>能够搭建游戏测试环境、能够有效的进行游戏的基础测试</w:t>
            </w:r>
          </w:p>
          <w:p>
            <w:pPr>
              <w:spacing w:line="520" w:lineRule="exact"/>
              <w:rPr>
                <w:rFonts w:hint="eastAsia" w:ascii="宋体" w:hAnsi="宋体"/>
                <w:color w:val="auto"/>
                <w:sz w:val="18"/>
                <w:szCs w:val="18"/>
                <w:highlight w:val="none"/>
              </w:rPr>
            </w:pP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游戏测试环境的基础知识和搭建，</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游戏测试的基础理论和方法以及游戏测试的异常点，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评测游戏及提交评测报告，</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游戏测试中的用户行为分析，</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游戏测试的分类和最新的测试技术</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1.提高学生正确认识问题、分析问题和解决问题的能力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2.强化学生工程伦理教育，培养学生精益求精的大国工匠精神，激发学生科技报国的家国情怀和使命担当。</w:t>
            </w:r>
          </w:p>
          <w:p>
            <w:pPr>
              <w:spacing w:line="240" w:lineRule="exact"/>
              <w:rPr>
                <w:rFonts w:hint="eastAsia"/>
                <w:color w:val="auto"/>
                <w:highlight w:val="none"/>
              </w:rPr>
            </w:pPr>
            <w:r>
              <w:rPr>
                <w:rFonts w:hint="eastAsia" w:ascii="宋体" w:hAnsi="宋体"/>
                <w:color w:val="auto"/>
                <w:sz w:val="18"/>
                <w:szCs w:val="18"/>
                <w:highlight w:val="none"/>
              </w:rPr>
              <w:t>3.培养学生探索未知、追求真理、勇攀科学高峰的责任感和使命感。</w:t>
            </w: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强调知识转化、能力培养和素质提升，使学生可以获得游戏测试知识，主观能动地应用于从事的游戏测试工作之中。</w:t>
            </w:r>
          </w:p>
          <w:p>
            <w:pPr>
              <w:spacing w:line="240" w:lineRule="exact"/>
              <w:rPr>
                <w:rFonts w:hint="eastAsia" w:ascii="宋体" w:hAnsi="宋体"/>
                <w:color w:val="auto"/>
                <w:sz w:val="18"/>
                <w:szCs w:val="18"/>
                <w:highlight w:val="none"/>
              </w:rPr>
            </w:pPr>
          </w:p>
          <w:p>
            <w:pPr>
              <w:spacing w:line="240" w:lineRule="exact"/>
              <w:rPr>
                <w:rFonts w:ascii="宋体" w:hAnsi="宋体"/>
                <w:color w:val="auto"/>
                <w:sz w:val="18"/>
                <w:szCs w:val="18"/>
                <w:highlight w:val="none"/>
              </w:rPr>
            </w:pPr>
          </w:p>
        </w:tc>
      </w:tr>
    </w:tbl>
    <w:p>
      <w:pPr>
        <w:spacing w:line="520" w:lineRule="exact"/>
        <w:rPr>
          <w:rFonts w:ascii="宋体" w:hAnsi="宋体"/>
          <w:color w:val="auto"/>
          <w:sz w:val="24"/>
          <w:highlight w:val="none"/>
        </w:rPr>
      </w:pPr>
      <w:r>
        <w:rPr>
          <w:rFonts w:hint="eastAsia" w:ascii="宋体" w:hAnsi="宋体"/>
          <w:color w:val="auto"/>
          <w:sz w:val="24"/>
          <w:highlight w:val="none"/>
        </w:rPr>
        <w:t>6．</w:t>
      </w:r>
      <w:r>
        <w:rPr>
          <w:rFonts w:hint="eastAsia" w:ascii="宋体" w:hAnsi="宋体"/>
          <w:color w:val="auto"/>
          <w:sz w:val="24"/>
          <w:highlight w:val="none"/>
          <w:lang w:val="en-US" w:eastAsia="zh-CN"/>
        </w:rPr>
        <w:t>游戏原型与交互设计</w:t>
      </w:r>
      <w:r>
        <w:rPr>
          <w:rFonts w:ascii="宋体" w:hAnsi="宋体"/>
          <w:color w:val="auto"/>
          <w:sz w:val="24"/>
          <w:highlight w:val="none"/>
        </w:rPr>
        <w:t xml:space="preserve">          </w:t>
      </w:r>
      <w:r>
        <w:rPr>
          <w:rFonts w:hint="eastAsia" w:ascii="宋体" w:hAnsi="宋体"/>
          <w:color w:val="auto"/>
          <w:sz w:val="24"/>
          <w:highlight w:val="none"/>
        </w:rPr>
        <w:t xml:space="preserve">学分： </w:t>
      </w:r>
      <w:r>
        <w:rPr>
          <w:rFonts w:hint="eastAsia" w:ascii="宋体" w:hAnsi="宋体"/>
          <w:color w:val="auto"/>
          <w:sz w:val="24"/>
          <w:highlight w:val="none"/>
          <w:lang w:val="en-US" w:eastAsia="zh-CN"/>
        </w:rPr>
        <w:t>3</w:t>
      </w:r>
      <w:r>
        <w:rPr>
          <w:rFonts w:ascii="宋体" w:hAnsi="宋体"/>
          <w:color w:val="auto"/>
          <w:sz w:val="24"/>
          <w:highlight w:val="none"/>
        </w:rPr>
        <w:t xml:space="preserve">   </w:t>
      </w:r>
      <w:r>
        <w:rPr>
          <w:rFonts w:hint="eastAsia" w:ascii="宋体" w:hAnsi="宋体"/>
          <w:color w:val="auto"/>
          <w:sz w:val="24"/>
          <w:highlight w:val="none"/>
        </w:rPr>
        <w:t xml:space="preserve">总学时： </w:t>
      </w:r>
      <w:r>
        <w:rPr>
          <w:rFonts w:hint="eastAsia" w:ascii="宋体" w:hAnsi="宋体"/>
          <w:color w:val="auto"/>
          <w:sz w:val="24"/>
          <w:highlight w:val="none"/>
          <w:lang w:val="en-US" w:eastAsia="zh-CN"/>
        </w:rPr>
        <w:t>48</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24</w:t>
      </w:r>
      <w:r>
        <w:rPr>
          <w:rFonts w:hint="eastAsia" w:ascii="宋体" w:hAnsi="宋体"/>
          <w:color w:val="auto"/>
          <w:sz w:val="24"/>
          <w:highlight w:val="none"/>
        </w:rPr>
        <w:t xml:space="preserve">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ind w:left="120"/>
              <w:rPr>
                <w:rFonts w:ascii="Consolas" w:hAnsi="Consolas" w:cs="Consolas"/>
                <w:color w:val="auto"/>
                <w:sz w:val="18"/>
                <w:szCs w:val="18"/>
                <w:highlight w:val="none"/>
                <w:shd w:val="clear" w:color="auto" w:fill="FFFFFF"/>
              </w:rPr>
            </w:pPr>
            <w:r>
              <w:rPr>
                <w:rFonts w:hint="eastAsia" w:ascii="Consolas" w:hAnsi="Consolas" w:cs="Consolas"/>
                <w:color w:val="auto"/>
                <w:sz w:val="18"/>
                <w:szCs w:val="18"/>
                <w:highlight w:val="none"/>
                <w:shd w:val="clear" w:color="auto" w:fill="FFFFFF"/>
              </w:rPr>
              <w:t>培养学生全面发展，具有良好的职业道德与创新精神。</w:t>
            </w:r>
          </w:p>
          <w:p>
            <w:pPr>
              <w:ind w:left="120"/>
              <w:rPr>
                <w:rFonts w:ascii="Consolas" w:hAnsi="Consolas" w:cs="Consolas"/>
                <w:color w:val="auto"/>
                <w:sz w:val="18"/>
                <w:szCs w:val="18"/>
                <w:highlight w:val="none"/>
                <w:shd w:val="clear" w:color="auto" w:fill="FFFFFF"/>
              </w:rPr>
            </w:pPr>
            <w:r>
              <w:rPr>
                <w:rFonts w:hint="eastAsia" w:ascii="Consolas" w:hAnsi="Consolas" w:cs="Consolas"/>
                <w:color w:val="auto"/>
                <w:sz w:val="18"/>
                <w:szCs w:val="18"/>
                <w:highlight w:val="none"/>
                <w:shd w:val="clear" w:color="auto" w:fill="FFFFFF"/>
              </w:rPr>
              <w:t>培养团队协作精神，沟通技巧与交流能力。</w:t>
            </w:r>
          </w:p>
          <w:p>
            <w:pPr>
              <w:ind w:left="120"/>
              <w:rPr>
                <w:rFonts w:ascii="Consolas" w:hAnsi="Consolas" w:cs="Consolas"/>
                <w:color w:val="auto"/>
                <w:sz w:val="18"/>
                <w:szCs w:val="18"/>
                <w:highlight w:val="none"/>
                <w:shd w:val="clear" w:color="auto" w:fill="FFFFFF"/>
              </w:rPr>
            </w:pPr>
            <w:r>
              <w:rPr>
                <w:rFonts w:hint="eastAsia" w:ascii="Consolas" w:hAnsi="Consolas" w:cs="Consolas"/>
                <w:color w:val="auto"/>
                <w:sz w:val="18"/>
                <w:szCs w:val="18"/>
                <w:highlight w:val="none"/>
                <w:shd w:val="clear" w:color="auto" w:fill="FFFFFF"/>
              </w:rPr>
              <w:t>培养社会责任感和工作责任心</w:t>
            </w:r>
          </w:p>
          <w:p>
            <w:pPr>
              <w:rPr>
                <w:rFonts w:ascii="宋体" w:hAnsi="宋体"/>
                <w:b/>
                <w:bCs/>
                <w:color w:val="auto"/>
                <w:sz w:val="18"/>
                <w:szCs w:val="18"/>
                <w:highlight w:val="none"/>
              </w:rPr>
            </w:pPr>
            <w:r>
              <w:rPr>
                <w:rFonts w:hint="eastAsia" w:ascii="宋体" w:hAnsi="宋体"/>
                <w:b/>
                <w:bCs/>
                <w:color w:val="auto"/>
                <w:sz w:val="18"/>
                <w:szCs w:val="18"/>
                <w:highlight w:val="none"/>
              </w:rPr>
              <w:t>知识：</w:t>
            </w:r>
          </w:p>
          <w:p>
            <w:pPr>
              <w:ind w:left="120"/>
              <w:rPr>
                <w:rFonts w:ascii="Consolas" w:hAnsi="Consolas" w:cs="Consolas"/>
                <w:color w:val="auto"/>
                <w:sz w:val="18"/>
                <w:szCs w:val="18"/>
                <w:highlight w:val="none"/>
                <w:shd w:val="clear" w:color="auto" w:fill="FFFFFF"/>
              </w:rPr>
            </w:pPr>
            <w:r>
              <w:rPr>
                <w:rFonts w:hint="eastAsia" w:ascii="Consolas" w:hAnsi="Consolas" w:cs="Consolas"/>
                <w:color w:val="auto"/>
                <w:sz w:val="18"/>
                <w:szCs w:val="18"/>
                <w:highlight w:val="none"/>
                <w:shd w:val="clear" w:color="auto" w:fill="FFFFFF"/>
              </w:rPr>
              <w:t>掌握游戏原型设计与制作、交互设计与实施等知识。</w:t>
            </w:r>
          </w:p>
          <w:p>
            <w:pPr>
              <w:ind w:left="120"/>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具备较强的审美能力，用户体验设计能力和界面创意设计能力，理解原型与交互设计的目的意义，掌握低保真原型和高保真原型设计方案，具有对原型与交互设计整体和系统的把握能力。</w:t>
            </w:r>
          </w:p>
        </w:tc>
        <w:tc>
          <w:tcPr>
            <w:tcW w:w="360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游戏界面原型图设计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游戏交互设计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用户体验设计。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1.提高学生正确认识问题、分析问题和解决问题的能力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2.强化学生工程伦理教育，培养学生精益求精的大国工匠精神，激发学生科技报国的家国情怀和使命担当。</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3.培养学生探索未知、追求真理、勇攀科学高峰的责任感和使命感。</w:t>
            </w:r>
          </w:p>
          <w:p>
            <w:pPr>
              <w:pStyle w:val="9"/>
              <w:ind w:left="359" w:leftChars="171" w:firstLine="360" w:firstLineChars="200"/>
              <w:rPr>
                <w:rFonts w:ascii="宋体" w:hAnsi="宋体"/>
                <w:color w:val="auto"/>
                <w:sz w:val="18"/>
                <w:szCs w:val="18"/>
                <w:highlight w:val="none"/>
              </w:rPr>
            </w:pPr>
          </w:p>
        </w:tc>
        <w:tc>
          <w:tcPr>
            <w:tcW w:w="2448"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了解和掌握游戏原型和交互设计的基础知识，理解原型与交互设计的目的意义，掌握低保真原型和高保真原型设计方案，具有对原型与交互设计整体和系统的把握能力。</w:t>
            </w:r>
          </w:p>
        </w:tc>
      </w:tr>
    </w:tbl>
    <w:p>
      <w:pPr>
        <w:spacing w:line="520" w:lineRule="exact"/>
        <w:rPr>
          <w:rFonts w:ascii="宋体" w:hAnsi="宋体"/>
          <w:color w:val="auto"/>
          <w:sz w:val="24"/>
          <w:highlight w:val="none"/>
        </w:rPr>
      </w:pPr>
      <w:r>
        <w:rPr>
          <w:rFonts w:hint="eastAsia" w:ascii="宋体" w:hAnsi="宋体"/>
          <w:color w:val="auto"/>
          <w:sz w:val="24"/>
          <w:highlight w:val="none"/>
        </w:rPr>
        <w:t>7．</w:t>
      </w:r>
      <w:r>
        <w:rPr>
          <w:rFonts w:hint="eastAsia" w:ascii="宋体" w:hAnsi="宋体"/>
          <w:color w:val="auto"/>
          <w:sz w:val="24"/>
          <w:highlight w:val="none"/>
          <w:lang w:eastAsia="zh-Hans"/>
        </w:rPr>
        <w:t>桌面游戏设计</w:t>
      </w:r>
      <w:r>
        <w:rPr>
          <w:rFonts w:ascii="宋体" w:hAnsi="宋体"/>
          <w:color w:val="auto"/>
          <w:sz w:val="24"/>
          <w:highlight w:val="none"/>
        </w:rPr>
        <w:t xml:space="preserve">         </w:t>
      </w:r>
      <w:r>
        <w:rPr>
          <w:rFonts w:hint="eastAsia" w:ascii="宋体" w:hAnsi="宋体"/>
          <w:color w:val="auto"/>
          <w:sz w:val="24"/>
          <w:highlight w:val="none"/>
        </w:rPr>
        <w:t>学分：3</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rPr>
        <w:t>24</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right"/>
        </w:trPr>
        <w:tc>
          <w:tcPr>
            <w:tcW w:w="3584" w:type="dxa"/>
            <w:noWrap w:val="0"/>
            <w:vAlign w:val="center"/>
          </w:tcPr>
          <w:p>
            <w:pPr>
              <w:rPr>
                <w:rFonts w:hint="eastAsia"/>
                <w:color w:val="auto"/>
                <w:highlight w:val="none"/>
              </w:rPr>
            </w:pP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ind w:left="120"/>
              <w:rPr>
                <w:rFonts w:ascii="Consolas" w:hAnsi="Consolas" w:cs="Consolas"/>
                <w:color w:val="auto"/>
                <w:sz w:val="18"/>
                <w:szCs w:val="18"/>
                <w:highlight w:val="none"/>
                <w:shd w:val="clear" w:color="auto" w:fill="FFFFFF"/>
              </w:rPr>
            </w:pPr>
            <w:r>
              <w:rPr>
                <w:rFonts w:hint="eastAsia" w:ascii="Consolas" w:hAnsi="Consolas" w:cs="Consolas"/>
                <w:color w:val="auto"/>
                <w:sz w:val="18"/>
                <w:szCs w:val="18"/>
                <w:highlight w:val="none"/>
                <w:shd w:val="clear" w:color="auto" w:fill="FFFFFF"/>
              </w:rPr>
              <w:t>培养学生全面发展，具有良好的职业道德与创新精神。</w:t>
            </w:r>
          </w:p>
          <w:p>
            <w:pPr>
              <w:ind w:left="120"/>
              <w:rPr>
                <w:rFonts w:ascii="Consolas" w:hAnsi="Consolas" w:cs="Consolas"/>
                <w:color w:val="auto"/>
                <w:sz w:val="18"/>
                <w:szCs w:val="18"/>
                <w:highlight w:val="none"/>
                <w:shd w:val="clear" w:color="auto" w:fill="FFFFFF"/>
              </w:rPr>
            </w:pPr>
            <w:r>
              <w:rPr>
                <w:rFonts w:hint="eastAsia" w:ascii="Consolas" w:hAnsi="Consolas" w:cs="Consolas"/>
                <w:color w:val="auto"/>
                <w:sz w:val="18"/>
                <w:szCs w:val="18"/>
                <w:highlight w:val="none"/>
                <w:shd w:val="clear" w:color="auto" w:fill="FFFFFF"/>
              </w:rPr>
              <w:t>培养团队协作精神，沟通技巧与交流能力。</w:t>
            </w:r>
          </w:p>
          <w:p>
            <w:pPr>
              <w:ind w:left="120"/>
              <w:rPr>
                <w:rFonts w:ascii="Consolas" w:hAnsi="Consolas" w:cs="Consolas"/>
                <w:color w:val="auto"/>
                <w:sz w:val="18"/>
                <w:szCs w:val="18"/>
                <w:highlight w:val="none"/>
                <w:shd w:val="clear" w:color="auto" w:fill="FFFFFF"/>
              </w:rPr>
            </w:pPr>
            <w:r>
              <w:rPr>
                <w:rFonts w:hint="eastAsia" w:ascii="Consolas" w:hAnsi="Consolas" w:cs="Consolas"/>
                <w:color w:val="auto"/>
                <w:sz w:val="18"/>
                <w:szCs w:val="18"/>
                <w:highlight w:val="none"/>
                <w:shd w:val="clear" w:color="auto" w:fill="FFFFFF"/>
              </w:rPr>
              <w:t>培养社会责任感和工作责任心</w:t>
            </w:r>
          </w:p>
          <w:p>
            <w:pPr>
              <w:rPr>
                <w:rFonts w:hint="eastAsia"/>
                <w:b/>
                <w:bCs/>
                <w:color w:val="auto"/>
                <w:highlight w:val="none"/>
                <w:lang w:val="en-US" w:eastAsia="zh-CN"/>
              </w:rPr>
            </w:pPr>
            <w:r>
              <w:rPr>
                <w:rFonts w:hint="eastAsia"/>
                <w:b/>
                <w:bCs/>
                <w:color w:val="auto"/>
                <w:highlight w:val="none"/>
                <w:lang w:val="en-US" w:eastAsia="zh-CN"/>
              </w:rPr>
              <w:t>知识：</w:t>
            </w:r>
          </w:p>
          <w:p>
            <w:pPr>
              <w:rPr>
                <w:rFonts w:hint="eastAsia"/>
                <w:color w:val="auto"/>
                <w:highlight w:val="none"/>
              </w:rPr>
            </w:pPr>
            <w:r>
              <w:rPr>
                <w:rFonts w:hint="eastAsia"/>
                <w:color w:val="auto"/>
                <w:highlight w:val="none"/>
              </w:rPr>
              <w:t>课程的主要目的是通过桌面游戏为切入点，深入学习游戏设计的机制和原理。课程注重理论与实践的结合，通过学习桌游的理论基础知识，结合经典桌游案例拆解，桌游与电子游戏关联设计，以及桌游与纸面模型设计的实践，</w:t>
            </w:r>
          </w:p>
          <w:p>
            <w:pPr>
              <w:pStyle w:val="9"/>
              <w:ind w:left="0" w:leftChars="0" w:firstLine="0" w:firstLineChars="0"/>
              <w:rPr>
                <w:rFonts w:hint="eastAsia" w:ascii="宋体" w:hAnsi="宋体"/>
                <w:b/>
                <w:bCs/>
                <w:color w:val="auto"/>
                <w:sz w:val="18"/>
                <w:szCs w:val="18"/>
                <w:highlight w:val="none"/>
                <w:lang w:val="en-US" w:eastAsia="zh-CN"/>
              </w:rPr>
            </w:pPr>
            <w:r>
              <w:rPr>
                <w:rFonts w:hint="eastAsia" w:ascii="宋体" w:hAnsi="宋体"/>
                <w:b/>
                <w:bCs/>
                <w:color w:val="auto"/>
                <w:sz w:val="18"/>
                <w:szCs w:val="18"/>
                <w:highlight w:val="none"/>
                <w:lang w:val="en-US" w:eastAsia="zh-CN"/>
              </w:rPr>
              <w:t>能力：</w:t>
            </w:r>
          </w:p>
          <w:p>
            <w:pPr>
              <w:pStyle w:val="9"/>
              <w:ind w:left="0" w:leftChars="0" w:firstLine="0" w:firstLineChars="0"/>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玩法规则的设计能力</w:t>
            </w:r>
          </w:p>
        </w:tc>
        <w:tc>
          <w:tcPr>
            <w:tcW w:w="3600" w:type="dxa"/>
            <w:noWrap w:val="0"/>
            <w:vAlign w:val="center"/>
          </w:tcPr>
          <w:p>
            <w:pPr>
              <w:rPr>
                <w:rFonts w:hint="eastAsia"/>
                <w:color w:val="auto"/>
                <w:highlight w:val="none"/>
                <w:lang w:val="en-US" w:eastAsia="zh-CN"/>
              </w:rPr>
            </w:pPr>
            <w:r>
              <w:rPr>
                <w:rFonts w:hint="eastAsia"/>
                <w:color w:val="auto"/>
                <w:highlight w:val="none"/>
                <w:lang w:val="en-US" w:eastAsia="zh-CN"/>
              </w:rPr>
              <w:t>游戏设计机制和原理。</w:t>
            </w:r>
          </w:p>
          <w:p>
            <w:pPr>
              <w:rPr>
                <w:rFonts w:hint="eastAsia"/>
                <w:color w:val="auto"/>
                <w:highlight w:val="none"/>
                <w:lang w:val="en-US" w:eastAsia="zh-CN"/>
              </w:rPr>
            </w:pPr>
            <w:r>
              <w:rPr>
                <w:rFonts w:hint="eastAsia"/>
                <w:color w:val="auto"/>
                <w:highlight w:val="none"/>
                <w:lang w:val="en-US" w:eastAsia="zh-CN"/>
              </w:rPr>
              <w:t>桌游的理论基础知识</w:t>
            </w:r>
          </w:p>
          <w:p>
            <w:pPr>
              <w:rPr>
                <w:rFonts w:hint="eastAsia"/>
                <w:color w:val="auto"/>
                <w:highlight w:val="none"/>
                <w:lang w:val="en-US" w:eastAsia="zh-CN"/>
              </w:rPr>
            </w:pPr>
            <w:r>
              <w:rPr>
                <w:rFonts w:hint="eastAsia"/>
                <w:color w:val="auto"/>
                <w:highlight w:val="none"/>
                <w:lang w:val="en-US" w:eastAsia="zh-CN"/>
              </w:rPr>
              <w:t>拆解桌游</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1.提高学生正确认识问题、分析问题和解决问题的能力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2.强化学生工程伦理教育，培养学生精益求精的大国工匠精神，激发学生科技报国的家国情怀和使命担当。</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3.培养学生探索未知、追求真理、勇攀科学高峰的责任感和使命感。</w:t>
            </w:r>
          </w:p>
          <w:p>
            <w:pPr>
              <w:pStyle w:val="9"/>
              <w:rPr>
                <w:rFonts w:hint="default"/>
                <w:color w:val="auto"/>
                <w:highlight w:val="none"/>
                <w:lang w:val="en-US" w:eastAsia="zh-CN"/>
              </w:rPr>
            </w:pPr>
          </w:p>
        </w:tc>
        <w:tc>
          <w:tcPr>
            <w:tcW w:w="2448" w:type="dxa"/>
            <w:noWrap w:val="0"/>
            <w:vAlign w:val="center"/>
          </w:tcPr>
          <w:p>
            <w:pPr>
              <w:rPr>
                <w:rFonts w:ascii="宋体" w:hAnsi="宋体"/>
                <w:color w:val="auto"/>
                <w:sz w:val="18"/>
                <w:szCs w:val="18"/>
                <w:highlight w:val="none"/>
                <w:vertAlign w:val="subscript"/>
              </w:rPr>
            </w:pPr>
            <w:r>
              <w:rPr>
                <w:rFonts w:hint="eastAsia" w:ascii="宋体" w:hAnsi="宋体"/>
                <w:color w:val="auto"/>
                <w:sz w:val="18"/>
                <w:szCs w:val="18"/>
                <w:highlight w:val="none"/>
              </w:rPr>
              <w:t>学生将以小组协作的方式完成一款实体桌游的设计和制作，从而提升学生在玩法规则上的设计能力。</w:t>
            </w:r>
          </w:p>
        </w:tc>
      </w:tr>
    </w:tbl>
    <w:p>
      <w:pPr>
        <w:spacing w:line="520" w:lineRule="exact"/>
        <w:rPr>
          <w:rFonts w:hint="default" w:ascii="宋体" w:hAnsi="宋体" w:eastAsia="宋体"/>
          <w:color w:val="auto"/>
          <w:sz w:val="24"/>
          <w:highlight w:val="none"/>
          <w:lang w:val="en-US" w:eastAsia="zh-CN"/>
        </w:rPr>
      </w:pPr>
      <w:r>
        <w:rPr>
          <w:rFonts w:hint="eastAsia" w:ascii="宋体" w:hAnsi="宋体"/>
          <w:color w:val="auto"/>
          <w:sz w:val="24"/>
          <w:highlight w:val="none"/>
        </w:rPr>
        <w:t>8．严肃游戏设计</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4</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64</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color w:val="auto"/>
                <w:highlight w:val="none"/>
              </w:rPr>
            </w:pPr>
            <w:r>
              <w:rPr>
                <w:rFonts w:hint="eastAsia"/>
                <w:color w:val="auto"/>
                <w:highlight w:val="none"/>
              </w:rPr>
              <w:t xml:space="preserve">素质： </w:t>
            </w:r>
          </w:p>
          <w:p>
            <w:pPr>
              <w:ind w:left="120"/>
              <w:rPr>
                <w:color w:val="auto"/>
                <w:highlight w:val="none"/>
              </w:rPr>
            </w:pPr>
            <w:r>
              <w:rPr>
                <w:rFonts w:hint="eastAsia"/>
                <w:color w:val="auto"/>
                <w:highlight w:val="none"/>
              </w:rPr>
              <w:t>培养学生全面发展，具有良好的职业道德与创新精神。</w:t>
            </w:r>
          </w:p>
          <w:p>
            <w:pPr>
              <w:ind w:left="120"/>
              <w:rPr>
                <w:color w:val="auto"/>
                <w:highlight w:val="none"/>
              </w:rPr>
            </w:pPr>
            <w:r>
              <w:rPr>
                <w:rFonts w:hint="eastAsia"/>
                <w:color w:val="auto"/>
                <w:highlight w:val="none"/>
              </w:rPr>
              <w:t>培养团队协作精神，沟通技巧与交流能力。</w:t>
            </w:r>
          </w:p>
          <w:p>
            <w:pPr>
              <w:ind w:left="120"/>
              <w:rPr>
                <w:color w:val="auto"/>
                <w:highlight w:val="none"/>
              </w:rPr>
            </w:pPr>
            <w:r>
              <w:rPr>
                <w:rFonts w:hint="eastAsia"/>
                <w:color w:val="auto"/>
                <w:highlight w:val="none"/>
              </w:rPr>
              <w:t>培养社会责任感和工作责任心</w:t>
            </w:r>
          </w:p>
          <w:p>
            <w:pPr>
              <w:rPr>
                <w:color w:val="auto"/>
                <w:highlight w:val="none"/>
              </w:rPr>
            </w:pPr>
            <w:r>
              <w:rPr>
                <w:rFonts w:hint="eastAsia"/>
                <w:color w:val="auto"/>
                <w:highlight w:val="none"/>
              </w:rPr>
              <w:t>知识：</w:t>
            </w:r>
          </w:p>
          <w:p>
            <w:pPr>
              <w:ind w:left="120"/>
              <w:rPr>
                <w:color w:val="auto"/>
                <w:highlight w:val="none"/>
              </w:rPr>
            </w:pPr>
            <w:r>
              <w:rPr>
                <w:rFonts w:hint="eastAsia"/>
                <w:color w:val="auto"/>
                <w:highlight w:val="none"/>
              </w:rPr>
              <w:t>掌握</w:t>
            </w:r>
            <w:r>
              <w:rPr>
                <w:rFonts w:hint="eastAsia"/>
                <w:color w:val="auto"/>
                <w:highlight w:val="none"/>
                <w:lang w:val="en-US" w:eastAsia="zh-CN"/>
              </w:rPr>
              <w:t>严肃游戏相关设计方法</w:t>
            </w:r>
            <w:r>
              <w:rPr>
                <w:rFonts w:hint="eastAsia"/>
                <w:color w:val="auto"/>
                <w:highlight w:val="none"/>
              </w:rPr>
              <w:t>。</w:t>
            </w:r>
          </w:p>
          <w:p>
            <w:pPr>
              <w:ind w:left="120"/>
              <w:rPr>
                <w:color w:val="auto"/>
                <w:highlight w:val="none"/>
              </w:rPr>
            </w:pPr>
            <w:r>
              <w:rPr>
                <w:rFonts w:hint="eastAsia"/>
                <w:color w:val="auto"/>
                <w:highlight w:val="none"/>
              </w:rPr>
              <w:t>能力：</w:t>
            </w:r>
          </w:p>
          <w:p>
            <w:pPr>
              <w:spacing w:line="240" w:lineRule="exact"/>
              <w:rPr>
                <w:rFonts w:hint="default"/>
                <w:color w:val="auto"/>
                <w:highlight w:val="none"/>
                <w:lang w:val="en-US" w:eastAsia="zh-CN"/>
              </w:rPr>
            </w:pPr>
            <w:r>
              <w:rPr>
                <w:rFonts w:hint="eastAsia"/>
                <w:color w:val="auto"/>
                <w:highlight w:val="none"/>
                <w:lang w:val="en-US" w:eastAsia="zh-CN"/>
              </w:rPr>
              <w:t>产出严肃游戏玩法原型的能力</w:t>
            </w:r>
          </w:p>
          <w:p>
            <w:pPr>
              <w:pStyle w:val="9"/>
              <w:rPr>
                <w:color w:val="auto"/>
                <w:highlight w:val="none"/>
              </w:rPr>
            </w:pPr>
          </w:p>
        </w:tc>
        <w:tc>
          <w:tcPr>
            <w:tcW w:w="3600" w:type="dxa"/>
            <w:noWrap w:val="0"/>
            <w:vAlign w:val="center"/>
          </w:tcPr>
          <w:p>
            <w:pPr>
              <w:pStyle w:val="9"/>
              <w:ind w:left="0" w:leftChars="0" w:firstLine="0" w:firstLineChars="0"/>
              <w:rPr>
                <w:rFonts w:hint="eastAsia" w:ascii="宋体" w:hAnsi="宋体" w:eastAsia="宋体" w:cs="Times New Roman"/>
                <w:color w:val="auto"/>
                <w:kern w:val="2"/>
                <w:sz w:val="18"/>
                <w:szCs w:val="18"/>
                <w:highlight w:val="none"/>
                <w:lang w:val="en-US" w:eastAsia="zh-CN" w:bidi="ar-SA"/>
              </w:rPr>
            </w:pPr>
            <w:r>
              <w:rPr>
                <w:rFonts w:hint="eastAsia" w:ascii="宋体" w:hAnsi="宋体" w:eastAsia="宋体" w:cs="Times New Roman"/>
                <w:color w:val="auto"/>
                <w:kern w:val="2"/>
                <w:sz w:val="18"/>
                <w:szCs w:val="18"/>
                <w:highlight w:val="none"/>
                <w:lang w:val="en-US" w:eastAsia="zh-CN" w:bidi="ar-SA"/>
              </w:rPr>
              <w:t>该课程包括由桌游和纸面模型设计、游戏鉴赏与分析、严肃游戏和现实世界的游戏化、核心玩法设计工作坊，及严肃游戏设计工作坊组成。学生需要进一步掌握游戏的拆解与设计方法，且完成对严肃游戏的认知学习，并在核心玩法及严肃游戏设计工作坊中，以分组形式进行严肃游戏产品的设计并产出玩法原型。</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1.提高学生正确认识问题、分析问题和解决问题的能力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2.强化学生工程伦理教育，培养学生精益求精的大国工匠精神，激发学生科技报国的家国情怀和使命担当。</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3.培养学生探索未知、追求真理、勇攀科学高峰的责任感和使命感。</w:t>
            </w:r>
          </w:p>
          <w:p>
            <w:pPr>
              <w:pStyle w:val="9"/>
              <w:ind w:left="0" w:leftChars="0" w:firstLine="0" w:firstLineChars="0"/>
              <w:rPr>
                <w:rFonts w:hint="eastAsia" w:ascii="宋体" w:hAnsi="宋体" w:eastAsia="宋体" w:cs="Times New Roman"/>
                <w:color w:val="auto"/>
                <w:kern w:val="2"/>
                <w:sz w:val="18"/>
                <w:szCs w:val="18"/>
                <w:highlight w:val="none"/>
                <w:lang w:val="en-US" w:eastAsia="zh-CN" w:bidi="ar-SA"/>
              </w:rPr>
            </w:pPr>
          </w:p>
          <w:p>
            <w:pPr>
              <w:pStyle w:val="9"/>
              <w:ind w:left="0" w:leftChars="0" w:firstLine="0" w:firstLineChars="0"/>
              <w:rPr>
                <w:rFonts w:hint="eastAsia" w:ascii="宋体" w:hAnsi="宋体" w:eastAsia="宋体" w:cs="Times New Roman"/>
                <w:color w:val="auto"/>
                <w:kern w:val="2"/>
                <w:sz w:val="18"/>
                <w:szCs w:val="18"/>
                <w:highlight w:val="none"/>
                <w:lang w:val="en-US" w:eastAsia="zh-CN" w:bidi="ar-SA"/>
              </w:rPr>
            </w:pPr>
          </w:p>
        </w:tc>
        <w:tc>
          <w:tcPr>
            <w:tcW w:w="2448" w:type="dxa"/>
            <w:noWrap w:val="0"/>
            <w:vAlign w:val="center"/>
          </w:tcPr>
          <w:p>
            <w:pPr>
              <w:spacing w:line="240" w:lineRule="exact"/>
              <w:rPr>
                <w:rFonts w:ascii="宋体" w:hAnsi="宋体"/>
                <w:color w:val="auto"/>
                <w:sz w:val="18"/>
                <w:szCs w:val="18"/>
                <w:highlight w:val="none"/>
              </w:rPr>
            </w:pPr>
            <w:r>
              <w:rPr>
                <w:rFonts w:hint="eastAsia" w:ascii="宋体" w:hAnsi="宋体" w:eastAsia="宋体" w:cs="Times New Roman"/>
                <w:color w:val="auto"/>
                <w:kern w:val="2"/>
                <w:sz w:val="18"/>
                <w:szCs w:val="18"/>
                <w:highlight w:val="none"/>
                <w:lang w:val="en-US" w:eastAsia="zh-CN" w:bidi="ar-SA"/>
              </w:rPr>
              <w:t>进一步掌握游戏的拆解与设计方法，且完成对严肃游戏的认知学习，并在核心玩法及严肃游戏设计工作坊中，以分组形式进行严肃游戏产品的设计并产出玩法原型</w:t>
            </w:r>
          </w:p>
        </w:tc>
      </w:tr>
    </w:tbl>
    <w:p>
      <w:pPr>
        <w:spacing w:line="520" w:lineRule="exact"/>
        <w:rPr>
          <w:rFonts w:ascii="宋体" w:hAnsi="宋体"/>
          <w:color w:val="auto"/>
          <w:sz w:val="24"/>
          <w:highlight w:val="none"/>
        </w:rPr>
      </w:pPr>
      <w:r>
        <w:rPr>
          <w:rFonts w:hint="eastAsia" w:ascii="宋体" w:hAnsi="宋体"/>
          <w:color w:val="auto"/>
          <w:sz w:val="24"/>
          <w:highlight w:val="none"/>
        </w:rPr>
        <w:t>9．游戏设计基础</w:t>
      </w:r>
      <w:r>
        <w:rPr>
          <w:rFonts w:ascii="宋体" w:hAnsi="宋体"/>
          <w:color w:val="auto"/>
          <w:sz w:val="24"/>
          <w:highlight w:val="none"/>
        </w:rPr>
        <w:t xml:space="preserve">      </w:t>
      </w:r>
      <w:r>
        <w:rPr>
          <w:rFonts w:hint="eastAsia" w:ascii="宋体" w:hAnsi="宋体"/>
          <w:color w:val="auto"/>
          <w:sz w:val="24"/>
          <w:highlight w:val="none"/>
        </w:rPr>
        <w:t>学分：4</w:t>
      </w:r>
      <w:r>
        <w:rPr>
          <w:rFonts w:ascii="宋体" w:hAnsi="宋体"/>
          <w:color w:val="auto"/>
          <w:sz w:val="24"/>
          <w:highlight w:val="none"/>
        </w:rPr>
        <w:t xml:space="preserve"> </w:t>
      </w:r>
      <w:r>
        <w:rPr>
          <w:rFonts w:hint="eastAsia" w:ascii="宋体" w:hAnsi="宋体"/>
          <w:color w:val="auto"/>
          <w:sz w:val="24"/>
          <w:highlight w:val="none"/>
        </w:rPr>
        <w:t xml:space="preserve">   总学时：64</w:t>
      </w:r>
      <w:r>
        <w:rPr>
          <w:rFonts w:ascii="宋体" w:hAnsi="宋体"/>
          <w:color w:val="auto"/>
          <w:sz w:val="24"/>
          <w:highlight w:val="none"/>
        </w:rPr>
        <w:t xml:space="preserve">  </w:t>
      </w:r>
      <w:r>
        <w:rPr>
          <w:rFonts w:hint="eastAsia" w:ascii="宋体" w:hAnsi="宋体"/>
          <w:color w:val="auto"/>
          <w:sz w:val="24"/>
          <w:highlight w:val="none"/>
        </w:rPr>
        <w:t>实践学时： 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提升团队协作素养</w:t>
            </w:r>
          </w:p>
          <w:p>
            <w:pPr>
              <w:spacing w:line="240" w:lineRule="exact"/>
              <w:rPr>
                <w:rFonts w:hint="eastAsia"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r>
              <w:rPr>
                <w:rFonts w:hint="eastAsia" w:ascii="宋体" w:hAnsi="宋体"/>
                <w:color w:val="auto"/>
                <w:sz w:val="18"/>
                <w:szCs w:val="18"/>
                <w:highlight w:val="none"/>
              </w:rPr>
              <w:t>掌握游戏设计</w:t>
            </w:r>
            <w:r>
              <w:rPr>
                <w:rFonts w:hint="eastAsia" w:ascii="宋体" w:hAnsi="宋体"/>
                <w:color w:val="auto"/>
                <w:sz w:val="18"/>
                <w:szCs w:val="18"/>
                <w:highlight w:val="none"/>
                <w:lang w:val="en-US" w:eastAsia="zh-CN"/>
              </w:rPr>
              <w:t>进阶技巧与</w:t>
            </w:r>
            <w:r>
              <w:rPr>
                <w:rFonts w:hint="eastAsia" w:ascii="宋体" w:hAnsi="宋体"/>
                <w:color w:val="auto"/>
                <w:sz w:val="18"/>
                <w:szCs w:val="18"/>
                <w:highlight w:val="none"/>
              </w:rPr>
              <w:t>方法</w:t>
            </w:r>
          </w:p>
          <w:p>
            <w:pPr>
              <w:spacing w:line="240" w:lineRule="exact"/>
              <w:rPr>
                <w:rFonts w:ascii="宋体" w:hAnsi="宋体"/>
                <w:color w:val="auto"/>
                <w:sz w:val="18"/>
                <w:szCs w:val="18"/>
                <w:highlight w:val="none"/>
              </w:rPr>
            </w:pPr>
          </w:p>
          <w:p>
            <w:pPr>
              <w:spacing w:line="240" w:lineRule="exact"/>
              <w:rPr>
                <w:rFonts w:hint="default" w:ascii="宋体" w:hAnsi="宋体" w:eastAsia="宋体"/>
                <w:color w:val="auto"/>
                <w:sz w:val="24"/>
                <w:highlight w:val="none"/>
                <w:lang w:val="en-US" w:eastAsia="zh-CN"/>
              </w:rPr>
            </w:pPr>
            <w:r>
              <w:rPr>
                <w:rFonts w:hint="eastAsia" w:ascii="宋体" w:hAnsi="宋体"/>
                <w:b/>
                <w:bCs/>
                <w:color w:val="auto"/>
                <w:sz w:val="18"/>
                <w:szCs w:val="18"/>
                <w:highlight w:val="none"/>
              </w:rPr>
              <w:t>能力：</w:t>
            </w:r>
            <w:r>
              <w:rPr>
                <w:rFonts w:ascii="宋体" w:hAnsi="宋体"/>
                <w:color w:val="auto"/>
                <w:sz w:val="24"/>
                <w:highlight w:val="none"/>
              </w:rPr>
              <w:t xml:space="preserve"> </w:t>
            </w:r>
            <w:r>
              <w:rPr>
                <w:rFonts w:hint="eastAsia" w:ascii="宋体" w:hAnsi="宋体"/>
                <w:color w:val="auto"/>
                <w:sz w:val="18"/>
                <w:szCs w:val="18"/>
                <w:highlight w:val="none"/>
              </w:rPr>
              <w:t>能够</w:t>
            </w:r>
            <w:r>
              <w:rPr>
                <w:rFonts w:hint="eastAsia" w:ascii="宋体" w:hAnsi="宋体"/>
                <w:color w:val="auto"/>
                <w:sz w:val="18"/>
                <w:szCs w:val="18"/>
                <w:highlight w:val="none"/>
                <w:lang w:val="en-US" w:eastAsia="zh-CN"/>
              </w:rPr>
              <w:t>组建团队完成游戏设计</w:t>
            </w:r>
          </w:p>
          <w:p>
            <w:pPr>
              <w:pStyle w:val="9"/>
              <w:ind w:firstLine="360"/>
              <w:rPr>
                <w:rFonts w:ascii="宋体" w:hAnsi="宋体"/>
                <w:color w:val="auto"/>
                <w:sz w:val="18"/>
                <w:szCs w:val="18"/>
                <w:highlight w:val="none"/>
              </w:rPr>
            </w:pPr>
          </w:p>
        </w:tc>
        <w:tc>
          <w:tcPr>
            <w:tcW w:w="3600" w:type="dxa"/>
            <w:noWrap w:val="0"/>
            <w:vAlign w:val="center"/>
          </w:tcPr>
          <w:p>
            <w:pPr>
              <w:keepNext w:val="0"/>
              <w:keepLines w:val="0"/>
              <w:numPr>
                <w:ilvl w:val="0"/>
                <w:numId w:val="5"/>
              </w:numPr>
              <w:suppressLineNumbers w:val="0"/>
              <w:spacing w:before="0" w:beforeAutospacing="0" w:after="0" w:afterAutospacing="0" w:line="240" w:lineRule="exact"/>
              <w:ind w:left="0" w:right="0"/>
              <w:rPr>
                <w:rFonts w:hint="default"/>
                <w:color w:val="auto"/>
                <w:highlight w:val="none"/>
                <w:lang w:val="en-US" w:eastAsia="zh-CN"/>
              </w:rPr>
            </w:pPr>
            <w:r>
              <w:rPr>
                <w:rFonts w:hint="eastAsia" w:ascii="宋体" w:hAnsi="宋体"/>
                <w:color w:val="auto"/>
                <w:sz w:val="18"/>
                <w:szCs w:val="18"/>
                <w:highlight w:val="none"/>
                <w:lang w:val="en-US" w:eastAsia="zh-CN"/>
              </w:rPr>
              <w:t>游戏设计技巧、游戏心理学、游戏拆解等基础设计</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Hans"/>
              </w:rPr>
            </w:pPr>
            <w:r>
              <w:rPr>
                <w:rFonts w:hint="eastAsia" w:ascii="宋体" w:hAnsi="宋体"/>
                <w:color w:val="auto"/>
                <w:sz w:val="18"/>
                <w:szCs w:val="18"/>
                <w:highlight w:val="none"/>
                <w:lang w:val="en-US" w:eastAsia="zh-Hans"/>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Hans"/>
              </w:rPr>
            </w:pPr>
            <w:r>
              <w:rPr>
                <w:rFonts w:hint="eastAsia" w:ascii="宋体" w:hAnsi="宋体"/>
                <w:color w:val="auto"/>
                <w:sz w:val="18"/>
                <w:szCs w:val="18"/>
                <w:highlight w:val="none"/>
                <w:lang w:val="en-US" w:eastAsia="zh-Hans"/>
              </w:rPr>
              <w:t>1.提高学生正确认识问题、分析问题和解决问题的能力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Hans"/>
              </w:rPr>
            </w:pPr>
            <w:r>
              <w:rPr>
                <w:rFonts w:hint="eastAsia" w:ascii="宋体" w:hAnsi="宋体"/>
                <w:color w:val="auto"/>
                <w:sz w:val="18"/>
                <w:szCs w:val="18"/>
                <w:highlight w:val="none"/>
                <w:lang w:val="en-US" w:eastAsia="zh-Hans"/>
              </w:rPr>
              <w:t>2.强化学生工作观教育，培养学生精益求精的大国工匠精神，激发学生科技报国的家国情怀和使命担当。</w:t>
            </w:r>
          </w:p>
          <w:p>
            <w:pPr>
              <w:pStyle w:val="9"/>
              <w:ind w:firstLine="360"/>
              <w:rPr>
                <w:rFonts w:ascii="宋体" w:hAnsi="宋体"/>
                <w:color w:val="auto"/>
                <w:sz w:val="18"/>
                <w:szCs w:val="18"/>
                <w:highlight w:val="none"/>
              </w:rPr>
            </w:pPr>
          </w:p>
        </w:tc>
        <w:tc>
          <w:tcPr>
            <w:tcW w:w="2448" w:type="dxa"/>
            <w:noWrap w:val="0"/>
            <w:vAlign w:val="center"/>
          </w:tcPr>
          <w:p>
            <w:pPr>
              <w:spacing w:line="240" w:lineRule="exact"/>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rPr>
              <w:t>游戏实现的理论知识</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游戏心理学</w:t>
            </w:r>
          </w:p>
        </w:tc>
      </w:tr>
    </w:tbl>
    <w:p>
      <w:pPr>
        <w:spacing w:line="520" w:lineRule="exact"/>
        <w:rPr>
          <w:rFonts w:ascii="宋体" w:hAnsi="宋体"/>
          <w:color w:val="auto"/>
          <w:sz w:val="24"/>
          <w:highlight w:val="none"/>
        </w:rPr>
      </w:pPr>
      <w:r>
        <w:rPr>
          <w:rFonts w:hint="eastAsia" w:ascii="宋体" w:hAnsi="宋体"/>
          <w:color w:val="auto"/>
          <w:sz w:val="24"/>
          <w:highlight w:val="none"/>
        </w:rPr>
        <w:t>10．游戏设计进阶</w:t>
      </w:r>
      <w:r>
        <w:rPr>
          <w:rFonts w:ascii="宋体" w:hAnsi="宋体"/>
          <w:color w:val="auto"/>
          <w:sz w:val="24"/>
          <w:highlight w:val="none"/>
        </w:rPr>
        <w:t xml:space="preserve">       </w:t>
      </w:r>
      <w:r>
        <w:rPr>
          <w:rFonts w:hint="eastAsia" w:ascii="宋体" w:hAnsi="宋体"/>
          <w:color w:val="auto"/>
          <w:sz w:val="24"/>
          <w:highlight w:val="none"/>
        </w:rPr>
        <w:t>学分：4</w:t>
      </w:r>
      <w:r>
        <w:rPr>
          <w:rFonts w:ascii="宋体" w:hAnsi="宋体"/>
          <w:color w:val="auto"/>
          <w:sz w:val="24"/>
          <w:highlight w:val="none"/>
        </w:rPr>
        <w:t xml:space="preserve"> </w:t>
      </w:r>
      <w:r>
        <w:rPr>
          <w:rFonts w:hint="eastAsia" w:ascii="宋体" w:hAnsi="宋体"/>
          <w:color w:val="auto"/>
          <w:sz w:val="24"/>
          <w:highlight w:val="none"/>
        </w:rPr>
        <w:t xml:space="preserve">   总学时：64</w:t>
      </w:r>
      <w:r>
        <w:rPr>
          <w:rFonts w:ascii="宋体" w:hAnsi="宋体"/>
          <w:color w:val="auto"/>
          <w:sz w:val="24"/>
          <w:highlight w:val="none"/>
        </w:rPr>
        <w:t xml:space="preserve">  </w:t>
      </w:r>
      <w:r>
        <w:rPr>
          <w:rFonts w:hint="eastAsia" w:ascii="宋体" w:hAnsi="宋体"/>
          <w:color w:val="auto"/>
          <w:sz w:val="24"/>
          <w:highlight w:val="none"/>
        </w:rPr>
        <w:t>实践学时： 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right"/>
        </w:trPr>
        <w:tc>
          <w:tcPr>
            <w:tcW w:w="3584" w:type="dxa"/>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提升团队协作素养</w:t>
            </w:r>
          </w:p>
          <w:p>
            <w:pPr>
              <w:spacing w:line="240" w:lineRule="exact"/>
              <w:rPr>
                <w:rFonts w:hint="eastAsia"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r>
              <w:rPr>
                <w:rFonts w:hint="eastAsia" w:ascii="宋体" w:hAnsi="宋体"/>
                <w:color w:val="auto"/>
                <w:sz w:val="18"/>
                <w:szCs w:val="18"/>
                <w:highlight w:val="none"/>
              </w:rPr>
              <w:t>掌握游戏设计</w:t>
            </w:r>
            <w:r>
              <w:rPr>
                <w:rFonts w:hint="eastAsia" w:ascii="宋体" w:hAnsi="宋体"/>
                <w:color w:val="auto"/>
                <w:sz w:val="18"/>
                <w:szCs w:val="18"/>
                <w:highlight w:val="none"/>
                <w:lang w:val="en-US" w:eastAsia="zh-CN"/>
              </w:rPr>
              <w:t>进阶技巧与</w:t>
            </w:r>
            <w:r>
              <w:rPr>
                <w:rFonts w:hint="eastAsia" w:ascii="宋体" w:hAnsi="宋体"/>
                <w:color w:val="auto"/>
                <w:sz w:val="18"/>
                <w:szCs w:val="18"/>
                <w:highlight w:val="none"/>
              </w:rPr>
              <w:t>方法</w:t>
            </w:r>
          </w:p>
          <w:p>
            <w:pPr>
              <w:spacing w:line="240" w:lineRule="exact"/>
              <w:rPr>
                <w:rFonts w:ascii="宋体" w:hAnsi="宋体"/>
                <w:color w:val="auto"/>
                <w:sz w:val="18"/>
                <w:szCs w:val="18"/>
                <w:highlight w:val="none"/>
              </w:rPr>
            </w:pPr>
          </w:p>
          <w:p>
            <w:pPr>
              <w:spacing w:line="240" w:lineRule="exact"/>
              <w:rPr>
                <w:rFonts w:hint="default" w:ascii="宋体" w:hAnsi="宋体" w:eastAsia="宋体"/>
                <w:color w:val="auto"/>
                <w:sz w:val="24"/>
                <w:highlight w:val="none"/>
                <w:lang w:val="en-US" w:eastAsia="zh-CN"/>
              </w:rPr>
            </w:pPr>
            <w:r>
              <w:rPr>
                <w:rFonts w:hint="eastAsia" w:ascii="宋体" w:hAnsi="宋体"/>
                <w:b/>
                <w:bCs/>
                <w:color w:val="auto"/>
                <w:sz w:val="18"/>
                <w:szCs w:val="18"/>
                <w:highlight w:val="none"/>
              </w:rPr>
              <w:t>能力：</w:t>
            </w:r>
            <w:r>
              <w:rPr>
                <w:rFonts w:ascii="宋体" w:hAnsi="宋体"/>
                <w:color w:val="auto"/>
                <w:sz w:val="24"/>
                <w:highlight w:val="none"/>
              </w:rPr>
              <w:t xml:space="preserve"> </w:t>
            </w:r>
            <w:r>
              <w:rPr>
                <w:rFonts w:hint="eastAsia" w:ascii="宋体" w:hAnsi="宋体"/>
                <w:color w:val="auto"/>
                <w:sz w:val="18"/>
                <w:szCs w:val="18"/>
                <w:highlight w:val="none"/>
              </w:rPr>
              <w:t>能够</w:t>
            </w:r>
            <w:r>
              <w:rPr>
                <w:rFonts w:hint="eastAsia" w:ascii="宋体" w:hAnsi="宋体"/>
                <w:color w:val="auto"/>
                <w:sz w:val="18"/>
                <w:szCs w:val="18"/>
                <w:highlight w:val="none"/>
                <w:lang w:val="en-US" w:eastAsia="zh-CN"/>
              </w:rPr>
              <w:t>组建团队完成游戏设计</w:t>
            </w:r>
          </w:p>
          <w:p>
            <w:pPr>
              <w:spacing w:line="520" w:lineRule="exact"/>
              <w:rPr>
                <w:rFonts w:ascii="宋体" w:hAnsi="宋体"/>
                <w:color w:val="auto"/>
                <w:sz w:val="18"/>
                <w:szCs w:val="18"/>
                <w:highlight w:val="none"/>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1游戏系统、游戏玩法、游戏数值知识点</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Hans"/>
              </w:rPr>
            </w:pPr>
            <w:r>
              <w:rPr>
                <w:rFonts w:hint="eastAsia" w:ascii="宋体" w:hAnsi="宋体"/>
                <w:color w:val="auto"/>
                <w:sz w:val="18"/>
                <w:szCs w:val="18"/>
                <w:highlight w:val="none"/>
                <w:lang w:val="en-US" w:eastAsia="zh-CN"/>
              </w:rPr>
              <w:t>2</w:t>
            </w:r>
            <w:r>
              <w:rPr>
                <w:rFonts w:hint="eastAsia" w:ascii="宋体" w:hAnsi="宋体"/>
                <w:color w:val="auto"/>
                <w:sz w:val="18"/>
                <w:szCs w:val="18"/>
                <w:highlight w:val="none"/>
                <w:lang w:val="en-US" w:eastAsia="zh-Hans"/>
              </w:rPr>
              <w:t>从游戏立项开始思考创作，历经游戏创意和概念设计、游戏美术选型设计、游戏剧情和世界观设计、游戏关卡设计、</w:t>
            </w:r>
            <w:r>
              <w:rPr>
                <w:rFonts w:hint="eastAsia" w:ascii="宋体" w:hAnsi="宋体"/>
                <w:color w:val="auto"/>
                <w:sz w:val="18"/>
                <w:szCs w:val="18"/>
                <w:highlight w:val="none"/>
                <w:lang w:val="en-US" w:eastAsia="zh-CN"/>
              </w:rPr>
              <w:t>概念</w:t>
            </w:r>
            <w:r>
              <w:rPr>
                <w:rFonts w:hint="eastAsia" w:ascii="宋体" w:hAnsi="宋体"/>
                <w:color w:val="auto"/>
                <w:sz w:val="18"/>
                <w:szCs w:val="18"/>
                <w:highlight w:val="none"/>
                <w:lang w:val="en-US" w:eastAsia="zh-Hans"/>
              </w:rPr>
              <w:t>等环节，分阶段进行理论、工具、技巧的学习并同步开展创作实践，打磨游戏的核心玩法玩法，最终将设计实现出来，完成游戏发布的全流程。在作品及立意上，力求学生创作的完整性和独特性。</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Hans"/>
              </w:rPr>
            </w:pPr>
            <w:r>
              <w:rPr>
                <w:rFonts w:hint="eastAsia" w:ascii="宋体" w:hAnsi="宋体"/>
                <w:color w:val="auto"/>
                <w:sz w:val="18"/>
                <w:szCs w:val="18"/>
                <w:highlight w:val="none"/>
                <w:lang w:val="en-US" w:eastAsia="zh-Hans"/>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Hans"/>
              </w:rPr>
            </w:pPr>
            <w:r>
              <w:rPr>
                <w:rFonts w:hint="eastAsia" w:ascii="宋体" w:hAnsi="宋体"/>
                <w:color w:val="auto"/>
                <w:sz w:val="18"/>
                <w:szCs w:val="18"/>
                <w:highlight w:val="none"/>
                <w:lang w:val="en-US" w:eastAsia="zh-Hans"/>
              </w:rPr>
              <w:t>1.提高学生正确认识问题、分析问题和解决问题的能力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Hans"/>
              </w:rPr>
            </w:pPr>
            <w:r>
              <w:rPr>
                <w:rFonts w:hint="eastAsia" w:ascii="宋体" w:hAnsi="宋体"/>
                <w:color w:val="auto"/>
                <w:sz w:val="18"/>
                <w:szCs w:val="18"/>
                <w:highlight w:val="none"/>
                <w:lang w:val="en-US" w:eastAsia="zh-Hans"/>
              </w:rPr>
              <w:t>2.强化学生工作观教育，培养学生精益求精的大国工匠精神，激发学生科技报国的家国情怀和使命担当。</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Hans"/>
              </w:rPr>
            </w:pPr>
            <w:r>
              <w:rPr>
                <w:rFonts w:hint="eastAsia" w:ascii="宋体" w:hAnsi="宋体"/>
                <w:color w:val="auto"/>
                <w:sz w:val="18"/>
                <w:szCs w:val="18"/>
                <w:highlight w:val="none"/>
                <w:lang w:val="en-US" w:eastAsia="zh-Hans"/>
              </w:rPr>
              <w:t>3.培养学生探索未知、追求真理、勇攀科学高峰的责任感和使命感。</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Hans"/>
              </w:rPr>
            </w:pPr>
            <w:r>
              <w:rPr>
                <w:rFonts w:hint="eastAsia" w:ascii="宋体" w:hAnsi="宋体"/>
                <w:color w:val="auto"/>
                <w:sz w:val="18"/>
                <w:szCs w:val="18"/>
                <w:highlight w:val="none"/>
                <w:lang w:val="en-US" w:eastAsia="zh-Hans"/>
              </w:rPr>
              <w:t>5.提高学生的审美和人文素养</w:t>
            </w:r>
          </w:p>
          <w:p>
            <w:pPr>
              <w:pStyle w:val="9"/>
              <w:ind w:left="0" w:leftChars="0" w:firstLine="0" w:firstLineChars="0"/>
              <w:rPr>
                <w:color w:val="auto"/>
                <w:highlight w:val="none"/>
              </w:rPr>
            </w:pPr>
            <w:r>
              <w:rPr>
                <w:rFonts w:hint="eastAsia" w:ascii="宋体" w:hAnsi="宋体"/>
                <w:color w:val="auto"/>
                <w:sz w:val="18"/>
                <w:szCs w:val="18"/>
                <w:highlight w:val="none"/>
                <w:lang w:val="en-US" w:eastAsia="zh-CN"/>
              </w:rPr>
              <w:t>6.</w:t>
            </w:r>
            <w:r>
              <w:rPr>
                <w:rFonts w:hint="eastAsia" w:ascii="宋体" w:hAnsi="宋体"/>
                <w:color w:val="auto"/>
                <w:sz w:val="18"/>
                <w:szCs w:val="18"/>
                <w:highlight w:val="none"/>
                <w:lang w:val="en-US" w:eastAsia="zh-Hans"/>
              </w:rPr>
              <w:t>增强文化自信、家国情怀</w:t>
            </w:r>
          </w:p>
          <w:p>
            <w:pPr>
              <w:pStyle w:val="9"/>
              <w:ind w:left="359" w:leftChars="171" w:firstLine="360" w:firstLineChars="200"/>
              <w:rPr>
                <w:rFonts w:ascii="宋体" w:hAnsi="宋体"/>
                <w:color w:val="auto"/>
                <w:sz w:val="18"/>
                <w:szCs w:val="18"/>
                <w:highlight w:val="none"/>
              </w:rPr>
            </w:pPr>
          </w:p>
        </w:tc>
        <w:tc>
          <w:tcPr>
            <w:tcW w:w="2448"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结合理论知识讲授、工作坊创作实践、周末创作辅导、游戏创作经验分享讲座等形式，以游戏设计文档为基础、游戏原型为方案、实操呈现为结果的课程设置方式，学生将分组协作完成设计方案，并计划执行，制作测试完成游戏，并通过路演的方式发布游戏。老师及行业专家会参与学生作品评价，帮助学生在实践中掌握游戏创作的技能。</w:t>
            </w:r>
          </w:p>
        </w:tc>
      </w:tr>
    </w:tbl>
    <w:p>
      <w:pPr>
        <w:spacing w:line="520" w:lineRule="exact"/>
        <w:rPr>
          <w:rFonts w:hint="default" w:ascii="宋体" w:hAnsi="宋体" w:eastAsia="宋体"/>
          <w:color w:val="auto"/>
          <w:sz w:val="24"/>
          <w:highlight w:val="none"/>
          <w:lang w:val="en-US" w:eastAsia="zh-CN"/>
        </w:rPr>
      </w:pPr>
      <w:r>
        <w:rPr>
          <w:rFonts w:hint="eastAsia" w:ascii="宋体" w:hAnsi="宋体"/>
          <w:color w:val="auto"/>
          <w:sz w:val="24"/>
          <w:highlight w:val="none"/>
        </w:rPr>
        <w:t>11．</w:t>
      </w:r>
      <w:r>
        <w:rPr>
          <w:rFonts w:ascii="宋体" w:hAnsi="宋体"/>
          <w:color w:val="auto"/>
          <w:sz w:val="24"/>
          <w:highlight w:val="none"/>
        </w:rPr>
        <w:t xml:space="preserve"> </w:t>
      </w:r>
      <w:r>
        <w:rPr>
          <w:rFonts w:hint="eastAsia" w:ascii="宋体" w:hAnsi="宋体"/>
          <w:color w:val="auto"/>
          <w:sz w:val="24"/>
          <w:highlight w:val="none"/>
        </w:rPr>
        <w:t xml:space="preserve">游戏剧情设计 </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3</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48</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lang w:val="en-US" w:eastAsia="zh-CN"/>
        </w:rPr>
        <w:t>24</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ind w:left="120"/>
              <w:rPr>
                <w:rFonts w:ascii="Consolas" w:hAnsi="Consolas" w:cs="Consolas"/>
                <w:color w:val="auto"/>
                <w:sz w:val="18"/>
                <w:szCs w:val="18"/>
                <w:highlight w:val="none"/>
                <w:shd w:val="clear" w:color="auto" w:fill="FFFFFF"/>
              </w:rPr>
            </w:pPr>
            <w:r>
              <w:rPr>
                <w:rFonts w:hint="eastAsia" w:ascii="宋体" w:hAnsi="宋体"/>
                <w:b/>
                <w:bCs/>
                <w:color w:val="auto"/>
                <w:sz w:val="18"/>
                <w:szCs w:val="18"/>
                <w:highlight w:val="none"/>
              </w:rPr>
              <w:t xml:space="preserve">素质： </w:t>
            </w:r>
            <w:r>
              <w:rPr>
                <w:rFonts w:hint="eastAsia" w:ascii="Consolas" w:hAnsi="Consolas" w:cs="Consolas"/>
                <w:color w:val="auto"/>
                <w:sz w:val="18"/>
                <w:szCs w:val="18"/>
                <w:highlight w:val="none"/>
                <w:shd w:val="clear" w:color="auto" w:fill="FFFFFF"/>
              </w:rPr>
              <w:t>培养学生全面发展，具有良好的职业道德与创新精神。</w:t>
            </w:r>
          </w:p>
          <w:p>
            <w:pPr>
              <w:ind w:left="120"/>
              <w:rPr>
                <w:rFonts w:ascii="Consolas" w:hAnsi="Consolas" w:cs="Consolas"/>
                <w:color w:val="auto"/>
                <w:sz w:val="18"/>
                <w:szCs w:val="18"/>
                <w:highlight w:val="none"/>
                <w:shd w:val="clear" w:color="auto" w:fill="FFFFFF"/>
              </w:rPr>
            </w:pPr>
            <w:r>
              <w:rPr>
                <w:rFonts w:hint="eastAsia" w:ascii="Consolas" w:hAnsi="Consolas" w:cs="Consolas"/>
                <w:color w:val="auto"/>
                <w:sz w:val="18"/>
                <w:szCs w:val="18"/>
                <w:highlight w:val="none"/>
                <w:shd w:val="clear" w:color="auto" w:fill="FFFFFF"/>
              </w:rPr>
              <w:t>培养团队协作精神，沟通技巧与交流能力。</w:t>
            </w:r>
          </w:p>
          <w:p>
            <w:pPr>
              <w:ind w:left="120"/>
              <w:rPr>
                <w:rFonts w:ascii="Consolas" w:hAnsi="Consolas" w:cs="Consolas"/>
                <w:color w:val="auto"/>
                <w:sz w:val="18"/>
                <w:szCs w:val="18"/>
                <w:highlight w:val="none"/>
                <w:shd w:val="clear" w:color="auto" w:fill="FFFFFF"/>
              </w:rPr>
            </w:pPr>
            <w:r>
              <w:rPr>
                <w:rFonts w:hint="eastAsia" w:ascii="Consolas" w:hAnsi="Consolas" w:cs="Consolas"/>
                <w:color w:val="auto"/>
                <w:sz w:val="18"/>
                <w:szCs w:val="18"/>
                <w:highlight w:val="none"/>
                <w:shd w:val="clear" w:color="auto" w:fill="FFFFFF"/>
              </w:rPr>
              <w:t>培养社会责任感和工作责任心</w:t>
            </w:r>
          </w:p>
          <w:p>
            <w:pPr>
              <w:spacing w:line="240" w:lineRule="exact"/>
              <w:rPr>
                <w:rFonts w:ascii="宋体" w:hAnsi="宋体"/>
                <w:b/>
                <w:bCs/>
                <w:color w:val="auto"/>
                <w:sz w:val="18"/>
                <w:szCs w:val="18"/>
                <w:highlight w:val="none"/>
              </w:rPr>
            </w:pPr>
          </w:p>
          <w:p>
            <w:pPr>
              <w:spacing w:line="240" w:lineRule="exact"/>
              <w:rPr>
                <w:rFonts w:hint="eastAsia"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r>
              <w:rPr>
                <w:rFonts w:hint="eastAsia" w:ascii="宋体" w:hAnsi="宋体"/>
                <w:color w:val="auto"/>
                <w:sz w:val="18"/>
                <w:szCs w:val="18"/>
                <w:highlight w:val="none"/>
              </w:rPr>
              <w:t>掌握</w:t>
            </w:r>
            <w:r>
              <w:rPr>
                <w:rFonts w:hint="eastAsia" w:ascii="宋体" w:hAnsi="宋体"/>
                <w:color w:val="auto"/>
                <w:sz w:val="18"/>
                <w:szCs w:val="18"/>
                <w:highlight w:val="none"/>
                <w:lang w:val="en-US" w:eastAsia="zh-Hans"/>
              </w:rPr>
              <w:t>游戏剧情设计的</w:t>
            </w:r>
            <w:r>
              <w:rPr>
                <w:rFonts w:hint="eastAsia" w:ascii="宋体" w:hAnsi="宋体"/>
                <w:color w:val="auto"/>
                <w:sz w:val="18"/>
                <w:szCs w:val="18"/>
                <w:highlight w:val="none"/>
              </w:rPr>
              <w:t>基本方法</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r>
              <w:rPr>
                <w:rFonts w:hint="eastAsia" w:ascii="宋体" w:hAnsi="宋体"/>
                <w:color w:val="auto"/>
                <w:sz w:val="18"/>
                <w:szCs w:val="18"/>
                <w:highlight w:val="none"/>
              </w:rPr>
              <w:t>根据游戏项目风格，制作游戏的背景故事、角色设定和各类型的任务剧本。</w:t>
            </w:r>
          </w:p>
          <w:p>
            <w:pPr>
              <w:spacing w:line="240" w:lineRule="exact"/>
              <w:rPr>
                <w:rFonts w:ascii="宋体" w:hAnsi="宋体"/>
                <w:color w:val="auto"/>
                <w:sz w:val="24"/>
                <w:highlight w:val="none"/>
              </w:rPr>
            </w:pPr>
          </w:p>
          <w:p>
            <w:pPr>
              <w:spacing w:line="520" w:lineRule="exact"/>
              <w:rPr>
                <w:rFonts w:ascii="宋体" w:hAnsi="宋体"/>
                <w:color w:val="auto"/>
                <w:sz w:val="18"/>
                <w:szCs w:val="18"/>
                <w:highlight w:val="none"/>
              </w:rPr>
            </w:pPr>
          </w:p>
        </w:tc>
        <w:tc>
          <w:tcPr>
            <w:tcW w:w="3600" w:type="dxa"/>
            <w:noWrap w:val="0"/>
            <w:vAlign w:val="center"/>
          </w:tcPr>
          <w:p>
            <w:pPr>
              <w:numPr>
                <w:ilvl w:val="0"/>
                <w:numId w:val="6"/>
              </w:numPr>
              <w:spacing w:line="240" w:lineRule="exact"/>
              <w:ind w:leftChars="0"/>
              <w:rPr>
                <w:rFonts w:hint="eastAsia" w:ascii="宋体" w:hAnsi="宋体"/>
                <w:color w:val="auto"/>
                <w:sz w:val="18"/>
                <w:szCs w:val="18"/>
                <w:highlight w:val="none"/>
                <w:lang w:val="en-US" w:eastAsia="zh-Hans"/>
              </w:rPr>
            </w:pPr>
            <w:r>
              <w:rPr>
                <w:rFonts w:hint="eastAsia" w:ascii="宋体" w:hAnsi="宋体"/>
                <w:color w:val="auto"/>
                <w:sz w:val="18"/>
                <w:szCs w:val="18"/>
                <w:highlight w:val="none"/>
                <w:lang w:val="en-US" w:eastAsia="zh-Hans"/>
              </w:rPr>
              <w:t>剧情设计</w:t>
            </w:r>
          </w:p>
          <w:p>
            <w:pPr>
              <w:numPr>
                <w:ilvl w:val="0"/>
                <w:numId w:val="6"/>
              </w:numPr>
              <w:spacing w:line="240" w:lineRule="exact"/>
              <w:ind w:leftChars="0"/>
              <w:rPr>
                <w:rFonts w:hint="eastAsia" w:ascii="宋体" w:hAnsi="宋体"/>
                <w:color w:val="auto"/>
                <w:sz w:val="18"/>
                <w:szCs w:val="18"/>
                <w:highlight w:val="none"/>
                <w:lang w:eastAsia="zh-Hans"/>
              </w:rPr>
            </w:pPr>
            <w:r>
              <w:rPr>
                <w:rFonts w:hint="eastAsia" w:ascii="宋体" w:hAnsi="宋体"/>
                <w:color w:val="auto"/>
                <w:sz w:val="18"/>
                <w:szCs w:val="18"/>
                <w:highlight w:val="none"/>
                <w:lang w:val="en-US" w:eastAsia="zh-Hans"/>
              </w:rPr>
              <w:t>任务剧本</w:t>
            </w:r>
          </w:p>
          <w:p>
            <w:pPr>
              <w:numPr>
                <w:ilvl w:val="0"/>
                <w:numId w:val="6"/>
              </w:numPr>
              <w:spacing w:line="240" w:lineRule="exact"/>
              <w:ind w:leftChars="0"/>
              <w:rPr>
                <w:rFonts w:hint="eastAsia" w:ascii="宋体" w:hAnsi="宋体"/>
                <w:color w:val="auto"/>
                <w:sz w:val="18"/>
                <w:szCs w:val="18"/>
                <w:highlight w:val="none"/>
                <w:lang w:eastAsia="zh-Hans"/>
              </w:rPr>
            </w:pPr>
            <w:r>
              <w:rPr>
                <w:rFonts w:hint="eastAsia" w:ascii="宋体" w:hAnsi="宋体"/>
                <w:color w:val="auto"/>
                <w:sz w:val="18"/>
                <w:szCs w:val="18"/>
                <w:highlight w:val="none"/>
                <w:lang w:val="en-US" w:eastAsia="zh-Hans"/>
              </w:rPr>
              <w:t>角色设定</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Hans"/>
              </w:rPr>
            </w:pPr>
            <w:r>
              <w:rPr>
                <w:rFonts w:hint="eastAsia" w:ascii="宋体" w:hAnsi="宋体"/>
                <w:color w:val="auto"/>
                <w:sz w:val="18"/>
                <w:szCs w:val="18"/>
                <w:highlight w:val="none"/>
                <w:lang w:val="en-US" w:eastAsia="zh-Hans"/>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Hans"/>
              </w:rPr>
            </w:pPr>
            <w:r>
              <w:rPr>
                <w:rFonts w:hint="eastAsia" w:ascii="宋体" w:hAnsi="宋体"/>
                <w:color w:val="auto"/>
                <w:sz w:val="18"/>
                <w:szCs w:val="18"/>
                <w:highlight w:val="none"/>
                <w:lang w:val="en-US" w:eastAsia="zh-Hans"/>
              </w:rPr>
              <w:t>1.提高学生正确认识问题、分析问题和解决问题的能力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Hans"/>
              </w:rPr>
            </w:pPr>
            <w:r>
              <w:rPr>
                <w:rFonts w:hint="eastAsia" w:ascii="宋体" w:hAnsi="宋体"/>
                <w:color w:val="auto"/>
                <w:sz w:val="18"/>
                <w:szCs w:val="18"/>
                <w:highlight w:val="none"/>
                <w:lang w:val="en-US" w:eastAsia="zh-Hans"/>
              </w:rPr>
              <w:t>2.强化学生工作观教育，培养学生精益求精的大国工匠精神，激发学生科技报国的家国情怀和使命担当。</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Hans"/>
              </w:rPr>
            </w:pPr>
            <w:r>
              <w:rPr>
                <w:rFonts w:hint="eastAsia" w:ascii="宋体" w:hAnsi="宋体"/>
                <w:color w:val="auto"/>
                <w:sz w:val="18"/>
                <w:szCs w:val="18"/>
                <w:highlight w:val="none"/>
                <w:lang w:val="en-US" w:eastAsia="zh-Hans"/>
              </w:rPr>
              <w:t>3.培养学生探索未知、追求真理、勇攀科学高峰的责任感和使命感。</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Hans"/>
              </w:rPr>
            </w:pPr>
            <w:r>
              <w:rPr>
                <w:rFonts w:hint="eastAsia" w:ascii="宋体" w:hAnsi="宋体"/>
                <w:color w:val="auto"/>
                <w:sz w:val="18"/>
                <w:szCs w:val="18"/>
                <w:highlight w:val="none"/>
                <w:lang w:val="en-US" w:eastAsia="zh-Hans"/>
              </w:rPr>
              <w:t>5.提高学生的审美和人文素养</w:t>
            </w:r>
          </w:p>
          <w:p>
            <w:pPr>
              <w:keepNext w:val="0"/>
              <w:keepLines w:val="0"/>
              <w:suppressLineNumbers w:val="0"/>
              <w:spacing w:before="0" w:beforeAutospacing="0" w:after="0" w:afterAutospacing="0" w:line="240" w:lineRule="exact"/>
              <w:ind w:left="0" w:right="0"/>
              <w:rPr>
                <w:rFonts w:hint="eastAsia"/>
                <w:color w:val="auto"/>
                <w:highlight w:val="none"/>
                <w:lang w:eastAsia="zh-Hans"/>
              </w:rPr>
            </w:pPr>
            <w:r>
              <w:rPr>
                <w:rFonts w:hint="eastAsia" w:ascii="宋体" w:hAnsi="宋体"/>
                <w:color w:val="auto"/>
                <w:sz w:val="18"/>
                <w:szCs w:val="18"/>
                <w:highlight w:val="none"/>
                <w:lang w:val="en-US" w:eastAsia="zh-CN"/>
              </w:rPr>
              <w:t>6.</w:t>
            </w:r>
            <w:r>
              <w:rPr>
                <w:rFonts w:hint="eastAsia" w:ascii="宋体" w:hAnsi="宋体"/>
                <w:color w:val="auto"/>
                <w:sz w:val="18"/>
                <w:szCs w:val="18"/>
                <w:highlight w:val="none"/>
                <w:lang w:val="en-US" w:eastAsia="zh-Hans"/>
              </w:rPr>
              <w:t>增强文化自信、家国情怀</w:t>
            </w:r>
          </w:p>
          <w:p>
            <w:pPr>
              <w:spacing w:line="520" w:lineRule="exact"/>
              <w:rPr>
                <w:color w:val="auto"/>
                <w:highlight w:val="none"/>
              </w:rPr>
            </w:pPr>
          </w:p>
        </w:tc>
        <w:tc>
          <w:tcPr>
            <w:tcW w:w="2448"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讲授什么是游戏剧情，什么是游戏剧本，以及游戏故事、塑造角色和编剧的基本方法。</w:t>
            </w:r>
          </w:p>
        </w:tc>
      </w:tr>
    </w:tbl>
    <w:p>
      <w:pPr>
        <w:spacing w:line="520" w:lineRule="exact"/>
        <w:ind w:firstLine="361" w:firstLineChars="150"/>
        <w:rPr>
          <w:rFonts w:ascii="宋体" w:hAnsi="宋体"/>
          <w:b/>
          <w:color w:val="auto"/>
          <w:sz w:val="24"/>
          <w:highlight w:val="none"/>
        </w:rPr>
      </w:pPr>
    </w:p>
    <w:p>
      <w:pPr>
        <w:spacing w:line="520" w:lineRule="exact"/>
        <w:ind w:firstLine="422" w:firstLineChars="150"/>
        <w:rPr>
          <w:rFonts w:ascii="宋体" w:hAnsi="宋体"/>
          <w:b/>
          <w:color w:val="auto"/>
          <w:sz w:val="28"/>
          <w:szCs w:val="28"/>
          <w:highlight w:val="none"/>
        </w:rPr>
      </w:pPr>
    </w:p>
    <w:p>
      <w:pPr>
        <w:spacing w:line="520" w:lineRule="exact"/>
        <w:ind w:firstLine="422" w:firstLineChars="150"/>
        <w:rPr>
          <w:rFonts w:ascii="宋体" w:hAnsi="宋体"/>
          <w:b/>
          <w:color w:val="auto"/>
          <w:sz w:val="28"/>
          <w:szCs w:val="28"/>
          <w:highlight w:val="none"/>
        </w:rPr>
      </w:pPr>
    </w:p>
    <w:p>
      <w:pPr>
        <w:spacing w:line="520" w:lineRule="exact"/>
        <w:ind w:firstLine="422" w:firstLineChars="150"/>
        <w:rPr>
          <w:rFonts w:ascii="宋体" w:hAnsi="宋体"/>
          <w:b/>
          <w:color w:val="auto"/>
          <w:sz w:val="28"/>
          <w:szCs w:val="28"/>
          <w:highlight w:val="none"/>
        </w:rPr>
      </w:pPr>
    </w:p>
    <w:p>
      <w:pPr>
        <w:spacing w:before="156" w:beforeLines="50" w:after="156" w:afterLines="50" w:line="520" w:lineRule="exact"/>
        <w:rPr>
          <w:rFonts w:ascii="宋体" w:hAnsi="宋体"/>
          <w:b/>
          <w:color w:val="auto"/>
          <w:sz w:val="24"/>
          <w:szCs w:val="21"/>
          <w:highlight w:val="none"/>
        </w:rPr>
      </w:pPr>
      <w:r>
        <w:rPr>
          <w:rFonts w:ascii="宋体" w:hAnsi="宋体"/>
          <w:b/>
          <w:color w:val="auto"/>
          <w:sz w:val="24"/>
          <w:szCs w:val="21"/>
          <w:highlight w:val="none"/>
        </w:rPr>
        <w:br w:type="page"/>
      </w:r>
      <w:r>
        <w:rPr>
          <w:rFonts w:hint="eastAsia" w:ascii="宋体" w:hAnsi="宋体"/>
          <w:b/>
          <w:color w:val="auto"/>
          <w:sz w:val="24"/>
          <w:szCs w:val="21"/>
          <w:highlight w:val="none"/>
        </w:rPr>
        <w:t>七、教学计划进程和学历与时间分配</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1</w:t>
      </w:r>
      <w:r>
        <w:rPr>
          <w:rFonts w:hint="eastAsia" w:ascii="宋体" w:hAnsi="宋体"/>
          <w:color w:val="auto"/>
          <w:sz w:val="24"/>
          <w:szCs w:val="21"/>
          <w:highlight w:val="none"/>
        </w:rPr>
        <w:t>、教学计划学历与时间分配表（单位：周）</w:t>
      </w:r>
    </w:p>
    <w:p>
      <w:pPr>
        <w:spacing w:line="520" w:lineRule="exact"/>
        <w:ind w:firstLine="480" w:firstLineChars="200"/>
        <w:jc w:val="center"/>
        <w:rPr>
          <w:rFonts w:ascii="宋体" w:hAnsi="宋体"/>
          <w:color w:val="auto"/>
          <w:sz w:val="24"/>
          <w:szCs w:val="21"/>
          <w:highlight w:val="none"/>
        </w:rPr>
      </w:pPr>
      <w:r>
        <w:rPr>
          <w:rFonts w:ascii="宋体" w:hAnsi="宋体"/>
          <w:color w:val="auto"/>
          <w:sz w:val="24"/>
          <w:szCs w:val="21"/>
          <w:highlight w:val="none"/>
        </w:rPr>
        <w:t>2022</w:t>
      </w:r>
      <w:r>
        <w:rPr>
          <w:rFonts w:hint="eastAsia" w:ascii="宋体" w:hAnsi="宋体"/>
          <w:color w:val="auto"/>
          <w:sz w:val="24"/>
          <w:szCs w:val="21"/>
          <w:highlight w:val="none"/>
        </w:rPr>
        <w:t>级</w:t>
      </w:r>
      <w:r>
        <w:rPr>
          <w:rFonts w:hint="eastAsia" w:ascii="宋体" w:hAnsi="宋体"/>
          <w:color w:val="auto"/>
          <w:sz w:val="24"/>
          <w:szCs w:val="21"/>
          <w:highlight w:val="none"/>
          <w:lang w:val="en-US" w:eastAsia="zh-Hans"/>
        </w:rPr>
        <w:t>游戏艺术设计</w:t>
      </w:r>
      <w:r>
        <w:rPr>
          <w:rFonts w:hint="eastAsia" w:ascii="宋体" w:hAnsi="宋体"/>
          <w:color w:val="auto"/>
          <w:sz w:val="24"/>
          <w:szCs w:val="21"/>
          <w:highlight w:val="none"/>
        </w:rPr>
        <w:t>专业</w:t>
      </w:r>
      <w:r>
        <w:rPr>
          <w:rFonts w:hint="default" w:ascii="宋体" w:hAnsi="宋体"/>
          <w:color w:val="auto"/>
          <w:sz w:val="24"/>
          <w:szCs w:val="21"/>
          <w:highlight w:val="none"/>
        </w:rPr>
        <w:t>（</w:t>
      </w:r>
      <w:r>
        <w:rPr>
          <w:rFonts w:hint="eastAsia" w:ascii="宋体" w:hAnsi="宋体"/>
          <w:color w:val="auto"/>
          <w:sz w:val="24"/>
          <w:szCs w:val="21"/>
          <w:highlight w:val="none"/>
          <w:lang w:val="en-US" w:eastAsia="zh-CN"/>
        </w:rPr>
        <w:t>策划</w:t>
      </w:r>
      <w:r>
        <w:rPr>
          <w:rFonts w:hint="eastAsia" w:ascii="宋体" w:hAnsi="宋体"/>
          <w:color w:val="auto"/>
          <w:sz w:val="24"/>
          <w:szCs w:val="21"/>
          <w:highlight w:val="none"/>
          <w:lang w:val="en-US" w:eastAsia="zh-Hans"/>
        </w:rPr>
        <w:t>方向</w:t>
      </w:r>
      <w:r>
        <w:rPr>
          <w:rFonts w:hint="default" w:ascii="宋体" w:hAnsi="宋体"/>
          <w:color w:val="auto"/>
          <w:sz w:val="24"/>
          <w:szCs w:val="21"/>
          <w:highlight w:val="none"/>
        </w:rPr>
        <w:t>）</w:t>
      </w:r>
      <w:r>
        <w:rPr>
          <w:rFonts w:hint="eastAsia" w:ascii="宋体" w:hAnsi="宋体"/>
          <w:color w:val="auto"/>
          <w:sz w:val="24"/>
          <w:szCs w:val="21"/>
          <w:highlight w:val="none"/>
        </w:rPr>
        <w:t>教学计划学历与时间分配表</w:t>
      </w:r>
    </w:p>
    <w:tbl>
      <w:tblPr>
        <w:tblStyle w:val="14"/>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学年</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周数</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课堂</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教学</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考试</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入学</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军事</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训练</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社会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实践</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实训</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实习</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w:t>
            </w:r>
          </w:p>
        </w:tc>
        <w:tc>
          <w:tcPr>
            <w:tcW w:w="722"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集中</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机动</w:t>
            </w:r>
          </w:p>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一</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14</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0.5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二</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3</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三</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5</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6</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18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合计</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62</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0.5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2" w:type="dxa"/>
            <w:noWrap w:val="0"/>
            <w:vAlign w:val="top"/>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8</w:t>
            </w:r>
          </w:p>
        </w:tc>
        <w:tc>
          <w:tcPr>
            <w:tcW w:w="722" w:type="dxa"/>
            <w:noWrap w:val="0"/>
            <w:vAlign w:val="center"/>
          </w:tcPr>
          <w:p>
            <w:pPr>
              <w:widowControl/>
              <w:jc w:val="center"/>
              <w:rPr>
                <w:rFonts w:hint="eastAsia" w:ascii="宋体" w:hAnsi="宋体"/>
                <w:color w:val="auto"/>
                <w:kern w:val="0"/>
                <w:sz w:val="18"/>
                <w:szCs w:val="18"/>
                <w:highlight w:val="none"/>
              </w:rPr>
            </w:pPr>
            <w:r>
              <w:rPr>
                <w:rFonts w:hint="default" w:ascii="宋体" w:hAnsi="宋体"/>
                <w:color w:val="auto"/>
                <w:kern w:val="0"/>
                <w:sz w:val="18"/>
                <w:szCs w:val="18"/>
                <w:highlight w:val="none"/>
              </w:rPr>
              <w:t>28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hint="eastAsia" w:ascii="宋体" w:hAnsi="宋体"/>
                <w:color w:val="auto"/>
                <w:kern w:val="0"/>
                <w:sz w:val="18"/>
                <w:szCs w:val="18"/>
                <w:highlight w:val="none"/>
              </w:rPr>
            </w:pPr>
            <w:r>
              <w:rPr>
                <w:rFonts w:hint="default" w:ascii="宋体" w:hAnsi="宋体"/>
                <w:color w:val="auto"/>
                <w:kern w:val="0"/>
                <w:sz w:val="18"/>
                <w:szCs w:val="18"/>
                <w:highlight w:val="none"/>
              </w:rPr>
              <w:t>8</w:t>
            </w:r>
          </w:p>
        </w:tc>
      </w:tr>
    </w:tbl>
    <w:p>
      <w:pPr>
        <w:spacing w:line="520" w:lineRule="exact"/>
        <w:ind w:firstLine="600" w:firstLineChars="250"/>
        <w:rPr>
          <w:rFonts w:ascii="宋体" w:hAnsi="宋体"/>
          <w:color w:val="auto"/>
          <w:sz w:val="24"/>
          <w:szCs w:val="21"/>
          <w:highlight w:val="none"/>
        </w:rPr>
      </w:pPr>
      <w:r>
        <w:rPr>
          <w:rFonts w:ascii="宋体" w:hAnsi="宋体"/>
          <w:color w:val="auto"/>
          <w:sz w:val="24"/>
          <w:szCs w:val="21"/>
          <w:highlight w:val="none"/>
        </w:rPr>
        <w:t>2、</w:t>
      </w:r>
      <w:r>
        <w:rPr>
          <w:rFonts w:hint="eastAsia" w:ascii="宋体" w:hAnsi="宋体"/>
          <w:color w:val="auto"/>
          <w:sz w:val="24"/>
          <w:szCs w:val="21"/>
          <w:highlight w:val="none"/>
        </w:rPr>
        <w:t>课程教学计划进程表</w:t>
      </w:r>
    </w:p>
    <w:p>
      <w:pPr>
        <w:spacing w:line="520" w:lineRule="exact"/>
        <w:ind w:firstLine="480" w:firstLineChars="200"/>
        <w:jc w:val="center"/>
        <w:rPr>
          <w:rFonts w:ascii="宋体" w:hAnsi="宋体"/>
          <w:color w:val="auto"/>
          <w:sz w:val="24"/>
          <w:szCs w:val="21"/>
          <w:highlight w:val="none"/>
        </w:rPr>
      </w:pPr>
      <w:r>
        <w:rPr>
          <w:rFonts w:ascii="宋体" w:hAnsi="宋体"/>
          <w:color w:val="auto"/>
          <w:sz w:val="24"/>
          <w:szCs w:val="21"/>
          <w:highlight w:val="none"/>
        </w:rPr>
        <w:t>2022</w:t>
      </w:r>
      <w:r>
        <w:rPr>
          <w:rFonts w:hint="eastAsia" w:ascii="宋体" w:hAnsi="宋体"/>
          <w:color w:val="auto"/>
          <w:sz w:val="24"/>
          <w:szCs w:val="21"/>
          <w:highlight w:val="none"/>
        </w:rPr>
        <w:t>级</w:t>
      </w:r>
      <w:r>
        <w:rPr>
          <w:rFonts w:hint="eastAsia" w:ascii="宋体" w:hAnsi="宋体"/>
          <w:color w:val="auto"/>
          <w:sz w:val="24"/>
          <w:szCs w:val="21"/>
          <w:highlight w:val="none"/>
          <w:lang w:val="en-US" w:eastAsia="zh-Hans"/>
        </w:rPr>
        <w:t>游戏艺术设计</w:t>
      </w:r>
      <w:r>
        <w:rPr>
          <w:rFonts w:hint="eastAsia" w:ascii="宋体" w:hAnsi="宋体"/>
          <w:color w:val="auto"/>
          <w:sz w:val="24"/>
          <w:szCs w:val="21"/>
          <w:highlight w:val="none"/>
        </w:rPr>
        <w:t>专业</w:t>
      </w:r>
      <w:r>
        <w:rPr>
          <w:rFonts w:hint="default" w:ascii="宋体" w:hAnsi="宋体"/>
          <w:color w:val="auto"/>
          <w:sz w:val="24"/>
          <w:szCs w:val="21"/>
          <w:highlight w:val="none"/>
        </w:rPr>
        <w:t>（</w:t>
      </w:r>
      <w:r>
        <w:rPr>
          <w:rFonts w:hint="eastAsia" w:ascii="宋体" w:hAnsi="宋体"/>
          <w:color w:val="auto"/>
          <w:sz w:val="24"/>
          <w:szCs w:val="21"/>
          <w:highlight w:val="none"/>
          <w:lang w:val="en-US" w:eastAsia="zh-CN"/>
        </w:rPr>
        <w:t>策划</w:t>
      </w:r>
      <w:r>
        <w:rPr>
          <w:rFonts w:hint="eastAsia" w:ascii="宋体" w:hAnsi="宋体"/>
          <w:color w:val="auto"/>
          <w:sz w:val="24"/>
          <w:szCs w:val="21"/>
          <w:highlight w:val="none"/>
          <w:lang w:val="en-US" w:eastAsia="zh-Hans"/>
        </w:rPr>
        <w:t>方向</w:t>
      </w:r>
      <w:r>
        <w:rPr>
          <w:rFonts w:hint="default" w:ascii="宋体" w:hAnsi="宋体"/>
          <w:color w:val="auto"/>
          <w:sz w:val="24"/>
          <w:szCs w:val="21"/>
          <w:highlight w:val="none"/>
        </w:rPr>
        <w:t>）</w:t>
      </w:r>
      <w:r>
        <w:rPr>
          <w:rFonts w:hint="eastAsia" w:ascii="宋体" w:hAnsi="宋体"/>
          <w:color w:val="auto"/>
          <w:sz w:val="24"/>
          <w:szCs w:val="21"/>
          <w:highlight w:val="none"/>
        </w:rPr>
        <w:t>课程教学计划进程表</w:t>
      </w:r>
    </w:p>
    <w:tbl>
      <w:tblPr>
        <w:tblStyle w:val="14"/>
        <w:tblW w:w="499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368"/>
        <w:gridCol w:w="236"/>
        <w:gridCol w:w="1085"/>
        <w:gridCol w:w="3259"/>
        <w:gridCol w:w="315"/>
        <w:gridCol w:w="324"/>
        <w:gridCol w:w="419"/>
        <w:gridCol w:w="368"/>
        <w:gridCol w:w="368"/>
        <w:gridCol w:w="368"/>
        <w:gridCol w:w="416"/>
        <w:gridCol w:w="341"/>
        <w:gridCol w:w="358"/>
        <w:gridCol w:w="341"/>
        <w:gridCol w:w="358"/>
        <w:gridCol w:w="341"/>
        <w:gridCol w:w="4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190" w:type="pct"/>
            <w:vMerge w:val="restar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属性</w:t>
            </w:r>
          </w:p>
        </w:tc>
        <w:tc>
          <w:tcPr>
            <w:tcW w:w="121"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561"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682"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程</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名</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称</w:t>
            </w:r>
          </w:p>
        </w:tc>
        <w:tc>
          <w:tcPr>
            <w:tcW w:w="163"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型</w:t>
            </w:r>
          </w:p>
        </w:tc>
        <w:tc>
          <w:tcPr>
            <w:tcW w:w="168"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w:t>
            </w:r>
          </w:p>
        </w:tc>
        <w:tc>
          <w:tcPr>
            <w:tcW w:w="216"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w:t>
            </w:r>
          </w:p>
        </w:tc>
        <w:tc>
          <w:tcPr>
            <w:tcW w:w="380" w:type="pct"/>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学时分配</w:t>
            </w:r>
          </w:p>
        </w:tc>
        <w:tc>
          <w:tcPr>
            <w:tcW w:w="404" w:type="pct"/>
            <w:gridSpan w:val="2"/>
            <w:tcBorders>
              <w:bottom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考核方式</w:t>
            </w:r>
          </w:p>
        </w:tc>
        <w:tc>
          <w:tcPr>
            <w:tcW w:w="1110" w:type="pct"/>
            <w:gridSpan w:val="6"/>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19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21"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561"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682"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63" w:type="pct"/>
            <w:vMerge w:val="continue"/>
            <w:shd w:val="clear" w:color="auto" w:fill="FFFFFF"/>
            <w:noWrap w:val="0"/>
            <w:vAlign w:val="top"/>
          </w:tcPr>
          <w:p>
            <w:pPr>
              <w:widowControl/>
              <w:jc w:val="center"/>
              <w:rPr>
                <w:rFonts w:ascii="宋体" w:hAnsi="宋体" w:cs="宋体"/>
                <w:color w:val="auto"/>
                <w:kern w:val="0"/>
                <w:sz w:val="18"/>
                <w:szCs w:val="18"/>
                <w:highlight w:val="none"/>
              </w:rPr>
            </w:pPr>
          </w:p>
        </w:tc>
        <w:tc>
          <w:tcPr>
            <w:tcW w:w="168"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16"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 论</w:t>
            </w:r>
          </w:p>
        </w:tc>
        <w:tc>
          <w:tcPr>
            <w:tcW w:w="190" w:type="pct"/>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 践</w:t>
            </w:r>
          </w:p>
        </w:tc>
        <w:tc>
          <w:tcPr>
            <w:tcW w:w="190" w:type="pct"/>
            <w:vMerge w:val="restart"/>
            <w:tcBorders>
              <w:top w:val="single" w:color="auto" w:sz="4" w:space="0"/>
            </w:tcBorders>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试</w:t>
            </w:r>
          </w:p>
        </w:tc>
        <w:tc>
          <w:tcPr>
            <w:tcW w:w="213" w:type="pct"/>
            <w:vMerge w:val="restart"/>
            <w:tcBorders>
              <w:top w:val="single" w:color="auto" w:sz="4" w:space="0"/>
            </w:tcBorders>
            <w:shd w:val="clear" w:color="auto" w:fill="FFFFFF"/>
            <w:noWrap w:val="0"/>
            <w:textDirection w:val="tbRlV"/>
            <w:vAlign w:val="center"/>
          </w:tcPr>
          <w:p>
            <w:pPr>
              <w:widowControl/>
              <w:ind w:left="113" w:right="113"/>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考 查</w:t>
            </w:r>
          </w:p>
        </w:tc>
        <w:tc>
          <w:tcPr>
            <w:tcW w:w="361" w:type="pct"/>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361" w:type="pct"/>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388" w:type="pct"/>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561"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682"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63" w:type="pct"/>
            <w:vMerge w:val="continue"/>
            <w:shd w:val="clear" w:color="auto" w:fill="FFFFFF"/>
            <w:noWrap w:val="0"/>
            <w:vAlign w:val="top"/>
          </w:tcPr>
          <w:p>
            <w:pPr>
              <w:widowControl/>
              <w:jc w:val="left"/>
              <w:rPr>
                <w:rFonts w:ascii="宋体" w:hAnsi="宋体" w:cs="宋体"/>
                <w:color w:val="auto"/>
                <w:kern w:val="0"/>
                <w:sz w:val="18"/>
                <w:szCs w:val="18"/>
                <w:highlight w:val="none"/>
              </w:rPr>
            </w:pPr>
          </w:p>
        </w:tc>
        <w:tc>
          <w:tcPr>
            <w:tcW w:w="168"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16"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13"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84"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76"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84"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76"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211"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vAlign w:val="center"/>
          </w:tcPr>
          <w:p>
            <w:pPr>
              <w:widowControl/>
              <w:jc w:val="center"/>
              <w:rPr>
                <w:rFonts w:ascii="宋体" w:hAnsi="宋体"/>
                <w:color w:val="auto"/>
                <w:sz w:val="18"/>
                <w:szCs w:val="18"/>
                <w:highlight w:val="none"/>
              </w:rPr>
            </w:pPr>
          </w:p>
          <w:p>
            <w:pPr>
              <w:widowControl/>
              <w:jc w:val="center"/>
              <w:rPr>
                <w:rFonts w:ascii="宋体" w:hAnsi="宋体"/>
                <w:color w:val="auto"/>
                <w:sz w:val="18"/>
                <w:szCs w:val="18"/>
                <w:highlight w:val="none"/>
              </w:rPr>
            </w:pPr>
            <w:r>
              <w:rPr>
                <w:rFonts w:hint="eastAsia" w:ascii="宋体" w:hAnsi="宋体"/>
                <w:color w:val="auto"/>
                <w:sz w:val="18"/>
                <w:szCs w:val="18"/>
                <w:highlight w:val="none"/>
              </w:rPr>
              <w:t>通识</w:t>
            </w:r>
            <w:r>
              <w:rPr>
                <w:rFonts w:ascii="宋体" w:hAnsi="宋体"/>
                <w:color w:val="auto"/>
                <w:sz w:val="18"/>
                <w:szCs w:val="18"/>
                <w:highlight w:val="none"/>
              </w:rPr>
              <w:t>教育</w:t>
            </w:r>
          </w:p>
          <w:p>
            <w:pPr>
              <w:widowControl/>
              <w:jc w:val="center"/>
              <w:rPr>
                <w:rFonts w:ascii="宋体" w:hAnsi="宋体"/>
                <w:color w:val="auto"/>
                <w:sz w:val="18"/>
                <w:szCs w:val="18"/>
                <w:highlight w:val="none"/>
              </w:rPr>
            </w:pPr>
            <w:r>
              <w:rPr>
                <w:rFonts w:hint="eastAsia" w:ascii="宋体" w:hAnsi="宋体"/>
                <w:color w:val="auto"/>
                <w:sz w:val="18"/>
                <w:szCs w:val="18"/>
                <w:highlight w:val="none"/>
              </w:rPr>
              <w:t>课</w:t>
            </w:r>
          </w:p>
          <w:p>
            <w:pPr>
              <w:widowControl/>
              <w:jc w:val="center"/>
              <w:rPr>
                <w:rFonts w:ascii="宋体" w:hAnsi="宋体" w:cs="宋体"/>
                <w:color w:val="auto"/>
                <w:kern w:val="0"/>
                <w:sz w:val="18"/>
                <w:szCs w:val="18"/>
                <w:highlight w:val="none"/>
              </w:rPr>
            </w:pPr>
            <w:r>
              <w:rPr>
                <w:rFonts w:hint="eastAsia" w:ascii="宋体" w:hAnsi="宋体"/>
                <w:color w:val="auto"/>
                <w:sz w:val="18"/>
                <w:szCs w:val="18"/>
                <w:highlight w:val="none"/>
              </w:rPr>
              <w:t>程</w:t>
            </w:r>
          </w:p>
          <w:p>
            <w:pPr>
              <w:widowControl/>
              <w:jc w:val="center"/>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56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160020001</w:t>
            </w:r>
          </w:p>
        </w:tc>
        <w:tc>
          <w:tcPr>
            <w:tcW w:w="1682"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思想道德修养与法律基础</w:t>
            </w:r>
          </w:p>
        </w:tc>
        <w:tc>
          <w:tcPr>
            <w:tcW w:w="16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13" w:type="pct"/>
            <w:shd w:val="clear" w:color="auto" w:fill="FFFFFF"/>
            <w:noWrap w:val="0"/>
            <w:vAlign w:val="center"/>
          </w:tcPr>
          <w:p>
            <w:pPr>
              <w:jc w:val="center"/>
              <w:rPr>
                <w:rFonts w:ascii="宋体" w:hAnsi="宋体" w:cs="Tahoma"/>
                <w:color w:val="auto"/>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56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160020002</w:t>
            </w:r>
          </w:p>
        </w:tc>
        <w:tc>
          <w:tcPr>
            <w:tcW w:w="1682"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毛泽东思想和中国特色社会主义理论体系概论</w:t>
            </w:r>
          </w:p>
        </w:tc>
        <w:tc>
          <w:tcPr>
            <w:tcW w:w="16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48</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13" w:type="pct"/>
            <w:shd w:val="clear" w:color="auto" w:fill="FFFFFF"/>
            <w:noWrap w:val="0"/>
            <w:vAlign w:val="center"/>
          </w:tcPr>
          <w:p>
            <w:pPr>
              <w:jc w:val="center"/>
              <w:rPr>
                <w:rFonts w:ascii="宋体" w:hAnsi="宋体" w:cs="Tahoma"/>
                <w:color w:val="auto"/>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561"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160010019</w:t>
            </w:r>
          </w:p>
        </w:tc>
        <w:tc>
          <w:tcPr>
            <w:tcW w:w="1682" w:type="pct"/>
            <w:shd w:val="clear" w:color="auto" w:fill="FFFFFF"/>
            <w:noWrap w:val="0"/>
            <w:vAlign w:val="center"/>
          </w:tcPr>
          <w:p>
            <w:pPr>
              <w:widowControl/>
              <w:spacing w:beforeLines="0" w:afterLines="0"/>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习近平新时代中国特色社会主义思想概论</w:t>
            </w:r>
          </w:p>
        </w:tc>
        <w:tc>
          <w:tcPr>
            <w:tcW w:w="163" w:type="pct"/>
            <w:shd w:val="clear" w:color="auto" w:fill="FFFFFF"/>
            <w:noWrap w:val="0"/>
            <w:vAlign w:val="top"/>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A</w:t>
            </w:r>
          </w:p>
        </w:tc>
        <w:tc>
          <w:tcPr>
            <w:tcW w:w="168"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216"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190"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190" w:type="pct"/>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0</w:t>
            </w:r>
          </w:p>
        </w:tc>
        <w:tc>
          <w:tcPr>
            <w:tcW w:w="190" w:type="pct"/>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w:t>
            </w:r>
          </w:p>
        </w:tc>
        <w:tc>
          <w:tcPr>
            <w:tcW w:w="213" w:type="pct"/>
            <w:shd w:val="clear" w:color="auto" w:fill="FFFFFF"/>
            <w:noWrap w:val="0"/>
            <w:vAlign w:val="center"/>
          </w:tcPr>
          <w:p>
            <w:pPr>
              <w:spacing w:beforeLines="0" w:afterLines="0"/>
              <w:jc w:val="center"/>
              <w:rPr>
                <w:rFonts w:hint="eastAsia" w:ascii="宋体" w:hAnsi="宋体" w:eastAsia="宋体" w:cs="宋体"/>
                <w:color w:val="auto"/>
                <w:kern w:val="0"/>
                <w:sz w:val="18"/>
                <w:szCs w:val="18"/>
                <w:lang w:val="en-US" w:eastAsia="zh-CN" w:bidi="ar-SA"/>
              </w:rPr>
            </w:pPr>
          </w:p>
        </w:tc>
        <w:tc>
          <w:tcPr>
            <w:tcW w:w="176"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w:t>
            </w:r>
          </w:p>
        </w:tc>
        <w:tc>
          <w:tcPr>
            <w:tcW w:w="184"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176"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184"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176"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211" w:type="pct"/>
            <w:shd w:val="clear" w:color="auto" w:fill="FFFFFF"/>
            <w:noWrap w:val="0"/>
            <w:vAlign w:val="center"/>
          </w:tcPr>
          <w:p>
            <w:pPr>
              <w:spacing w:beforeLines="0" w:afterLines="0"/>
              <w:jc w:val="center"/>
              <w:rPr>
                <w:rFonts w:hint="default" w:ascii="宋体" w:hAnsi="宋体" w:eastAsia="宋体" w:cs="宋体"/>
                <w:color w:val="auto"/>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4</w:t>
            </w:r>
          </w:p>
        </w:tc>
        <w:tc>
          <w:tcPr>
            <w:tcW w:w="56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160010003</w:t>
            </w:r>
          </w:p>
        </w:tc>
        <w:tc>
          <w:tcPr>
            <w:tcW w:w="1682"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形势与政策</w:t>
            </w:r>
          </w:p>
        </w:tc>
        <w:tc>
          <w:tcPr>
            <w:tcW w:w="16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3"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11"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5</w:t>
            </w:r>
          </w:p>
        </w:tc>
        <w:tc>
          <w:tcPr>
            <w:tcW w:w="56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160010004</w:t>
            </w:r>
          </w:p>
        </w:tc>
        <w:tc>
          <w:tcPr>
            <w:tcW w:w="1682"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军事理论</w:t>
            </w:r>
          </w:p>
        </w:tc>
        <w:tc>
          <w:tcPr>
            <w:tcW w:w="16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3"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6</w:t>
            </w:r>
          </w:p>
        </w:tc>
        <w:tc>
          <w:tcPr>
            <w:tcW w:w="56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160030005</w:t>
            </w:r>
          </w:p>
        </w:tc>
        <w:tc>
          <w:tcPr>
            <w:tcW w:w="1682"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体育（一）</w:t>
            </w:r>
          </w:p>
        </w:tc>
        <w:tc>
          <w:tcPr>
            <w:tcW w:w="16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16"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3"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7</w:t>
            </w:r>
          </w:p>
        </w:tc>
        <w:tc>
          <w:tcPr>
            <w:tcW w:w="56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160030006</w:t>
            </w:r>
          </w:p>
        </w:tc>
        <w:tc>
          <w:tcPr>
            <w:tcW w:w="1682"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体育（二）</w:t>
            </w:r>
          </w:p>
        </w:tc>
        <w:tc>
          <w:tcPr>
            <w:tcW w:w="16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16"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3"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8</w:t>
            </w:r>
          </w:p>
        </w:tc>
        <w:tc>
          <w:tcPr>
            <w:tcW w:w="56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160030007</w:t>
            </w:r>
          </w:p>
        </w:tc>
        <w:tc>
          <w:tcPr>
            <w:tcW w:w="1682"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体育（三）</w:t>
            </w:r>
          </w:p>
        </w:tc>
        <w:tc>
          <w:tcPr>
            <w:tcW w:w="16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16"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3"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9</w:t>
            </w:r>
          </w:p>
        </w:tc>
        <w:tc>
          <w:tcPr>
            <w:tcW w:w="56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160010008</w:t>
            </w:r>
          </w:p>
        </w:tc>
        <w:tc>
          <w:tcPr>
            <w:tcW w:w="1682"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职业生涯规划</w:t>
            </w:r>
          </w:p>
        </w:tc>
        <w:tc>
          <w:tcPr>
            <w:tcW w:w="16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3"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10</w:t>
            </w:r>
          </w:p>
        </w:tc>
        <w:tc>
          <w:tcPr>
            <w:tcW w:w="56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160010009</w:t>
            </w:r>
          </w:p>
        </w:tc>
        <w:tc>
          <w:tcPr>
            <w:tcW w:w="1682"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就业与创业指导</w:t>
            </w:r>
          </w:p>
        </w:tc>
        <w:tc>
          <w:tcPr>
            <w:tcW w:w="16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3"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11</w:t>
            </w:r>
          </w:p>
        </w:tc>
        <w:tc>
          <w:tcPr>
            <w:tcW w:w="56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160010010</w:t>
            </w:r>
          </w:p>
        </w:tc>
        <w:tc>
          <w:tcPr>
            <w:tcW w:w="1682"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心理健康教育（一）</w:t>
            </w:r>
          </w:p>
        </w:tc>
        <w:tc>
          <w:tcPr>
            <w:tcW w:w="16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jc w:val="center"/>
              <w:rPr>
                <w:rFonts w:ascii="宋体" w:hAnsi="宋体" w:cs="Tahoma"/>
                <w:color w:val="auto"/>
                <w:sz w:val="18"/>
                <w:szCs w:val="18"/>
                <w:highlight w:val="none"/>
              </w:rPr>
            </w:pPr>
          </w:p>
        </w:tc>
        <w:tc>
          <w:tcPr>
            <w:tcW w:w="213"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12</w:t>
            </w:r>
          </w:p>
        </w:tc>
        <w:tc>
          <w:tcPr>
            <w:tcW w:w="56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160010011</w:t>
            </w:r>
          </w:p>
        </w:tc>
        <w:tc>
          <w:tcPr>
            <w:tcW w:w="1682"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心理健康教育（二）</w:t>
            </w:r>
          </w:p>
        </w:tc>
        <w:tc>
          <w:tcPr>
            <w:tcW w:w="16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jc w:val="center"/>
              <w:rPr>
                <w:rFonts w:ascii="宋体" w:hAnsi="宋体" w:cs="Tahoma"/>
                <w:color w:val="auto"/>
                <w:sz w:val="18"/>
                <w:szCs w:val="18"/>
                <w:highlight w:val="none"/>
              </w:rPr>
            </w:pPr>
          </w:p>
        </w:tc>
        <w:tc>
          <w:tcPr>
            <w:tcW w:w="213"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13</w:t>
            </w:r>
          </w:p>
        </w:tc>
        <w:tc>
          <w:tcPr>
            <w:tcW w:w="56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160020012</w:t>
            </w:r>
          </w:p>
        </w:tc>
        <w:tc>
          <w:tcPr>
            <w:tcW w:w="1682"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大学英语（一）</w:t>
            </w:r>
          </w:p>
        </w:tc>
        <w:tc>
          <w:tcPr>
            <w:tcW w:w="16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13" w:type="pct"/>
            <w:shd w:val="clear" w:color="auto" w:fill="FFFFFF"/>
            <w:noWrap w:val="0"/>
            <w:vAlign w:val="center"/>
          </w:tcPr>
          <w:p>
            <w:pPr>
              <w:jc w:val="center"/>
              <w:rPr>
                <w:rFonts w:ascii="宋体" w:hAnsi="宋体" w:cs="Tahoma"/>
                <w:color w:val="auto"/>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14</w:t>
            </w:r>
          </w:p>
        </w:tc>
        <w:tc>
          <w:tcPr>
            <w:tcW w:w="56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160020013</w:t>
            </w:r>
          </w:p>
        </w:tc>
        <w:tc>
          <w:tcPr>
            <w:tcW w:w="1682"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大学英语（二）</w:t>
            </w:r>
          </w:p>
        </w:tc>
        <w:tc>
          <w:tcPr>
            <w:tcW w:w="16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13" w:type="pct"/>
            <w:shd w:val="clear" w:color="auto" w:fill="FFFFFF"/>
            <w:noWrap w:val="0"/>
            <w:vAlign w:val="center"/>
          </w:tcPr>
          <w:p>
            <w:pPr>
              <w:jc w:val="center"/>
              <w:rPr>
                <w:rFonts w:ascii="宋体" w:hAnsi="宋体" w:cs="Tahoma"/>
                <w:color w:val="auto"/>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15</w:t>
            </w:r>
          </w:p>
        </w:tc>
        <w:tc>
          <w:tcPr>
            <w:tcW w:w="561"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160020022</w:t>
            </w:r>
          </w:p>
        </w:tc>
        <w:tc>
          <w:tcPr>
            <w:tcW w:w="1682" w:type="pct"/>
            <w:shd w:val="clear" w:color="auto" w:fill="FFFFFF"/>
            <w:noWrap w:val="0"/>
            <w:vAlign w:val="center"/>
          </w:tcPr>
          <w:p>
            <w:pPr>
              <w:widowControl/>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大学英语（三）</w:t>
            </w:r>
          </w:p>
        </w:tc>
        <w:tc>
          <w:tcPr>
            <w:tcW w:w="163" w:type="pct"/>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16"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13" w:type="pct"/>
            <w:shd w:val="clear" w:color="auto" w:fill="FFFFFF"/>
            <w:noWrap w:val="0"/>
            <w:vAlign w:val="center"/>
          </w:tcPr>
          <w:p>
            <w:pPr>
              <w:jc w:val="center"/>
              <w:rPr>
                <w:rFonts w:ascii="宋体" w:hAnsi="宋体" w:cs="Tahoma"/>
                <w:color w:val="auto"/>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16</w:t>
            </w:r>
          </w:p>
        </w:tc>
        <w:tc>
          <w:tcPr>
            <w:tcW w:w="56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160020016</w:t>
            </w:r>
          </w:p>
        </w:tc>
        <w:tc>
          <w:tcPr>
            <w:tcW w:w="1682"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数字应用基础</w:t>
            </w:r>
          </w:p>
        </w:tc>
        <w:tc>
          <w:tcPr>
            <w:tcW w:w="16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404" w:type="pct"/>
            <w:gridSpan w:val="2"/>
            <w:shd w:val="clear" w:color="auto" w:fill="FFFFFF"/>
            <w:noWrap w:val="0"/>
            <w:vAlign w:val="center"/>
          </w:tcPr>
          <w:p>
            <w:pPr>
              <w:jc w:val="center"/>
              <w:rPr>
                <w:rFonts w:ascii="宋体" w:hAnsi="宋体" w:cs="Tahoma"/>
                <w:color w:val="auto"/>
                <w:sz w:val="18"/>
                <w:szCs w:val="18"/>
                <w:highlight w:val="none"/>
              </w:rPr>
            </w:pPr>
            <w:r>
              <w:rPr>
                <w:rFonts w:hint="eastAsia" w:ascii="宋体" w:hAnsi="宋体" w:cs="Tahoma"/>
                <w:color w:val="auto"/>
                <w:sz w:val="18"/>
                <w:szCs w:val="18"/>
                <w:highlight w:val="none"/>
              </w:rPr>
              <w:t>考证</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default" w:ascii="宋体" w:hAnsi="宋体" w:cs="宋体"/>
                <w:color w:val="auto"/>
                <w:kern w:val="0"/>
                <w:sz w:val="18"/>
                <w:szCs w:val="18"/>
                <w:highlight w:val="none"/>
              </w:rPr>
              <w:t>17</w:t>
            </w:r>
          </w:p>
        </w:tc>
        <w:tc>
          <w:tcPr>
            <w:tcW w:w="56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160020017</w:t>
            </w:r>
          </w:p>
        </w:tc>
        <w:tc>
          <w:tcPr>
            <w:tcW w:w="1682"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创新创业教育</w:t>
            </w:r>
          </w:p>
        </w:tc>
        <w:tc>
          <w:tcPr>
            <w:tcW w:w="163"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3"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default" w:ascii="宋体" w:hAnsi="宋体" w:cs="宋体"/>
                <w:color w:val="auto"/>
                <w:kern w:val="0"/>
                <w:sz w:val="18"/>
                <w:szCs w:val="18"/>
                <w:highlight w:val="none"/>
              </w:rPr>
              <w:t>18</w:t>
            </w:r>
          </w:p>
        </w:tc>
        <w:tc>
          <w:tcPr>
            <w:tcW w:w="56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160010018</w:t>
            </w:r>
          </w:p>
        </w:tc>
        <w:tc>
          <w:tcPr>
            <w:tcW w:w="1682"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劳动教育</w:t>
            </w:r>
          </w:p>
        </w:tc>
        <w:tc>
          <w:tcPr>
            <w:tcW w:w="163" w:type="pct"/>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8"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3" w:type="pct"/>
            <w:shd w:val="clear" w:color="auto" w:fill="FFFFFF"/>
            <w:noWrap w:val="0"/>
            <w:vAlign w:val="center"/>
          </w:tcPr>
          <w:p>
            <w:pP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default"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9</w:t>
            </w:r>
          </w:p>
        </w:tc>
        <w:tc>
          <w:tcPr>
            <w:tcW w:w="561"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bCs/>
                <w:color w:val="auto"/>
                <w:kern w:val="0"/>
                <w:sz w:val="18"/>
                <w:szCs w:val="18"/>
                <w:highlight w:val="none"/>
              </w:rPr>
              <w:t>160010021</w:t>
            </w:r>
          </w:p>
        </w:tc>
        <w:tc>
          <w:tcPr>
            <w:tcW w:w="1682" w:type="pct"/>
            <w:shd w:val="clear" w:color="auto" w:fill="FFFFFF"/>
            <w:noWrap w:val="0"/>
            <w:vAlign w:val="center"/>
          </w:tcPr>
          <w:p>
            <w:pPr>
              <w:widowControl/>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美育</w:t>
            </w:r>
          </w:p>
        </w:tc>
        <w:tc>
          <w:tcPr>
            <w:tcW w:w="163" w:type="pct"/>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16"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3" w:type="pct"/>
            <w:shd w:val="clear" w:color="auto" w:fill="FFFFFF"/>
            <w:noWrap w:val="0"/>
            <w:vAlign w:val="center"/>
          </w:tcPr>
          <w:p>
            <w:pP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76" w:type="pct"/>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6" w:type="pct"/>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63" w:type="pct"/>
            <w:shd w:val="clear" w:color="auto" w:fill="FFFFFF"/>
            <w:noWrap w:val="0"/>
            <w:vAlign w:val="top"/>
          </w:tcPr>
          <w:p>
            <w:pPr>
              <w:jc w:val="center"/>
              <w:rPr>
                <w:rFonts w:ascii="宋体" w:hAnsi="宋体" w:cs="宋体"/>
                <w:b/>
                <w:color w:val="auto"/>
                <w:sz w:val="18"/>
                <w:szCs w:val="21"/>
                <w:highlight w:val="none"/>
              </w:rPr>
            </w:pPr>
          </w:p>
        </w:tc>
        <w:tc>
          <w:tcPr>
            <w:tcW w:w="168"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37</w:t>
            </w:r>
          </w:p>
        </w:tc>
        <w:tc>
          <w:tcPr>
            <w:tcW w:w="21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596</w:t>
            </w:r>
          </w:p>
        </w:tc>
        <w:tc>
          <w:tcPr>
            <w:tcW w:w="19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324</w:t>
            </w:r>
          </w:p>
        </w:tc>
        <w:tc>
          <w:tcPr>
            <w:tcW w:w="19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272</w:t>
            </w:r>
          </w:p>
        </w:tc>
        <w:tc>
          <w:tcPr>
            <w:tcW w:w="190" w:type="pct"/>
            <w:shd w:val="clear" w:color="auto" w:fill="FFFFFF"/>
            <w:noWrap w:val="0"/>
            <w:vAlign w:val="center"/>
          </w:tcPr>
          <w:p>
            <w:pPr>
              <w:jc w:val="center"/>
              <w:rPr>
                <w:rFonts w:hint="eastAsia" w:ascii="宋体" w:hAnsi="宋体" w:eastAsia="宋体" w:cs="宋体"/>
                <w:b/>
                <w:i w:val="0"/>
                <w:color w:val="auto"/>
                <w:sz w:val="18"/>
                <w:szCs w:val="18"/>
                <w:highlight w:val="none"/>
                <w:u w:val="none"/>
              </w:rPr>
            </w:pPr>
          </w:p>
        </w:tc>
        <w:tc>
          <w:tcPr>
            <w:tcW w:w="213" w:type="pct"/>
            <w:shd w:val="clear" w:color="auto" w:fill="FFFFFF"/>
            <w:noWrap w:val="0"/>
            <w:vAlign w:val="center"/>
          </w:tcPr>
          <w:p>
            <w:pPr>
              <w:jc w:val="center"/>
              <w:rPr>
                <w:rFonts w:hint="eastAsia" w:ascii="宋体" w:hAnsi="宋体" w:eastAsia="宋体" w:cs="宋体"/>
                <w:b/>
                <w:i w:val="0"/>
                <w:color w:val="auto"/>
                <w:sz w:val="18"/>
                <w:szCs w:val="18"/>
                <w:highlight w:val="none"/>
                <w:u w:val="none"/>
              </w:rPr>
            </w:pP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13</w:t>
            </w: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20</w:t>
            </w: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6</w:t>
            </w: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2</w:t>
            </w:r>
          </w:p>
        </w:tc>
        <w:tc>
          <w:tcPr>
            <w:tcW w:w="176" w:type="pct"/>
            <w:shd w:val="clear" w:color="auto" w:fill="FFFFFF"/>
            <w:noWrap w:val="0"/>
            <w:vAlign w:val="center"/>
          </w:tcPr>
          <w:p>
            <w:pPr>
              <w:jc w:val="center"/>
              <w:rPr>
                <w:rFonts w:hint="eastAsia" w:ascii="宋体" w:hAnsi="宋体" w:eastAsia="宋体" w:cs="宋体"/>
                <w:b/>
                <w:i w:val="0"/>
                <w:color w:val="auto"/>
                <w:sz w:val="18"/>
                <w:szCs w:val="18"/>
                <w:highlight w:val="none"/>
                <w:u w:val="none"/>
              </w:rPr>
            </w:pPr>
          </w:p>
        </w:tc>
        <w:tc>
          <w:tcPr>
            <w:tcW w:w="211" w:type="pct"/>
            <w:shd w:val="clear" w:color="auto" w:fill="FFFFFF"/>
            <w:noWrap w:val="0"/>
            <w:vAlign w:val="center"/>
          </w:tcPr>
          <w:p>
            <w:pPr>
              <w:rPr>
                <w:rFonts w:hint="eastAsia" w:ascii="宋体" w:hAnsi="宋体" w:eastAsia="宋体" w:cs="宋体"/>
                <w:i w:val="0"/>
                <w:color w:val="auto"/>
                <w:sz w:val="24"/>
                <w:szCs w:val="24"/>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textDirection w:val="tbRlV"/>
            <w:vAlign w:val="center"/>
          </w:tcPr>
          <w:p>
            <w:pPr>
              <w:widowControl/>
              <w:jc w:val="center"/>
              <w:rPr>
                <w:rFonts w:ascii="宋体" w:hAnsi="宋体"/>
                <w:color w:val="auto"/>
                <w:sz w:val="18"/>
                <w:szCs w:val="18"/>
                <w:highlight w:val="none"/>
              </w:rPr>
            </w:pPr>
            <w:r>
              <w:rPr>
                <w:rFonts w:hint="eastAsia" w:ascii="宋体" w:hAnsi="宋体" w:cs="宋体"/>
                <w:color w:val="auto"/>
                <w:kern w:val="0"/>
                <w:sz w:val="18"/>
                <w:szCs w:val="18"/>
                <w:highlight w:val="none"/>
              </w:rPr>
              <w:t>职业基础课程</w:t>
            </w: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61"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110020401</w:t>
            </w:r>
          </w:p>
        </w:tc>
        <w:tc>
          <w:tcPr>
            <w:tcW w:w="1682" w:type="pct"/>
            <w:shd w:val="clear" w:color="auto" w:fill="FFFFFF"/>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美术设计基础</w:t>
            </w:r>
          </w:p>
        </w:tc>
        <w:tc>
          <w:tcPr>
            <w:tcW w:w="163" w:type="pct"/>
            <w:shd w:val="clear" w:color="auto" w:fill="FFFFFF"/>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B</w:t>
            </w:r>
          </w:p>
        </w:tc>
        <w:tc>
          <w:tcPr>
            <w:tcW w:w="168" w:type="pct"/>
            <w:shd w:val="clear" w:color="auto" w:fill="FFFFFF"/>
            <w:noWrap w:val="0"/>
            <w:vAlign w:val="top"/>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4</w:t>
            </w:r>
          </w:p>
        </w:tc>
        <w:tc>
          <w:tcPr>
            <w:tcW w:w="216" w:type="pct"/>
            <w:shd w:val="clear" w:color="auto" w:fill="FFFFFF"/>
            <w:noWrap w:val="0"/>
            <w:vAlign w:val="bottom"/>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64</w:t>
            </w:r>
          </w:p>
        </w:tc>
        <w:tc>
          <w:tcPr>
            <w:tcW w:w="190" w:type="pct"/>
            <w:shd w:val="clear" w:color="auto" w:fill="FFFFFF"/>
            <w:noWrap w:val="0"/>
            <w:vAlign w:val="bottom"/>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32</w:t>
            </w:r>
          </w:p>
        </w:tc>
        <w:tc>
          <w:tcPr>
            <w:tcW w:w="190" w:type="pct"/>
            <w:shd w:val="clear" w:color="auto" w:fill="FFFFFF"/>
            <w:noWrap w:val="0"/>
            <w:vAlign w:val="bottom"/>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32</w:t>
            </w:r>
          </w:p>
        </w:tc>
        <w:tc>
          <w:tcPr>
            <w:tcW w:w="190" w:type="pct"/>
            <w:shd w:val="clear" w:color="auto" w:fill="FFFFFF"/>
            <w:noWrap w:val="0"/>
            <w:vAlign w:val="bottom"/>
          </w:tcPr>
          <w:p>
            <w:pPr>
              <w:widowControl/>
              <w:jc w:val="center"/>
              <w:rPr>
                <w:rFonts w:hint="eastAsia" w:ascii="宋体" w:hAnsi="宋体" w:eastAsia="宋体" w:cs="宋体"/>
                <w:color w:val="auto"/>
                <w:kern w:val="0"/>
                <w:sz w:val="18"/>
                <w:szCs w:val="18"/>
                <w:highlight w:val="none"/>
              </w:rPr>
            </w:pPr>
          </w:p>
        </w:tc>
        <w:tc>
          <w:tcPr>
            <w:tcW w:w="213" w:type="pct"/>
            <w:shd w:val="clear" w:color="auto" w:fill="FFFFFF"/>
            <w:noWrap w:val="0"/>
            <w:vAlign w:val="top"/>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w:t>
            </w:r>
          </w:p>
        </w:tc>
        <w:tc>
          <w:tcPr>
            <w:tcW w:w="176" w:type="pct"/>
            <w:shd w:val="clear" w:color="auto" w:fill="FFFFFF"/>
            <w:noWrap w:val="0"/>
            <w:vAlign w:val="bottom"/>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w:t>
            </w: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p>
        </w:tc>
        <w:tc>
          <w:tcPr>
            <w:tcW w:w="21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561" w:type="pct"/>
            <w:shd w:val="clear" w:color="auto" w:fill="FFFFFF"/>
            <w:noWrap w:val="0"/>
            <w:vAlign w:val="bottom"/>
          </w:tcPr>
          <w:p>
            <w:pPr>
              <w:keepNext w:val="0"/>
              <w:keepLines w:val="0"/>
              <w:widowControl/>
              <w:suppressLineNumbers w:val="0"/>
              <w:jc w:val="center"/>
              <w:textAlignment w:val="bottom"/>
              <w:rPr>
                <w:rFonts w:ascii="宋体" w:hAnsi="宋体" w:cs="宋体"/>
                <w:color w:val="auto"/>
                <w:kern w:val="0"/>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112222401</w:t>
            </w:r>
          </w:p>
        </w:tc>
        <w:tc>
          <w:tcPr>
            <w:tcW w:w="1682" w:type="pct"/>
            <w:shd w:val="clear" w:color="auto" w:fill="FFFFFF"/>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游戏引擎基础</w:t>
            </w:r>
          </w:p>
        </w:tc>
        <w:tc>
          <w:tcPr>
            <w:tcW w:w="163" w:type="pct"/>
            <w:shd w:val="clear" w:color="auto" w:fill="FFFFFF"/>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B</w:t>
            </w:r>
          </w:p>
        </w:tc>
        <w:tc>
          <w:tcPr>
            <w:tcW w:w="168"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4</w:t>
            </w:r>
          </w:p>
        </w:tc>
        <w:tc>
          <w:tcPr>
            <w:tcW w:w="216"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64</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32</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32</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p>
        </w:tc>
        <w:tc>
          <w:tcPr>
            <w:tcW w:w="213"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w:t>
            </w: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p>
        </w:tc>
        <w:tc>
          <w:tcPr>
            <w:tcW w:w="21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561"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110010408</w:t>
            </w:r>
          </w:p>
        </w:tc>
        <w:tc>
          <w:tcPr>
            <w:tcW w:w="1682" w:type="pct"/>
            <w:shd w:val="clear" w:color="auto" w:fill="FFFFFF"/>
            <w:noWrap w:val="0"/>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游戏设计概论</w:t>
            </w:r>
          </w:p>
        </w:tc>
        <w:tc>
          <w:tcPr>
            <w:tcW w:w="163" w:type="pct"/>
            <w:shd w:val="clear" w:color="auto" w:fill="FFFFFF"/>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B</w:t>
            </w:r>
          </w:p>
        </w:tc>
        <w:tc>
          <w:tcPr>
            <w:tcW w:w="168"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2</w:t>
            </w:r>
          </w:p>
        </w:tc>
        <w:tc>
          <w:tcPr>
            <w:tcW w:w="216"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32</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32</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p>
        </w:tc>
        <w:tc>
          <w:tcPr>
            <w:tcW w:w="213"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w:t>
            </w: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w:t>
            </w: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p>
        </w:tc>
        <w:tc>
          <w:tcPr>
            <w:tcW w:w="21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561"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110020412</w:t>
            </w:r>
          </w:p>
        </w:tc>
        <w:tc>
          <w:tcPr>
            <w:tcW w:w="1682" w:type="pct"/>
            <w:shd w:val="clear" w:color="auto" w:fill="FFFFFF"/>
            <w:noWrap w:val="0"/>
            <w:vAlign w:val="center"/>
          </w:tcPr>
          <w:p>
            <w:pPr>
              <w:keepNext w:val="0"/>
              <w:keepLines w:val="0"/>
              <w:widowControl/>
              <w:suppressLineNumbers w:val="0"/>
              <w:jc w:val="both"/>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游戏策划工具应用</w:t>
            </w:r>
          </w:p>
        </w:tc>
        <w:tc>
          <w:tcPr>
            <w:tcW w:w="163" w:type="pct"/>
            <w:shd w:val="clear" w:color="auto" w:fill="FFFFFF"/>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B</w:t>
            </w:r>
          </w:p>
        </w:tc>
        <w:tc>
          <w:tcPr>
            <w:tcW w:w="168" w:type="pct"/>
            <w:shd w:val="clear" w:color="auto" w:fill="FFFFFF"/>
            <w:noWrap w:val="0"/>
            <w:vAlign w:val="bottom"/>
          </w:tcPr>
          <w:p>
            <w:pPr>
              <w:widowControl/>
              <w:jc w:val="center"/>
              <w:rPr>
                <w:rFonts w:hint="eastAsia" w:ascii="宋体" w:hAnsi="宋体" w:eastAsia="宋体" w:cs="宋体"/>
                <w:color w:val="auto"/>
                <w:kern w:val="0"/>
                <w:sz w:val="18"/>
                <w:szCs w:val="18"/>
                <w:highlight w:val="none"/>
              </w:rPr>
            </w:pPr>
            <w:r>
              <w:rPr>
                <w:rFonts w:hint="default" w:ascii="宋体" w:hAnsi="宋体" w:eastAsia="宋体" w:cs="宋体"/>
                <w:color w:val="auto"/>
                <w:kern w:val="0"/>
                <w:sz w:val="18"/>
                <w:szCs w:val="18"/>
                <w:highlight w:val="none"/>
                <w:lang w:val="en-US" w:eastAsia="zh-CN"/>
              </w:rPr>
              <w:t>3</w:t>
            </w:r>
          </w:p>
        </w:tc>
        <w:tc>
          <w:tcPr>
            <w:tcW w:w="216" w:type="pct"/>
            <w:shd w:val="clear" w:color="auto" w:fill="FFFFFF"/>
            <w:noWrap w:val="0"/>
            <w:vAlign w:val="bottom"/>
          </w:tcPr>
          <w:p>
            <w:pPr>
              <w:widowControl/>
              <w:jc w:val="center"/>
              <w:rPr>
                <w:rFonts w:hint="eastAsia" w:ascii="宋体" w:hAnsi="宋体" w:eastAsia="宋体" w:cs="宋体"/>
                <w:color w:val="auto"/>
                <w:kern w:val="0"/>
                <w:sz w:val="18"/>
                <w:szCs w:val="18"/>
                <w:highlight w:val="none"/>
              </w:rPr>
            </w:pPr>
            <w:r>
              <w:rPr>
                <w:rFonts w:hint="default" w:ascii="宋体" w:hAnsi="宋体" w:eastAsia="宋体" w:cs="宋体"/>
                <w:color w:val="auto"/>
                <w:kern w:val="0"/>
                <w:sz w:val="18"/>
                <w:szCs w:val="18"/>
                <w:highlight w:val="none"/>
                <w:lang w:val="en-US" w:eastAsia="zh-CN"/>
              </w:rPr>
              <w:t>48</w:t>
            </w:r>
          </w:p>
        </w:tc>
        <w:tc>
          <w:tcPr>
            <w:tcW w:w="190" w:type="pct"/>
            <w:shd w:val="clear" w:color="auto" w:fill="FFFFFF"/>
            <w:noWrap w:val="0"/>
            <w:vAlign w:val="bottom"/>
          </w:tcPr>
          <w:p>
            <w:pPr>
              <w:widowControl/>
              <w:jc w:val="center"/>
              <w:rPr>
                <w:rFonts w:hint="eastAsia" w:ascii="宋体" w:hAnsi="宋体" w:eastAsia="宋体" w:cs="宋体"/>
                <w:color w:val="auto"/>
                <w:kern w:val="0"/>
                <w:sz w:val="18"/>
                <w:szCs w:val="18"/>
                <w:highlight w:val="none"/>
              </w:rPr>
            </w:pPr>
            <w:r>
              <w:rPr>
                <w:rFonts w:hint="default" w:ascii="宋体" w:hAnsi="宋体" w:eastAsia="宋体" w:cs="宋体"/>
                <w:color w:val="auto"/>
                <w:kern w:val="0"/>
                <w:sz w:val="18"/>
                <w:szCs w:val="18"/>
                <w:highlight w:val="none"/>
                <w:lang w:val="en-US" w:eastAsia="zh-CN"/>
              </w:rPr>
              <w:t>24</w:t>
            </w:r>
          </w:p>
        </w:tc>
        <w:tc>
          <w:tcPr>
            <w:tcW w:w="190" w:type="pct"/>
            <w:shd w:val="clear" w:color="auto" w:fill="FFFFFF"/>
            <w:noWrap w:val="0"/>
            <w:vAlign w:val="bottom"/>
          </w:tcPr>
          <w:p>
            <w:pPr>
              <w:widowControl/>
              <w:jc w:val="center"/>
              <w:rPr>
                <w:rFonts w:hint="eastAsia" w:ascii="宋体" w:hAnsi="宋体" w:eastAsia="宋体" w:cs="宋体"/>
                <w:color w:val="auto"/>
                <w:kern w:val="0"/>
                <w:sz w:val="18"/>
                <w:szCs w:val="18"/>
                <w:highlight w:val="none"/>
              </w:rPr>
            </w:pPr>
            <w:r>
              <w:rPr>
                <w:rFonts w:hint="default" w:ascii="宋体" w:hAnsi="宋体" w:eastAsia="宋体" w:cs="宋体"/>
                <w:color w:val="auto"/>
                <w:kern w:val="0"/>
                <w:sz w:val="18"/>
                <w:szCs w:val="18"/>
                <w:highlight w:val="none"/>
                <w:lang w:val="en-US" w:eastAsia="zh-CN"/>
              </w:rPr>
              <w:t>24</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p>
        </w:tc>
        <w:tc>
          <w:tcPr>
            <w:tcW w:w="213"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w:t>
            </w: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p>
        </w:tc>
        <w:tc>
          <w:tcPr>
            <w:tcW w:w="21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61"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110020406</w:t>
            </w:r>
          </w:p>
        </w:tc>
        <w:tc>
          <w:tcPr>
            <w:tcW w:w="1682" w:type="pct"/>
            <w:shd w:val="clear" w:color="auto" w:fill="FFFFFF"/>
            <w:noWrap w:val="0"/>
            <w:vAlign w:val="center"/>
          </w:tcPr>
          <w:p>
            <w:pPr>
              <w:keepNext w:val="0"/>
              <w:keepLines w:val="0"/>
              <w:widowControl/>
              <w:suppressLineNumbers w:val="0"/>
              <w:jc w:val="both"/>
              <w:textAlignment w:val="center"/>
              <w:rPr>
                <w:rFonts w:hint="eastAsia" w:ascii="宋体" w:hAnsi="宋体" w:cs="宋体"/>
                <w:color w:val="auto"/>
                <w:kern w:val="0"/>
                <w:sz w:val="18"/>
                <w:szCs w:val="18"/>
                <w:highlight w:val="none"/>
                <w:lang w:bidi="ar"/>
              </w:rPr>
            </w:pPr>
            <w:r>
              <w:rPr>
                <w:rFonts w:hint="eastAsia" w:ascii="宋体" w:hAnsi="宋体" w:eastAsia="宋体" w:cs="宋体"/>
                <w:i w:val="0"/>
                <w:iCs w:val="0"/>
                <w:color w:val="auto"/>
                <w:kern w:val="0"/>
                <w:sz w:val="18"/>
                <w:szCs w:val="18"/>
                <w:highlight w:val="none"/>
                <w:u w:val="none"/>
                <w:lang w:val="en-US" w:eastAsia="zh-CN" w:bidi="ar"/>
              </w:rPr>
              <w:t>游戏测试及工具使用</w:t>
            </w:r>
          </w:p>
        </w:tc>
        <w:tc>
          <w:tcPr>
            <w:tcW w:w="163" w:type="pct"/>
            <w:shd w:val="clear" w:color="auto" w:fill="FFFFFF"/>
            <w:noWrap w:val="0"/>
            <w:vAlign w:val="top"/>
          </w:tcPr>
          <w:p>
            <w:pPr>
              <w:keepNext w:val="0"/>
              <w:keepLines w:val="0"/>
              <w:widowControl/>
              <w:suppressLineNumbers w:val="0"/>
              <w:jc w:val="center"/>
              <w:textAlignment w:val="top"/>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B</w:t>
            </w:r>
          </w:p>
        </w:tc>
        <w:tc>
          <w:tcPr>
            <w:tcW w:w="168" w:type="pct"/>
            <w:shd w:val="clear" w:color="auto" w:fill="FFFFFF"/>
            <w:noWrap w:val="0"/>
            <w:vAlign w:val="top"/>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4</w:t>
            </w:r>
          </w:p>
        </w:tc>
        <w:tc>
          <w:tcPr>
            <w:tcW w:w="216" w:type="pct"/>
            <w:shd w:val="clear" w:color="auto" w:fill="FFFFFF"/>
            <w:noWrap w:val="0"/>
            <w:vAlign w:val="bottom"/>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64</w:t>
            </w:r>
          </w:p>
        </w:tc>
        <w:tc>
          <w:tcPr>
            <w:tcW w:w="190" w:type="pct"/>
            <w:shd w:val="clear" w:color="auto" w:fill="FFFFFF"/>
            <w:noWrap w:val="0"/>
            <w:vAlign w:val="bottom"/>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32</w:t>
            </w:r>
          </w:p>
        </w:tc>
        <w:tc>
          <w:tcPr>
            <w:tcW w:w="190" w:type="pct"/>
            <w:shd w:val="clear" w:color="auto" w:fill="FFFFFF"/>
            <w:noWrap w:val="0"/>
            <w:vAlign w:val="bottom"/>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32</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p>
        </w:tc>
        <w:tc>
          <w:tcPr>
            <w:tcW w:w="213"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w:t>
            </w: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p>
        </w:tc>
        <w:tc>
          <w:tcPr>
            <w:tcW w:w="21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6" w:type="pct"/>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63" w:type="pct"/>
            <w:shd w:val="clear" w:color="auto" w:fill="FFFFFF"/>
            <w:noWrap w:val="0"/>
            <w:vAlign w:val="top"/>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p>
        </w:tc>
        <w:tc>
          <w:tcPr>
            <w:tcW w:w="168" w:type="pct"/>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17</w:t>
            </w:r>
          </w:p>
        </w:tc>
        <w:tc>
          <w:tcPr>
            <w:tcW w:w="21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272</w:t>
            </w:r>
          </w:p>
        </w:tc>
        <w:tc>
          <w:tcPr>
            <w:tcW w:w="19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152</w:t>
            </w:r>
          </w:p>
        </w:tc>
        <w:tc>
          <w:tcPr>
            <w:tcW w:w="19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120</w:t>
            </w:r>
          </w:p>
        </w:tc>
        <w:tc>
          <w:tcPr>
            <w:tcW w:w="19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p>
        </w:tc>
        <w:tc>
          <w:tcPr>
            <w:tcW w:w="213"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14</w:t>
            </w: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4</w:t>
            </w: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4</w:t>
            </w: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p>
        </w:tc>
        <w:tc>
          <w:tcPr>
            <w:tcW w:w="211" w:type="pct"/>
            <w:shd w:val="clear" w:color="auto" w:fill="FFFFFF"/>
            <w:noWrap w:val="0"/>
            <w:vAlign w:val="center"/>
          </w:tcPr>
          <w:p>
            <w:pPr>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561" w:type="pct"/>
            <w:tcBorders>
              <w:left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112022404</w:t>
            </w:r>
          </w:p>
        </w:tc>
        <w:tc>
          <w:tcPr>
            <w:tcW w:w="1682" w:type="pct"/>
            <w:tcBorders>
              <w:left w:val="single" w:color="auto" w:sz="4" w:space="0"/>
            </w:tcBorders>
            <w:shd w:val="clear" w:color="auto" w:fill="FFFFFF"/>
            <w:noWrap w:val="0"/>
            <w:vAlign w:val="center"/>
          </w:tcPr>
          <w:p>
            <w:pPr>
              <w:widowControl/>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游戏原型与交互设计</w:t>
            </w:r>
          </w:p>
        </w:tc>
        <w:tc>
          <w:tcPr>
            <w:tcW w:w="163" w:type="pct"/>
            <w:shd w:val="clear" w:color="auto" w:fill="FFFFFF"/>
            <w:noWrap w:val="0"/>
            <w:vAlign w:val="top"/>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B</w:t>
            </w:r>
          </w:p>
        </w:tc>
        <w:tc>
          <w:tcPr>
            <w:tcW w:w="168"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216"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48</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24</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24</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213"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w:t>
            </w:r>
          </w:p>
        </w:tc>
        <w:tc>
          <w:tcPr>
            <w:tcW w:w="176" w:type="pct"/>
            <w:shd w:val="clear" w:color="auto" w:fill="FFFFFF"/>
            <w:noWrap w:val="0"/>
            <w:vAlign w:val="center"/>
          </w:tcPr>
          <w:p>
            <w:pPr>
              <w:jc w:val="center"/>
              <w:rPr>
                <w:rFonts w:hint="eastAsia" w:ascii="宋体" w:hAnsi="宋体" w:eastAsia="宋体" w:cs="宋体"/>
                <w:color w:val="auto"/>
                <w:kern w:val="0"/>
                <w:sz w:val="18"/>
                <w:szCs w:val="18"/>
                <w:highlight w:val="none"/>
                <w:lang w:val="en-US" w:eastAsia="zh-CN"/>
              </w:rPr>
            </w:pP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4</w:t>
            </w:r>
          </w:p>
        </w:tc>
        <w:tc>
          <w:tcPr>
            <w:tcW w:w="176" w:type="pct"/>
            <w:shd w:val="clear" w:color="auto" w:fill="FFFFFF"/>
            <w:noWrap w:val="0"/>
            <w:vAlign w:val="center"/>
          </w:tcPr>
          <w:p>
            <w:pPr>
              <w:rPr>
                <w:rFonts w:hint="eastAsia" w:ascii="宋体" w:hAnsi="宋体" w:eastAsia="宋体" w:cs="宋体"/>
                <w:color w:val="auto"/>
                <w:kern w:val="0"/>
                <w:sz w:val="18"/>
                <w:szCs w:val="18"/>
                <w:highlight w:val="none"/>
                <w:lang w:val="en-US" w:eastAsia="zh-CN"/>
              </w:rPr>
            </w:pPr>
          </w:p>
        </w:tc>
        <w:tc>
          <w:tcPr>
            <w:tcW w:w="184" w:type="pct"/>
            <w:shd w:val="clear" w:color="auto" w:fill="FFFFFF"/>
            <w:noWrap w:val="0"/>
            <w:vAlign w:val="center"/>
          </w:tcPr>
          <w:p>
            <w:pPr>
              <w:jc w:val="center"/>
              <w:rPr>
                <w:rFonts w:hint="eastAsia" w:ascii="宋体" w:hAnsi="宋体" w:eastAsia="宋体" w:cs="宋体"/>
                <w:color w:val="auto"/>
                <w:kern w:val="0"/>
                <w:sz w:val="18"/>
                <w:szCs w:val="18"/>
                <w:highlight w:val="none"/>
                <w:lang w:val="en-US" w:eastAsia="zh-CN"/>
              </w:rPr>
            </w:pPr>
          </w:p>
        </w:tc>
        <w:tc>
          <w:tcPr>
            <w:tcW w:w="176"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211" w:type="pct"/>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561" w:type="pct"/>
            <w:tcBorders>
              <w:left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default" w:ascii="宋体" w:hAnsi="宋体" w:eastAsia="宋体" w:cs="宋体"/>
                <w:color w:val="auto"/>
                <w:kern w:val="0"/>
                <w:sz w:val="18"/>
                <w:szCs w:val="18"/>
                <w:highlight w:val="none"/>
                <w:lang w:val="en-US" w:eastAsia="zh-CN"/>
              </w:rPr>
              <w:t>112222404</w:t>
            </w:r>
          </w:p>
        </w:tc>
        <w:tc>
          <w:tcPr>
            <w:tcW w:w="1682" w:type="pct"/>
            <w:tcBorders>
              <w:left w:val="single" w:color="auto" w:sz="4" w:space="0"/>
            </w:tcBorders>
            <w:shd w:val="clear" w:color="auto" w:fill="FFFFFF"/>
            <w:noWrap w:val="0"/>
            <w:vAlign w:val="center"/>
          </w:tcPr>
          <w:p>
            <w:pPr>
              <w:widowControl/>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桌面游戏设计</w:t>
            </w:r>
          </w:p>
        </w:tc>
        <w:tc>
          <w:tcPr>
            <w:tcW w:w="163" w:type="pct"/>
            <w:shd w:val="clear" w:color="auto" w:fill="FFFFFF"/>
            <w:noWrap w:val="0"/>
            <w:vAlign w:val="top"/>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B</w:t>
            </w:r>
          </w:p>
        </w:tc>
        <w:tc>
          <w:tcPr>
            <w:tcW w:w="168"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216"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48</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24</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24</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213"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w:t>
            </w:r>
          </w:p>
        </w:tc>
        <w:tc>
          <w:tcPr>
            <w:tcW w:w="176" w:type="pct"/>
            <w:shd w:val="clear" w:color="auto" w:fill="FFFFFF"/>
            <w:noWrap w:val="0"/>
            <w:vAlign w:val="center"/>
          </w:tcPr>
          <w:p>
            <w:pPr>
              <w:jc w:val="center"/>
              <w:rPr>
                <w:rFonts w:hint="eastAsia" w:ascii="宋体" w:hAnsi="宋体" w:eastAsia="宋体" w:cs="宋体"/>
                <w:color w:val="auto"/>
                <w:kern w:val="0"/>
                <w:sz w:val="18"/>
                <w:szCs w:val="18"/>
                <w:highlight w:val="none"/>
                <w:lang w:val="en-US" w:eastAsia="zh-CN"/>
              </w:rPr>
            </w:pPr>
          </w:p>
        </w:tc>
        <w:tc>
          <w:tcPr>
            <w:tcW w:w="184" w:type="pct"/>
            <w:shd w:val="clear" w:color="auto" w:fill="FFFFFF"/>
            <w:noWrap w:val="0"/>
            <w:vAlign w:val="center"/>
          </w:tcPr>
          <w:p>
            <w:pPr>
              <w:jc w:val="center"/>
              <w:rPr>
                <w:rFonts w:hint="eastAsia" w:ascii="宋体" w:hAnsi="宋体" w:eastAsia="宋体" w:cs="宋体"/>
                <w:color w:val="auto"/>
                <w:kern w:val="0"/>
                <w:sz w:val="18"/>
                <w:szCs w:val="18"/>
                <w:highlight w:val="none"/>
                <w:lang w:val="en-US" w:eastAsia="zh-CN"/>
              </w:rPr>
            </w:pPr>
          </w:p>
        </w:tc>
        <w:tc>
          <w:tcPr>
            <w:tcW w:w="176" w:type="pct"/>
            <w:shd w:val="clear" w:color="auto" w:fill="FFFFFF"/>
            <w:noWrap w:val="0"/>
            <w:vAlign w:val="center"/>
          </w:tcPr>
          <w:p>
            <w:pPr>
              <w:jc w:val="center"/>
              <w:rPr>
                <w:rFonts w:hint="eastAsia" w:ascii="宋体" w:hAnsi="宋体" w:eastAsia="宋体" w:cs="宋体"/>
                <w:color w:val="auto"/>
                <w:kern w:val="0"/>
                <w:sz w:val="18"/>
                <w:szCs w:val="18"/>
                <w:highlight w:val="none"/>
                <w:lang w:val="en-US" w:eastAsia="zh-CN"/>
              </w:rPr>
            </w:pP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4</w:t>
            </w:r>
          </w:p>
        </w:tc>
        <w:tc>
          <w:tcPr>
            <w:tcW w:w="176"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211" w:type="pct"/>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561" w:type="pct"/>
            <w:tcBorders>
              <w:left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112222405</w:t>
            </w:r>
          </w:p>
        </w:tc>
        <w:tc>
          <w:tcPr>
            <w:tcW w:w="1682" w:type="pct"/>
            <w:tcBorders>
              <w:left w:val="single" w:color="auto" w:sz="4" w:space="0"/>
            </w:tcBorders>
            <w:shd w:val="clear" w:color="auto" w:fill="FFFFFF"/>
            <w:noWrap w:val="0"/>
            <w:vAlign w:val="center"/>
          </w:tcPr>
          <w:p>
            <w:pPr>
              <w:widowControl/>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严肃游戏设计</w:t>
            </w:r>
          </w:p>
        </w:tc>
        <w:tc>
          <w:tcPr>
            <w:tcW w:w="163" w:type="pct"/>
            <w:shd w:val="clear" w:color="auto" w:fill="FFFFFF"/>
            <w:noWrap w:val="0"/>
            <w:vAlign w:val="top"/>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B</w:t>
            </w:r>
          </w:p>
        </w:tc>
        <w:tc>
          <w:tcPr>
            <w:tcW w:w="168"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216"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64</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32</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32</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213"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w:t>
            </w:r>
          </w:p>
        </w:tc>
        <w:tc>
          <w:tcPr>
            <w:tcW w:w="176" w:type="pct"/>
            <w:shd w:val="clear" w:color="auto" w:fill="FFFFFF"/>
            <w:noWrap w:val="0"/>
            <w:vAlign w:val="center"/>
          </w:tcPr>
          <w:p>
            <w:pPr>
              <w:jc w:val="center"/>
              <w:rPr>
                <w:rFonts w:hint="eastAsia" w:ascii="宋体" w:hAnsi="宋体" w:eastAsia="宋体" w:cs="宋体"/>
                <w:color w:val="auto"/>
                <w:kern w:val="0"/>
                <w:sz w:val="18"/>
                <w:szCs w:val="18"/>
                <w:highlight w:val="none"/>
                <w:lang w:val="en-US" w:eastAsia="zh-CN"/>
              </w:rPr>
            </w:pPr>
          </w:p>
        </w:tc>
        <w:tc>
          <w:tcPr>
            <w:tcW w:w="184" w:type="pct"/>
            <w:shd w:val="clear" w:color="auto" w:fill="FFFFFF"/>
            <w:noWrap w:val="0"/>
            <w:vAlign w:val="center"/>
          </w:tcPr>
          <w:p>
            <w:pPr>
              <w:jc w:val="center"/>
              <w:rPr>
                <w:rFonts w:hint="eastAsia" w:ascii="宋体" w:hAnsi="宋体" w:eastAsia="宋体" w:cs="宋体"/>
                <w:color w:val="auto"/>
                <w:kern w:val="0"/>
                <w:sz w:val="18"/>
                <w:szCs w:val="18"/>
                <w:highlight w:val="none"/>
                <w:lang w:val="en-US" w:eastAsia="zh-CN"/>
              </w:rPr>
            </w:pP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8</w:t>
            </w:r>
          </w:p>
        </w:tc>
        <w:tc>
          <w:tcPr>
            <w:tcW w:w="184" w:type="pct"/>
            <w:shd w:val="clear" w:color="auto" w:fill="FFFFFF"/>
            <w:noWrap w:val="0"/>
            <w:vAlign w:val="center"/>
          </w:tcPr>
          <w:p>
            <w:pPr>
              <w:jc w:val="center"/>
              <w:rPr>
                <w:rFonts w:hint="eastAsia" w:ascii="宋体" w:hAnsi="宋体" w:eastAsia="宋体" w:cs="宋体"/>
                <w:color w:val="auto"/>
                <w:kern w:val="0"/>
                <w:sz w:val="18"/>
                <w:szCs w:val="18"/>
                <w:highlight w:val="none"/>
                <w:lang w:val="en-US" w:eastAsia="zh-CN"/>
              </w:rPr>
            </w:pPr>
          </w:p>
        </w:tc>
        <w:tc>
          <w:tcPr>
            <w:tcW w:w="176"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211" w:type="pct"/>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4</w:t>
            </w:r>
          </w:p>
        </w:tc>
        <w:tc>
          <w:tcPr>
            <w:tcW w:w="561" w:type="pct"/>
            <w:tcBorders>
              <w:left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112222406</w:t>
            </w:r>
          </w:p>
        </w:tc>
        <w:tc>
          <w:tcPr>
            <w:tcW w:w="1682" w:type="pct"/>
            <w:tcBorders>
              <w:left w:val="single" w:color="auto" w:sz="4" w:space="0"/>
            </w:tcBorders>
            <w:shd w:val="clear" w:color="auto" w:fill="FFFFFF"/>
            <w:noWrap w:val="0"/>
            <w:vAlign w:val="center"/>
          </w:tcPr>
          <w:p>
            <w:pPr>
              <w:widowControl/>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游戏设计基础</w:t>
            </w:r>
          </w:p>
        </w:tc>
        <w:tc>
          <w:tcPr>
            <w:tcW w:w="163" w:type="pct"/>
            <w:shd w:val="clear" w:color="auto" w:fill="FFFFFF"/>
            <w:noWrap w:val="0"/>
            <w:vAlign w:val="top"/>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B</w:t>
            </w:r>
          </w:p>
        </w:tc>
        <w:tc>
          <w:tcPr>
            <w:tcW w:w="168"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216"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64</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32</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32</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213"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w:t>
            </w:r>
          </w:p>
        </w:tc>
        <w:tc>
          <w:tcPr>
            <w:tcW w:w="176" w:type="pct"/>
            <w:shd w:val="clear" w:color="auto" w:fill="FFFFFF"/>
            <w:noWrap w:val="0"/>
            <w:vAlign w:val="center"/>
          </w:tcPr>
          <w:p>
            <w:pPr>
              <w:rPr>
                <w:rFonts w:hint="eastAsia" w:ascii="宋体" w:hAnsi="宋体" w:eastAsia="宋体" w:cs="宋体"/>
                <w:color w:val="auto"/>
                <w:kern w:val="0"/>
                <w:sz w:val="18"/>
                <w:szCs w:val="18"/>
                <w:highlight w:val="none"/>
                <w:lang w:val="en-US" w:eastAsia="zh-CN"/>
              </w:rPr>
            </w:pPr>
          </w:p>
        </w:tc>
        <w:tc>
          <w:tcPr>
            <w:tcW w:w="184" w:type="pct"/>
            <w:shd w:val="clear" w:color="auto" w:fill="FFFFFF"/>
            <w:noWrap w:val="0"/>
            <w:vAlign w:val="center"/>
          </w:tcPr>
          <w:p>
            <w:pPr>
              <w:jc w:val="center"/>
              <w:rPr>
                <w:rFonts w:hint="eastAsia" w:ascii="宋体" w:hAnsi="宋体" w:eastAsia="宋体" w:cs="宋体"/>
                <w:color w:val="auto"/>
                <w:kern w:val="0"/>
                <w:sz w:val="18"/>
                <w:szCs w:val="18"/>
                <w:highlight w:val="none"/>
                <w:lang w:val="en-US" w:eastAsia="zh-CN"/>
              </w:rPr>
            </w:pP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4</w:t>
            </w:r>
          </w:p>
        </w:tc>
        <w:tc>
          <w:tcPr>
            <w:tcW w:w="184" w:type="pct"/>
            <w:shd w:val="clear" w:color="auto" w:fill="FFFFFF"/>
            <w:noWrap w:val="0"/>
            <w:vAlign w:val="center"/>
          </w:tcPr>
          <w:p>
            <w:pPr>
              <w:jc w:val="center"/>
              <w:rPr>
                <w:rFonts w:hint="eastAsia" w:ascii="宋体" w:hAnsi="宋体" w:eastAsia="宋体" w:cs="宋体"/>
                <w:color w:val="auto"/>
                <w:kern w:val="0"/>
                <w:sz w:val="18"/>
                <w:szCs w:val="18"/>
                <w:highlight w:val="none"/>
                <w:lang w:val="en-US" w:eastAsia="zh-CN"/>
              </w:rPr>
            </w:pPr>
          </w:p>
        </w:tc>
        <w:tc>
          <w:tcPr>
            <w:tcW w:w="176"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211" w:type="pct"/>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5</w:t>
            </w:r>
          </w:p>
        </w:tc>
        <w:tc>
          <w:tcPr>
            <w:tcW w:w="561" w:type="pct"/>
            <w:tcBorders>
              <w:left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112222407</w:t>
            </w:r>
          </w:p>
        </w:tc>
        <w:tc>
          <w:tcPr>
            <w:tcW w:w="1682" w:type="pct"/>
            <w:tcBorders>
              <w:left w:val="single" w:color="auto" w:sz="4" w:space="0"/>
            </w:tcBorders>
            <w:shd w:val="clear" w:color="auto" w:fill="FFFFFF"/>
            <w:noWrap w:val="0"/>
            <w:vAlign w:val="center"/>
          </w:tcPr>
          <w:p>
            <w:pPr>
              <w:widowControl/>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游戏设计进阶</w:t>
            </w:r>
          </w:p>
        </w:tc>
        <w:tc>
          <w:tcPr>
            <w:tcW w:w="163" w:type="pct"/>
            <w:shd w:val="clear" w:color="auto" w:fill="FFFFFF"/>
            <w:noWrap w:val="0"/>
            <w:vAlign w:val="top"/>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B</w:t>
            </w:r>
          </w:p>
        </w:tc>
        <w:tc>
          <w:tcPr>
            <w:tcW w:w="168"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216"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64</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32</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32</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213"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w:t>
            </w:r>
          </w:p>
        </w:tc>
        <w:tc>
          <w:tcPr>
            <w:tcW w:w="176" w:type="pct"/>
            <w:shd w:val="clear" w:color="auto" w:fill="FFFFFF"/>
            <w:noWrap w:val="0"/>
            <w:vAlign w:val="center"/>
          </w:tcPr>
          <w:p>
            <w:pPr>
              <w:jc w:val="center"/>
              <w:rPr>
                <w:rFonts w:hint="eastAsia" w:ascii="宋体" w:hAnsi="宋体" w:eastAsia="宋体" w:cs="宋体"/>
                <w:color w:val="auto"/>
                <w:kern w:val="0"/>
                <w:sz w:val="18"/>
                <w:szCs w:val="18"/>
                <w:highlight w:val="none"/>
                <w:lang w:val="en-US" w:eastAsia="zh-CN"/>
              </w:rPr>
            </w:pPr>
          </w:p>
        </w:tc>
        <w:tc>
          <w:tcPr>
            <w:tcW w:w="184" w:type="pct"/>
            <w:shd w:val="clear" w:color="auto" w:fill="FFFFFF"/>
            <w:noWrap w:val="0"/>
            <w:vAlign w:val="center"/>
          </w:tcPr>
          <w:p>
            <w:pPr>
              <w:jc w:val="center"/>
              <w:rPr>
                <w:rFonts w:hint="eastAsia" w:ascii="宋体" w:hAnsi="宋体" w:eastAsia="宋体" w:cs="宋体"/>
                <w:color w:val="auto"/>
                <w:kern w:val="0"/>
                <w:sz w:val="18"/>
                <w:szCs w:val="18"/>
                <w:highlight w:val="none"/>
                <w:lang w:val="en-US" w:eastAsia="zh-CN"/>
              </w:rPr>
            </w:pPr>
          </w:p>
        </w:tc>
        <w:tc>
          <w:tcPr>
            <w:tcW w:w="176" w:type="pct"/>
            <w:shd w:val="clear" w:color="auto" w:fill="FFFFFF"/>
            <w:noWrap w:val="0"/>
            <w:vAlign w:val="center"/>
          </w:tcPr>
          <w:p>
            <w:pPr>
              <w:rPr>
                <w:rFonts w:hint="eastAsia" w:ascii="宋体" w:hAnsi="宋体" w:eastAsia="宋体" w:cs="宋体"/>
                <w:color w:val="auto"/>
                <w:kern w:val="0"/>
                <w:sz w:val="18"/>
                <w:szCs w:val="18"/>
                <w:highlight w:val="none"/>
                <w:lang w:val="en-US" w:eastAsia="zh-CN"/>
              </w:rPr>
            </w:pP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8</w:t>
            </w:r>
          </w:p>
        </w:tc>
        <w:tc>
          <w:tcPr>
            <w:tcW w:w="176"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211" w:type="pct"/>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561" w:type="pct"/>
            <w:tcBorders>
              <w:left w:val="single" w:color="auto" w:sz="4" w:space="0"/>
            </w:tcBorders>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112020420</w:t>
            </w:r>
          </w:p>
        </w:tc>
        <w:tc>
          <w:tcPr>
            <w:tcW w:w="1682" w:type="pct"/>
            <w:tcBorders>
              <w:left w:val="single" w:color="auto" w:sz="4" w:space="0"/>
            </w:tcBorders>
            <w:shd w:val="clear" w:color="auto" w:fill="FFFFFF"/>
            <w:noWrap w:val="0"/>
            <w:vAlign w:val="center"/>
          </w:tcPr>
          <w:p>
            <w:pPr>
              <w:widowControl/>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游戏剧情设计</w:t>
            </w:r>
          </w:p>
        </w:tc>
        <w:tc>
          <w:tcPr>
            <w:tcW w:w="163" w:type="pct"/>
            <w:shd w:val="clear" w:color="auto" w:fill="FFFFFF"/>
            <w:noWrap w:val="0"/>
            <w:vAlign w:val="top"/>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B</w:t>
            </w:r>
          </w:p>
        </w:tc>
        <w:tc>
          <w:tcPr>
            <w:tcW w:w="168"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216"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48</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24</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24</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213"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w:t>
            </w:r>
          </w:p>
        </w:tc>
        <w:tc>
          <w:tcPr>
            <w:tcW w:w="176" w:type="pct"/>
            <w:shd w:val="clear" w:color="auto" w:fill="FFFFFF"/>
            <w:noWrap w:val="0"/>
            <w:vAlign w:val="center"/>
          </w:tcPr>
          <w:p>
            <w:pPr>
              <w:jc w:val="center"/>
              <w:rPr>
                <w:rFonts w:hint="eastAsia" w:ascii="宋体" w:hAnsi="宋体" w:eastAsia="宋体" w:cs="宋体"/>
                <w:color w:val="auto"/>
                <w:kern w:val="0"/>
                <w:sz w:val="18"/>
                <w:szCs w:val="18"/>
                <w:highlight w:val="none"/>
                <w:lang w:val="en-US" w:eastAsia="zh-CN"/>
              </w:rPr>
            </w:pPr>
          </w:p>
        </w:tc>
        <w:tc>
          <w:tcPr>
            <w:tcW w:w="184" w:type="pct"/>
            <w:shd w:val="clear" w:color="auto" w:fill="FFFFFF"/>
            <w:noWrap w:val="0"/>
            <w:vAlign w:val="center"/>
          </w:tcPr>
          <w:p>
            <w:pPr>
              <w:jc w:val="center"/>
              <w:rPr>
                <w:rFonts w:hint="eastAsia" w:ascii="宋体" w:hAnsi="宋体" w:eastAsia="宋体" w:cs="宋体"/>
                <w:color w:val="auto"/>
                <w:kern w:val="0"/>
                <w:sz w:val="18"/>
                <w:szCs w:val="18"/>
                <w:highlight w:val="none"/>
                <w:lang w:val="en-US" w:eastAsia="zh-CN"/>
              </w:rPr>
            </w:pPr>
          </w:p>
        </w:tc>
        <w:tc>
          <w:tcPr>
            <w:tcW w:w="176" w:type="pct"/>
            <w:shd w:val="clear" w:color="auto" w:fill="FFFFFF"/>
            <w:noWrap w:val="0"/>
            <w:vAlign w:val="center"/>
          </w:tcPr>
          <w:p>
            <w:pPr>
              <w:jc w:val="center"/>
              <w:rPr>
                <w:rFonts w:hint="eastAsia" w:ascii="宋体" w:hAnsi="宋体" w:eastAsia="宋体" w:cs="宋体"/>
                <w:color w:val="auto"/>
                <w:kern w:val="0"/>
                <w:sz w:val="18"/>
                <w:szCs w:val="18"/>
                <w:highlight w:val="none"/>
                <w:lang w:val="en-US" w:eastAsia="zh-CN"/>
              </w:rPr>
            </w:pP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4</w:t>
            </w:r>
          </w:p>
        </w:tc>
        <w:tc>
          <w:tcPr>
            <w:tcW w:w="176" w:type="pct"/>
            <w:shd w:val="clear" w:color="auto" w:fill="FFFFFF"/>
            <w:noWrap w:val="0"/>
            <w:vAlign w:val="center"/>
          </w:tcPr>
          <w:p>
            <w:pPr>
              <w:jc w:val="center"/>
              <w:rPr>
                <w:rFonts w:ascii="宋体" w:hAnsi="宋体" w:cs="Tahoma"/>
                <w:color w:val="auto"/>
                <w:sz w:val="18"/>
                <w:szCs w:val="21"/>
                <w:highlight w:val="none"/>
              </w:rPr>
            </w:pPr>
          </w:p>
        </w:tc>
        <w:tc>
          <w:tcPr>
            <w:tcW w:w="21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6" w:type="pct"/>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63" w:type="pct"/>
            <w:shd w:val="clear" w:color="auto" w:fill="FFFFFF"/>
            <w:noWrap w:val="0"/>
            <w:vAlign w:val="top"/>
          </w:tcPr>
          <w:p>
            <w:pPr>
              <w:jc w:val="center"/>
              <w:rPr>
                <w:rFonts w:ascii="宋体" w:hAnsi="宋体" w:cs="宋体"/>
                <w:b/>
                <w:color w:val="auto"/>
                <w:sz w:val="18"/>
                <w:szCs w:val="21"/>
                <w:highlight w:val="none"/>
              </w:rPr>
            </w:pPr>
          </w:p>
        </w:tc>
        <w:tc>
          <w:tcPr>
            <w:tcW w:w="168"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21</w:t>
            </w:r>
          </w:p>
        </w:tc>
        <w:tc>
          <w:tcPr>
            <w:tcW w:w="21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336</w:t>
            </w:r>
          </w:p>
        </w:tc>
        <w:tc>
          <w:tcPr>
            <w:tcW w:w="19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168</w:t>
            </w:r>
          </w:p>
        </w:tc>
        <w:tc>
          <w:tcPr>
            <w:tcW w:w="19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168</w:t>
            </w:r>
          </w:p>
        </w:tc>
        <w:tc>
          <w:tcPr>
            <w:tcW w:w="19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p>
        </w:tc>
        <w:tc>
          <w:tcPr>
            <w:tcW w:w="213"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4</w:t>
            </w: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12</w:t>
            </w: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16</w:t>
            </w: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p>
        </w:tc>
        <w:tc>
          <w:tcPr>
            <w:tcW w:w="211" w:type="pct"/>
            <w:shd w:val="clear" w:color="auto" w:fill="FFFFFF"/>
            <w:noWrap w:val="0"/>
            <w:vAlign w:val="center"/>
          </w:tcPr>
          <w:p>
            <w:pPr>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561" w:type="pct"/>
            <w:tcBorders>
              <w:left w:val="single" w:color="auto" w:sz="4" w:space="0"/>
            </w:tcBorders>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112022410</w:t>
            </w:r>
          </w:p>
        </w:tc>
        <w:tc>
          <w:tcPr>
            <w:tcW w:w="1682" w:type="pct"/>
            <w:tcBorders>
              <w:left w:val="single" w:color="auto" w:sz="4" w:space="0"/>
            </w:tcBorders>
            <w:shd w:val="clear" w:color="auto" w:fill="FFFFFF"/>
            <w:noWrap w:val="0"/>
            <w:vAlign w:val="bottom"/>
          </w:tcPr>
          <w:p>
            <w:pPr>
              <w:widowControl/>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影视剪辑</w:t>
            </w:r>
          </w:p>
        </w:tc>
        <w:tc>
          <w:tcPr>
            <w:tcW w:w="163" w:type="pct"/>
            <w:shd w:val="clear" w:color="auto" w:fill="FFFFFF"/>
            <w:noWrap w:val="0"/>
            <w:vAlign w:val="top"/>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B</w:t>
            </w:r>
          </w:p>
        </w:tc>
        <w:tc>
          <w:tcPr>
            <w:tcW w:w="168"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216"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48</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24</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24</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213"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w:t>
            </w:r>
          </w:p>
        </w:tc>
        <w:tc>
          <w:tcPr>
            <w:tcW w:w="176"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184"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176" w:type="pct"/>
            <w:shd w:val="clear" w:color="auto" w:fill="FFFFFF"/>
            <w:noWrap w:val="0"/>
            <w:vAlign w:val="center"/>
          </w:tcPr>
          <w:p>
            <w:pPr>
              <w:rPr>
                <w:rFonts w:hint="eastAsia" w:ascii="宋体" w:hAnsi="宋体" w:eastAsia="宋体" w:cs="宋体"/>
                <w:color w:val="auto"/>
                <w:kern w:val="0"/>
                <w:sz w:val="18"/>
                <w:szCs w:val="18"/>
                <w:highlight w:val="none"/>
                <w:lang w:val="en-US" w:eastAsia="zh-CN"/>
              </w:rPr>
            </w:pP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p>
        </w:tc>
        <w:tc>
          <w:tcPr>
            <w:tcW w:w="211"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2</w:t>
            </w:r>
          </w:p>
        </w:tc>
        <w:tc>
          <w:tcPr>
            <w:tcW w:w="561" w:type="pct"/>
            <w:shd w:val="clear" w:color="auto" w:fill="FFFFFF"/>
            <w:noWrap w:val="0"/>
            <w:vAlign w:val="bottom"/>
          </w:tcPr>
          <w:p>
            <w:pPr>
              <w:widowControl/>
              <w:jc w:val="center"/>
              <w:rPr>
                <w:rFonts w:hint="eastAsia" w:ascii="宋体" w:hAnsi="宋体" w:eastAsia="宋体" w:cs="宋体"/>
                <w:color w:val="auto"/>
                <w:kern w:val="0"/>
                <w:sz w:val="18"/>
                <w:szCs w:val="18"/>
                <w:highlight w:val="none"/>
                <w:lang w:val="en-US" w:eastAsia="zh-CN"/>
              </w:rPr>
            </w:pPr>
            <w:r>
              <w:rPr>
                <w:rFonts w:hint="default" w:ascii="宋体" w:hAnsi="宋体" w:eastAsia="宋体" w:cs="宋体"/>
                <w:color w:val="auto"/>
                <w:kern w:val="0"/>
                <w:sz w:val="18"/>
                <w:szCs w:val="18"/>
                <w:highlight w:val="none"/>
                <w:lang w:val="en-US" w:eastAsia="zh-CN"/>
              </w:rPr>
              <w:t>110010418</w:t>
            </w:r>
          </w:p>
        </w:tc>
        <w:tc>
          <w:tcPr>
            <w:tcW w:w="1682" w:type="pct"/>
            <w:shd w:val="clear" w:color="auto" w:fill="FFFFFF"/>
            <w:noWrap w:val="0"/>
            <w:vAlign w:val="center"/>
          </w:tcPr>
          <w:p>
            <w:pPr>
              <w:widowControl/>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创新思维与创新能力</w:t>
            </w:r>
          </w:p>
        </w:tc>
        <w:tc>
          <w:tcPr>
            <w:tcW w:w="163" w:type="pct"/>
            <w:shd w:val="clear" w:color="auto" w:fill="FFFFFF"/>
            <w:noWrap w:val="0"/>
            <w:vAlign w:val="top"/>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B</w:t>
            </w:r>
          </w:p>
        </w:tc>
        <w:tc>
          <w:tcPr>
            <w:tcW w:w="168"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216"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48</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24</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24</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213"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w:t>
            </w:r>
          </w:p>
        </w:tc>
        <w:tc>
          <w:tcPr>
            <w:tcW w:w="176"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184"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p>
        </w:tc>
        <w:tc>
          <w:tcPr>
            <w:tcW w:w="211"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3</w:t>
            </w:r>
          </w:p>
        </w:tc>
        <w:tc>
          <w:tcPr>
            <w:tcW w:w="561" w:type="pct"/>
            <w:shd w:val="clear" w:color="auto" w:fill="FFFFFF"/>
            <w:noWrap w:val="0"/>
            <w:vAlign w:val="bottom"/>
          </w:tcPr>
          <w:p>
            <w:pPr>
              <w:widowControl/>
              <w:jc w:val="center"/>
              <w:rPr>
                <w:rFonts w:hint="eastAsia" w:ascii="宋体" w:hAnsi="宋体" w:eastAsia="宋体" w:cs="宋体"/>
                <w:color w:val="auto"/>
                <w:kern w:val="0"/>
                <w:sz w:val="18"/>
                <w:szCs w:val="18"/>
                <w:highlight w:val="none"/>
                <w:lang w:val="en-US" w:eastAsia="zh-CN"/>
              </w:rPr>
            </w:pPr>
            <w:r>
              <w:rPr>
                <w:rFonts w:hint="default" w:ascii="宋体" w:hAnsi="宋体" w:eastAsia="宋体" w:cs="宋体"/>
                <w:color w:val="auto"/>
                <w:kern w:val="0"/>
                <w:sz w:val="18"/>
                <w:szCs w:val="18"/>
                <w:highlight w:val="none"/>
                <w:lang w:val="en-US" w:eastAsia="zh-CN"/>
              </w:rPr>
              <w:t>112020102</w:t>
            </w:r>
          </w:p>
        </w:tc>
        <w:tc>
          <w:tcPr>
            <w:tcW w:w="1682" w:type="pct"/>
            <w:shd w:val="clear" w:color="auto" w:fill="FFFFFF"/>
            <w:noWrap w:val="0"/>
            <w:vAlign w:val="center"/>
          </w:tcPr>
          <w:p>
            <w:pPr>
              <w:widowControl/>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游戏UI设计</w:t>
            </w:r>
          </w:p>
        </w:tc>
        <w:tc>
          <w:tcPr>
            <w:tcW w:w="163" w:type="pct"/>
            <w:shd w:val="clear" w:color="auto" w:fill="FFFFFF"/>
            <w:noWrap w:val="0"/>
            <w:vAlign w:val="top"/>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B</w:t>
            </w:r>
          </w:p>
        </w:tc>
        <w:tc>
          <w:tcPr>
            <w:tcW w:w="168"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216"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48</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24</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24</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213"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w:t>
            </w:r>
          </w:p>
        </w:tc>
        <w:tc>
          <w:tcPr>
            <w:tcW w:w="176"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184"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p>
        </w:tc>
        <w:tc>
          <w:tcPr>
            <w:tcW w:w="211"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561" w:type="pct"/>
            <w:shd w:val="clear" w:color="auto" w:fill="FFFFFF"/>
            <w:noWrap w:val="0"/>
            <w:vAlign w:val="bottom"/>
          </w:tcPr>
          <w:p>
            <w:pPr>
              <w:widowControl/>
              <w:jc w:val="center"/>
              <w:rPr>
                <w:rFonts w:hint="eastAsia" w:ascii="宋体" w:hAnsi="宋体" w:eastAsia="宋体" w:cs="宋体"/>
                <w:color w:val="auto"/>
                <w:kern w:val="0"/>
                <w:sz w:val="18"/>
                <w:szCs w:val="18"/>
                <w:highlight w:val="none"/>
                <w:lang w:val="en-US" w:eastAsia="zh-CN"/>
              </w:rPr>
            </w:pPr>
            <w:r>
              <w:rPr>
                <w:rFonts w:hint="default" w:ascii="宋体" w:hAnsi="宋体" w:eastAsia="宋体" w:cs="宋体"/>
                <w:color w:val="auto"/>
                <w:kern w:val="0"/>
                <w:sz w:val="18"/>
                <w:szCs w:val="18"/>
                <w:highlight w:val="none"/>
                <w:lang w:val="en-US" w:eastAsia="zh-CN"/>
              </w:rPr>
              <w:t>112222403</w:t>
            </w:r>
          </w:p>
        </w:tc>
        <w:tc>
          <w:tcPr>
            <w:tcW w:w="1682" w:type="pct"/>
            <w:shd w:val="clear" w:color="auto" w:fill="FFFFFF"/>
            <w:noWrap w:val="0"/>
            <w:vAlign w:val="center"/>
          </w:tcPr>
          <w:p>
            <w:pPr>
              <w:widowControl/>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3D游戏美术设计</w:t>
            </w:r>
          </w:p>
        </w:tc>
        <w:tc>
          <w:tcPr>
            <w:tcW w:w="163" w:type="pct"/>
            <w:shd w:val="clear" w:color="auto" w:fill="FFFFFF"/>
            <w:noWrap w:val="0"/>
            <w:vAlign w:val="top"/>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A</w:t>
            </w:r>
          </w:p>
        </w:tc>
        <w:tc>
          <w:tcPr>
            <w:tcW w:w="168"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216"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48</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24</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24</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213"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w:t>
            </w:r>
          </w:p>
        </w:tc>
        <w:tc>
          <w:tcPr>
            <w:tcW w:w="176"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184"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p>
        </w:tc>
        <w:tc>
          <w:tcPr>
            <w:tcW w:w="211"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61" w:type="pct"/>
            <w:shd w:val="clear" w:color="auto" w:fill="FFFFFF"/>
            <w:noWrap w:val="0"/>
            <w:vAlign w:val="center"/>
          </w:tcPr>
          <w:p>
            <w:pPr>
              <w:jc w:val="center"/>
              <w:rPr>
                <w:rFonts w:hint="eastAsia" w:ascii="Times New Roman" w:hAnsi="Times New Roman"/>
                <w:color w:val="auto"/>
                <w:kern w:val="2"/>
                <w:sz w:val="18"/>
                <w:szCs w:val="18"/>
                <w:highlight w:val="none"/>
                <w:lang w:val="en-US" w:eastAsia="zh-CN" w:bidi="ar-SA"/>
              </w:rPr>
            </w:pPr>
            <w:r>
              <w:rPr>
                <w:rFonts w:hint="eastAsia"/>
                <w:color w:val="auto"/>
                <w:sz w:val="18"/>
                <w:szCs w:val="18"/>
                <w:highlight w:val="none"/>
              </w:rPr>
              <w:t>112010001</w:t>
            </w:r>
          </w:p>
        </w:tc>
        <w:tc>
          <w:tcPr>
            <w:tcW w:w="1682" w:type="pct"/>
            <w:shd w:val="clear" w:color="auto" w:fill="FFFFFF"/>
            <w:noWrap w:val="0"/>
            <w:vAlign w:val="center"/>
          </w:tcPr>
          <w:p>
            <w:pPr>
              <w:jc w:val="left"/>
              <w:rPr>
                <w:rFonts w:ascii="宋体" w:hAnsi="宋体" w:cs="宋体"/>
                <w:b/>
                <w:bCs/>
                <w:color w:val="auto"/>
                <w:kern w:val="0"/>
                <w:sz w:val="18"/>
                <w:szCs w:val="18"/>
                <w:highlight w:val="none"/>
                <w:lang w:val="en-US" w:eastAsia="zh-CN" w:bidi="ar-SA"/>
              </w:rPr>
            </w:pPr>
            <w:r>
              <w:rPr>
                <w:rFonts w:hint="eastAsia"/>
                <w:color w:val="auto"/>
                <w:sz w:val="18"/>
                <w:szCs w:val="18"/>
                <w:highlight w:val="none"/>
              </w:rPr>
              <w:t>名师讲堂</w:t>
            </w:r>
          </w:p>
        </w:tc>
        <w:tc>
          <w:tcPr>
            <w:tcW w:w="163" w:type="pct"/>
            <w:shd w:val="clear" w:color="auto" w:fill="FFFFFF"/>
            <w:noWrap w:val="0"/>
            <w:vAlign w:val="top"/>
          </w:tcPr>
          <w:p>
            <w:pPr>
              <w:jc w:val="center"/>
              <w:rPr>
                <w:rFonts w:ascii="宋体" w:hAnsi="宋体" w:cs="宋体"/>
                <w:b/>
                <w:color w:val="auto"/>
                <w:kern w:val="0"/>
                <w:sz w:val="18"/>
                <w:szCs w:val="21"/>
                <w:highlight w:val="none"/>
                <w:lang w:val="en-US" w:eastAsia="zh-CN" w:bidi="ar-SA"/>
              </w:rPr>
            </w:pPr>
            <w:r>
              <w:rPr>
                <w:rFonts w:hint="eastAsia"/>
                <w:color w:val="auto"/>
                <w:sz w:val="18"/>
                <w:szCs w:val="18"/>
                <w:highlight w:val="none"/>
              </w:rPr>
              <w:t>A</w:t>
            </w:r>
          </w:p>
        </w:tc>
        <w:tc>
          <w:tcPr>
            <w:tcW w:w="168" w:type="pct"/>
            <w:shd w:val="clear" w:color="auto" w:fill="FFFFFF"/>
            <w:noWrap w:val="0"/>
            <w:vAlign w:val="bottom"/>
          </w:tcPr>
          <w:p>
            <w:pPr>
              <w:jc w:val="center"/>
              <w:rPr>
                <w:rFonts w:ascii="宋体" w:hAnsi="宋体" w:cs="宋体"/>
                <w:b/>
                <w:color w:val="auto"/>
                <w:kern w:val="0"/>
                <w:sz w:val="18"/>
                <w:szCs w:val="21"/>
                <w:highlight w:val="none"/>
                <w:lang w:val="en-US" w:eastAsia="zh-CN" w:bidi="ar-SA"/>
              </w:rPr>
            </w:pPr>
            <w:r>
              <w:rPr>
                <w:rFonts w:hint="eastAsia"/>
                <w:color w:val="auto"/>
                <w:sz w:val="18"/>
                <w:szCs w:val="18"/>
                <w:highlight w:val="none"/>
              </w:rPr>
              <w:t>1</w:t>
            </w:r>
          </w:p>
        </w:tc>
        <w:tc>
          <w:tcPr>
            <w:tcW w:w="216" w:type="pct"/>
            <w:shd w:val="clear" w:color="auto" w:fill="FFFFFF"/>
            <w:noWrap w:val="0"/>
            <w:vAlign w:val="bottom"/>
          </w:tcPr>
          <w:p>
            <w:pPr>
              <w:jc w:val="center"/>
              <w:rPr>
                <w:rFonts w:ascii="宋体" w:hAnsi="宋体" w:cs="宋体"/>
                <w:b/>
                <w:color w:val="auto"/>
                <w:kern w:val="0"/>
                <w:sz w:val="18"/>
                <w:szCs w:val="21"/>
                <w:highlight w:val="none"/>
                <w:lang w:val="en-US" w:eastAsia="zh-CN" w:bidi="ar-SA"/>
              </w:rPr>
            </w:pPr>
            <w:r>
              <w:rPr>
                <w:rFonts w:hint="eastAsia"/>
                <w:color w:val="auto"/>
                <w:sz w:val="18"/>
                <w:szCs w:val="18"/>
                <w:highlight w:val="none"/>
              </w:rPr>
              <w:t>16</w:t>
            </w:r>
          </w:p>
        </w:tc>
        <w:tc>
          <w:tcPr>
            <w:tcW w:w="190" w:type="pct"/>
            <w:shd w:val="clear" w:color="auto" w:fill="FFFFFF"/>
            <w:noWrap w:val="0"/>
            <w:vAlign w:val="bottom"/>
          </w:tcPr>
          <w:p>
            <w:pPr>
              <w:jc w:val="center"/>
              <w:rPr>
                <w:rFonts w:ascii="宋体" w:hAnsi="宋体" w:cs="宋体"/>
                <w:b/>
                <w:color w:val="auto"/>
                <w:kern w:val="0"/>
                <w:sz w:val="18"/>
                <w:szCs w:val="21"/>
                <w:highlight w:val="none"/>
                <w:lang w:val="en-US" w:eastAsia="zh-CN" w:bidi="ar-SA"/>
              </w:rPr>
            </w:pPr>
            <w:r>
              <w:rPr>
                <w:rFonts w:hint="eastAsia"/>
                <w:color w:val="auto"/>
                <w:sz w:val="18"/>
                <w:szCs w:val="18"/>
                <w:highlight w:val="none"/>
              </w:rPr>
              <w:t>16</w:t>
            </w:r>
          </w:p>
        </w:tc>
        <w:tc>
          <w:tcPr>
            <w:tcW w:w="190" w:type="pct"/>
            <w:shd w:val="clear" w:color="auto" w:fill="FFFFFF"/>
            <w:noWrap w:val="0"/>
            <w:vAlign w:val="center"/>
          </w:tcPr>
          <w:p>
            <w:pPr>
              <w:jc w:val="center"/>
              <w:rPr>
                <w:rFonts w:ascii="宋体" w:hAnsi="宋体" w:cs="宋体"/>
                <w:b/>
                <w:color w:val="auto"/>
                <w:kern w:val="0"/>
                <w:sz w:val="18"/>
                <w:szCs w:val="21"/>
                <w:highlight w:val="none"/>
                <w:lang w:val="en-US" w:eastAsia="zh-CN" w:bidi="ar-SA"/>
              </w:rPr>
            </w:pPr>
          </w:p>
        </w:tc>
        <w:tc>
          <w:tcPr>
            <w:tcW w:w="190" w:type="pct"/>
            <w:shd w:val="clear" w:color="auto" w:fill="FFFFFF"/>
            <w:noWrap w:val="0"/>
            <w:vAlign w:val="center"/>
          </w:tcPr>
          <w:p>
            <w:pPr>
              <w:jc w:val="center"/>
              <w:rPr>
                <w:rFonts w:ascii="宋体" w:hAnsi="宋体" w:cs="宋体"/>
                <w:b/>
                <w:color w:val="auto"/>
                <w:kern w:val="0"/>
                <w:sz w:val="18"/>
                <w:szCs w:val="21"/>
                <w:highlight w:val="none"/>
                <w:lang w:val="en-US" w:eastAsia="zh-CN" w:bidi="ar-SA"/>
              </w:rPr>
            </w:pPr>
            <w:r>
              <w:rPr>
                <w:rFonts w:hint="eastAsia"/>
                <w:b/>
                <w:bCs/>
                <w:color w:val="auto"/>
                <w:sz w:val="18"/>
                <w:szCs w:val="18"/>
                <w:highlight w:val="none"/>
              </w:rPr>
              <w:t>　</w:t>
            </w:r>
          </w:p>
        </w:tc>
        <w:tc>
          <w:tcPr>
            <w:tcW w:w="213" w:type="pct"/>
            <w:shd w:val="clear" w:color="auto" w:fill="FFFFFF"/>
            <w:noWrap w:val="0"/>
            <w:vAlign w:val="center"/>
          </w:tcPr>
          <w:p>
            <w:pPr>
              <w:jc w:val="center"/>
              <w:rPr>
                <w:rFonts w:ascii="宋体" w:hAnsi="宋体" w:cs="宋体"/>
                <w:b/>
                <w:color w:val="auto"/>
                <w:kern w:val="0"/>
                <w:sz w:val="18"/>
                <w:szCs w:val="21"/>
                <w:highlight w:val="none"/>
                <w:lang w:val="en-US" w:eastAsia="zh-CN" w:bidi="ar-SA"/>
              </w:rPr>
            </w:pPr>
            <w:r>
              <w:rPr>
                <w:rFonts w:hint="eastAsia"/>
                <w:color w:val="auto"/>
                <w:sz w:val="18"/>
                <w:szCs w:val="18"/>
                <w:highlight w:val="none"/>
              </w:rPr>
              <w:t>√</w:t>
            </w:r>
          </w:p>
        </w:tc>
        <w:tc>
          <w:tcPr>
            <w:tcW w:w="176"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184"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176" w:type="pct"/>
            <w:shd w:val="clear" w:color="auto" w:fill="FFFFFF"/>
            <w:noWrap w:val="0"/>
            <w:vAlign w:val="center"/>
          </w:tcPr>
          <w:p>
            <w:pPr>
              <w:jc w:val="center"/>
              <w:rPr>
                <w:rFonts w:ascii="宋体" w:hAnsi="宋体" w:cs="宋体"/>
                <w:b/>
                <w:color w:val="auto"/>
                <w:kern w:val="0"/>
                <w:sz w:val="18"/>
                <w:szCs w:val="21"/>
                <w:highlight w:val="none"/>
              </w:rPr>
            </w:pPr>
          </w:p>
        </w:tc>
        <w:tc>
          <w:tcPr>
            <w:tcW w:w="184" w:type="pct"/>
            <w:shd w:val="clear" w:color="auto" w:fill="FFFFFF"/>
            <w:noWrap w:val="0"/>
            <w:vAlign w:val="center"/>
          </w:tcPr>
          <w:p>
            <w:pPr>
              <w:jc w:val="center"/>
              <w:rPr>
                <w:rFonts w:ascii="宋体" w:hAnsi="宋体" w:cs="宋体"/>
                <w:b/>
                <w:color w:val="auto"/>
                <w:kern w:val="0"/>
                <w:sz w:val="18"/>
                <w:szCs w:val="21"/>
                <w:highlight w:val="none"/>
              </w:rPr>
            </w:pPr>
          </w:p>
        </w:tc>
        <w:tc>
          <w:tcPr>
            <w:tcW w:w="176"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211"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6" w:type="pct"/>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xml:space="preserve">小 </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计（至少选修1</w:t>
            </w:r>
            <w:r>
              <w:rPr>
                <w:rFonts w:ascii="宋体" w:hAnsi="宋体" w:cs="宋体"/>
                <w:b/>
                <w:bCs/>
                <w:color w:val="auto"/>
                <w:kern w:val="0"/>
                <w:sz w:val="18"/>
                <w:szCs w:val="18"/>
                <w:highlight w:val="none"/>
              </w:rPr>
              <w:t>0</w:t>
            </w:r>
            <w:r>
              <w:rPr>
                <w:rFonts w:hint="eastAsia" w:ascii="宋体" w:hAnsi="宋体" w:cs="宋体"/>
                <w:b/>
                <w:bCs/>
                <w:color w:val="auto"/>
                <w:kern w:val="0"/>
                <w:sz w:val="18"/>
                <w:szCs w:val="18"/>
                <w:highlight w:val="none"/>
              </w:rPr>
              <w:t>学分）</w:t>
            </w:r>
          </w:p>
        </w:tc>
        <w:tc>
          <w:tcPr>
            <w:tcW w:w="163" w:type="pct"/>
            <w:tcBorders>
              <w:right w:val="single" w:color="auto" w:sz="4" w:space="0"/>
            </w:tcBorders>
            <w:shd w:val="clear" w:color="auto" w:fill="FFFFFF"/>
            <w:noWrap w:val="0"/>
            <w:vAlign w:val="top"/>
          </w:tcPr>
          <w:p>
            <w:pPr>
              <w:jc w:val="center"/>
              <w:rPr>
                <w:rFonts w:ascii="宋体" w:hAnsi="宋体" w:cs="宋体"/>
                <w:b/>
                <w:color w:val="auto"/>
                <w:sz w:val="18"/>
                <w:szCs w:val="21"/>
                <w:highlight w:val="none"/>
              </w:rPr>
            </w:pPr>
          </w:p>
        </w:tc>
        <w:tc>
          <w:tcPr>
            <w:tcW w:w="168" w:type="pct"/>
            <w:tcBorders>
              <w:left w:val="single" w:color="auto" w:sz="4" w:space="0"/>
            </w:tcBorders>
            <w:shd w:val="clear" w:color="auto" w:fill="FFFFFF"/>
            <w:noWrap w:val="0"/>
            <w:vAlign w:val="center"/>
          </w:tcPr>
          <w:p>
            <w:pPr>
              <w:jc w:val="center"/>
              <w:rPr>
                <w:rFonts w:ascii="宋体" w:hAnsi="宋体" w:cs="宋体"/>
                <w:b/>
                <w:color w:val="auto"/>
                <w:sz w:val="18"/>
                <w:szCs w:val="21"/>
                <w:highlight w:val="none"/>
              </w:rPr>
            </w:pPr>
            <w:r>
              <w:rPr>
                <w:rFonts w:ascii="宋体" w:hAnsi="宋体" w:cs="宋体"/>
                <w:b/>
                <w:color w:val="auto"/>
                <w:sz w:val="18"/>
                <w:szCs w:val="21"/>
                <w:highlight w:val="none"/>
              </w:rPr>
              <w:t>10</w:t>
            </w:r>
          </w:p>
        </w:tc>
        <w:tc>
          <w:tcPr>
            <w:tcW w:w="21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208</w:t>
            </w:r>
          </w:p>
        </w:tc>
        <w:tc>
          <w:tcPr>
            <w:tcW w:w="19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112</w:t>
            </w:r>
          </w:p>
        </w:tc>
        <w:tc>
          <w:tcPr>
            <w:tcW w:w="19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96</w:t>
            </w:r>
          </w:p>
        </w:tc>
        <w:tc>
          <w:tcPr>
            <w:tcW w:w="19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p>
        </w:tc>
        <w:tc>
          <w:tcPr>
            <w:tcW w:w="213"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8</w:t>
            </w: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8</w:t>
            </w: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p>
        </w:tc>
        <w:tc>
          <w:tcPr>
            <w:tcW w:w="211"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职业素养选修课程</w:t>
            </w:r>
          </w:p>
        </w:tc>
        <w:tc>
          <w:tcPr>
            <w:tcW w:w="121" w:type="pct"/>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1</w:t>
            </w:r>
          </w:p>
        </w:tc>
        <w:tc>
          <w:tcPr>
            <w:tcW w:w="561" w:type="pct"/>
            <w:tcBorders>
              <w:left w:val="single" w:color="auto" w:sz="4" w:space="0"/>
              <w:righ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160020019</w:t>
            </w:r>
          </w:p>
        </w:tc>
        <w:tc>
          <w:tcPr>
            <w:tcW w:w="1682" w:type="pct"/>
            <w:tcBorders>
              <w:left w:val="single" w:color="auto" w:sz="8" w:space="0"/>
              <w:right w:val="single" w:color="auto" w:sz="8"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创新设计方法论</w:t>
            </w:r>
          </w:p>
        </w:tc>
        <w:tc>
          <w:tcPr>
            <w:tcW w:w="163" w:type="pct"/>
            <w:tcBorders>
              <w:left w:val="single" w:color="auto" w:sz="8" w:space="0"/>
              <w:right w:val="single" w:color="auto" w:sz="8" w:space="0"/>
            </w:tcBorders>
            <w:shd w:val="clear" w:color="auto" w:fill="FFFFFF"/>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B</w:t>
            </w:r>
          </w:p>
        </w:tc>
        <w:tc>
          <w:tcPr>
            <w:tcW w:w="168" w:type="pct"/>
            <w:tcBorders>
              <w:left w:val="single" w:color="auto" w:sz="8"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2</w:t>
            </w:r>
          </w:p>
        </w:tc>
        <w:tc>
          <w:tcPr>
            <w:tcW w:w="216" w:type="pct"/>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32</w:t>
            </w:r>
          </w:p>
        </w:tc>
        <w:tc>
          <w:tcPr>
            <w:tcW w:w="190" w:type="pct"/>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190" w:type="pct"/>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6</w:t>
            </w:r>
          </w:p>
        </w:tc>
        <w:tc>
          <w:tcPr>
            <w:tcW w:w="404" w:type="pct"/>
            <w:gridSpan w:val="2"/>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考证</w:t>
            </w:r>
          </w:p>
        </w:tc>
        <w:tc>
          <w:tcPr>
            <w:tcW w:w="176" w:type="pct"/>
            <w:shd w:val="clear" w:color="auto" w:fill="FFFFFF"/>
            <w:noWrap w:val="0"/>
            <w:vAlign w:val="center"/>
          </w:tcPr>
          <w:p>
            <w:pPr>
              <w:jc w:val="center"/>
              <w:rPr>
                <w:rFonts w:ascii="宋体" w:hAnsi="宋体"/>
                <w:color w:val="auto"/>
                <w:sz w:val="18"/>
                <w:szCs w:val="18"/>
                <w:highlight w:val="none"/>
              </w:rPr>
            </w:pPr>
          </w:p>
        </w:tc>
        <w:tc>
          <w:tcPr>
            <w:tcW w:w="184" w:type="pct"/>
            <w:shd w:val="clear" w:color="auto" w:fill="FFFFFF"/>
            <w:noWrap w:val="0"/>
            <w:vAlign w:val="center"/>
          </w:tcPr>
          <w:p>
            <w:pPr>
              <w:jc w:val="center"/>
              <w:rPr>
                <w:rFonts w:ascii="宋体" w:hAnsi="宋体"/>
                <w:color w:val="auto"/>
                <w:sz w:val="18"/>
                <w:szCs w:val="18"/>
                <w:highlight w:val="none"/>
              </w:rPr>
            </w:pPr>
          </w:p>
        </w:tc>
        <w:tc>
          <w:tcPr>
            <w:tcW w:w="176" w:type="pct"/>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184" w:type="pct"/>
            <w:shd w:val="clear" w:color="auto" w:fill="FFFFFF"/>
            <w:noWrap w:val="0"/>
            <w:vAlign w:val="center"/>
          </w:tcPr>
          <w:p>
            <w:pPr>
              <w:jc w:val="center"/>
              <w:rPr>
                <w:rFonts w:ascii="宋体" w:hAnsi="宋体"/>
                <w:color w:val="auto"/>
                <w:sz w:val="18"/>
                <w:szCs w:val="18"/>
                <w:highlight w:val="none"/>
              </w:rPr>
            </w:pPr>
          </w:p>
        </w:tc>
        <w:tc>
          <w:tcPr>
            <w:tcW w:w="176" w:type="pct"/>
            <w:shd w:val="clear" w:color="auto" w:fill="FFFFFF"/>
            <w:noWrap w:val="0"/>
            <w:vAlign w:val="center"/>
          </w:tcPr>
          <w:p>
            <w:pPr>
              <w:jc w:val="center"/>
              <w:rPr>
                <w:rFonts w:ascii="宋体" w:hAnsi="宋体"/>
                <w:color w:val="auto"/>
                <w:sz w:val="18"/>
                <w:szCs w:val="18"/>
                <w:highlight w:val="none"/>
              </w:rPr>
            </w:pPr>
          </w:p>
        </w:tc>
        <w:tc>
          <w:tcPr>
            <w:tcW w:w="211" w:type="pct"/>
            <w:shd w:val="clear" w:color="auto" w:fill="FFFFFF"/>
            <w:noWrap w:val="0"/>
            <w:vAlign w:val="center"/>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2</w:t>
            </w:r>
          </w:p>
        </w:tc>
        <w:tc>
          <w:tcPr>
            <w:tcW w:w="561" w:type="pct"/>
            <w:tcBorders>
              <w:left w:val="single" w:color="auto" w:sz="4" w:space="0"/>
              <w:righ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160010020</w:t>
            </w:r>
          </w:p>
        </w:tc>
        <w:tc>
          <w:tcPr>
            <w:tcW w:w="1682" w:type="pct"/>
            <w:tcBorders>
              <w:left w:val="single" w:color="auto" w:sz="8" w:space="0"/>
              <w:right w:val="single" w:color="auto" w:sz="8"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基础写作</w:t>
            </w:r>
          </w:p>
        </w:tc>
        <w:tc>
          <w:tcPr>
            <w:tcW w:w="163" w:type="pct"/>
            <w:tcBorders>
              <w:left w:val="single" w:color="auto" w:sz="8" w:space="0"/>
              <w:right w:val="single" w:color="auto" w:sz="8" w:space="0"/>
            </w:tcBorders>
            <w:shd w:val="clear" w:color="auto" w:fill="FFFFFF"/>
            <w:noWrap w:val="0"/>
            <w:vAlign w:val="top"/>
          </w:tcPr>
          <w:p>
            <w:pPr>
              <w:jc w:val="center"/>
              <w:rPr>
                <w:rFonts w:ascii="宋体" w:hAnsi="宋体"/>
                <w:color w:val="auto"/>
                <w:sz w:val="18"/>
                <w:szCs w:val="18"/>
                <w:highlight w:val="none"/>
              </w:rPr>
            </w:pPr>
            <w:r>
              <w:rPr>
                <w:rFonts w:ascii="宋体" w:hAnsi="宋体"/>
                <w:color w:val="auto"/>
                <w:sz w:val="18"/>
                <w:szCs w:val="18"/>
                <w:highlight w:val="none"/>
              </w:rPr>
              <w:t>A</w:t>
            </w:r>
          </w:p>
        </w:tc>
        <w:tc>
          <w:tcPr>
            <w:tcW w:w="168" w:type="pct"/>
            <w:tcBorders>
              <w:left w:val="single" w:color="auto" w:sz="8"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w:t>
            </w:r>
          </w:p>
        </w:tc>
        <w:tc>
          <w:tcPr>
            <w:tcW w:w="216" w:type="pct"/>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190" w:type="pct"/>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190" w:type="pct"/>
            <w:shd w:val="clear" w:color="auto" w:fill="FFFFFF"/>
            <w:noWrap w:val="0"/>
            <w:vAlign w:val="center"/>
          </w:tcPr>
          <w:p>
            <w:pPr>
              <w:jc w:val="center"/>
              <w:rPr>
                <w:rFonts w:ascii="宋体" w:hAnsi="宋体"/>
                <w:color w:val="auto"/>
                <w:sz w:val="18"/>
                <w:szCs w:val="18"/>
                <w:highlight w:val="none"/>
              </w:rPr>
            </w:pPr>
          </w:p>
        </w:tc>
        <w:tc>
          <w:tcPr>
            <w:tcW w:w="190" w:type="pct"/>
            <w:shd w:val="clear" w:color="auto" w:fill="FFFFFF"/>
            <w:noWrap w:val="0"/>
            <w:vAlign w:val="center"/>
          </w:tcPr>
          <w:p>
            <w:pPr>
              <w:jc w:val="center"/>
              <w:rPr>
                <w:rFonts w:ascii="宋体" w:hAnsi="宋体" w:cs="宋体"/>
                <w:color w:val="auto"/>
                <w:sz w:val="18"/>
                <w:szCs w:val="18"/>
                <w:highlight w:val="none"/>
              </w:rPr>
            </w:pPr>
          </w:p>
        </w:tc>
        <w:tc>
          <w:tcPr>
            <w:tcW w:w="213" w:type="pct"/>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noWrap w:val="0"/>
            <w:vAlign w:val="center"/>
          </w:tcPr>
          <w:p>
            <w:pPr>
              <w:jc w:val="center"/>
              <w:rPr>
                <w:rFonts w:ascii="宋体" w:hAnsi="宋体"/>
                <w:color w:val="auto"/>
                <w:sz w:val="18"/>
                <w:szCs w:val="18"/>
                <w:highlight w:val="none"/>
              </w:rPr>
            </w:pPr>
          </w:p>
        </w:tc>
        <w:tc>
          <w:tcPr>
            <w:tcW w:w="184" w:type="pct"/>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176" w:type="pct"/>
            <w:shd w:val="clear" w:color="auto" w:fill="FFFFFF"/>
            <w:noWrap w:val="0"/>
            <w:vAlign w:val="center"/>
          </w:tcPr>
          <w:p>
            <w:pPr>
              <w:jc w:val="center"/>
              <w:rPr>
                <w:rFonts w:ascii="宋体" w:hAnsi="宋体"/>
                <w:color w:val="auto"/>
                <w:sz w:val="18"/>
                <w:szCs w:val="18"/>
                <w:highlight w:val="none"/>
              </w:rPr>
            </w:pPr>
          </w:p>
        </w:tc>
        <w:tc>
          <w:tcPr>
            <w:tcW w:w="184" w:type="pct"/>
            <w:shd w:val="clear" w:color="auto" w:fill="FFFFFF"/>
            <w:noWrap w:val="0"/>
            <w:vAlign w:val="center"/>
          </w:tcPr>
          <w:p>
            <w:pPr>
              <w:jc w:val="center"/>
              <w:rPr>
                <w:rFonts w:ascii="宋体" w:hAnsi="宋体"/>
                <w:color w:val="auto"/>
                <w:sz w:val="18"/>
                <w:szCs w:val="18"/>
                <w:highlight w:val="none"/>
              </w:rPr>
            </w:pPr>
          </w:p>
        </w:tc>
        <w:tc>
          <w:tcPr>
            <w:tcW w:w="176" w:type="pct"/>
            <w:shd w:val="clear" w:color="auto" w:fill="FFFFFF"/>
            <w:noWrap w:val="0"/>
            <w:vAlign w:val="center"/>
          </w:tcPr>
          <w:p>
            <w:pPr>
              <w:jc w:val="center"/>
              <w:rPr>
                <w:rFonts w:ascii="宋体" w:hAnsi="宋体"/>
                <w:color w:val="auto"/>
                <w:sz w:val="18"/>
                <w:szCs w:val="18"/>
                <w:highlight w:val="none"/>
              </w:rPr>
            </w:pPr>
          </w:p>
        </w:tc>
        <w:tc>
          <w:tcPr>
            <w:tcW w:w="211" w:type="pct"/>
            <w:shd w:val="clear" w:color="auto" w:fill="FFFFFF"/>
            <w:noWrap w:val="0"/>
            <w:vAlign w:val="center"/>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61" w:type="pct"/>
            <w:tcBorders>
              <w:left w:val="single" w:color="auto" w:sz="4" w:space="0"/>
              <w:right w:val="single" w:color="auto" w:sz="8"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160010023</w:t>
            </w:r>
          </w:p>
        </w:tc>
        <w:tc>
          <w:tcPr>
            <w:tcW w:w="1682" w:type="pct"/>
            <w:tcBorders>
              <w:left w:val="single" w:color="auto" w:sz="8" w:space="0"/>
              <w:right w:val="single" w:color="auto" w:sz="8" w:space="0"/>
            </w:tcBorders>
            <w:shd w:val="clear" w:color="auto" w:fill="FFFFFF"/>
            <w:noWrap w:val="0"/>
            <w:vAlign w:val="center"/>
          </w:tcPr>
          <w:p>
            <w:pPr>
              <w:widowControl/>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中国优秀传统文化</w:t>
            </w:r>
          </w:p>
        </w:tc>
        <w:tc>
          <w:tcPr>
            <w:tcW w:w="163" w:type="pct"/>
            <w:tcBorders>
              <w:left w:val="single" w:color="auto" w:sz="8" w:space="0"/>
              <w:right w:val="single" w:color="auto" w:sz="8" w:space="0"/>
            </w:tcBorders>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8" w:type="pct"/>
            <w:tcBorders>
              <w:left w:val="single" w:color="auto" w:sz="8"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216"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213" w:type="pct"/>
            <w:shd w:val="clear" w:color="auto" w:fill="FFFFFF"/>
            <w:noWrap w:val="0"/>
            <w:vAlign w:val="center"/>
          </w:tcPr>
          <w:p>
            <w:pPr>
              <w:widowControl/>
              <w:jc w:val="center"/>
              <w:rPr>
                <w:rFonts w:hint="eastAsia" w:ascii="宋体" w:hAnsi="宋体" w:cs="宋体"/>
                <w:b/>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76" w:type="pct"/>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211"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561" w:type="pct"/>
            <w:tcBorders>
              <w:left w:val="single" w:color="auto" w:sz="4" w:space="0"/>
              <w:right w:val="single" w:color="auto" w:sz="8"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1682" w:type="pct"/>
            <w:tcBorders>
              <w:left w:val="single" w:color="auto" w:sz="8" w:space="0"/>
              <w:right w:val="single" w:color="auto" w:sz="8" w:space="0"/>
            </w:tcBorders>
            <w:shd w:val="clear" w:color="auto" w:fill="FFFFFF"/>
            <w:noWrap w:val="0"/>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其他校选课程或在线课程</w:t>
            </w:r>
          </w:p>
        </w:tc>
        <w:tc>
          <w:tcPr>
            <w:tcW w:w="163" w:type="pct"/>
            <w:tcBorders>
              <w:left w:val="single" w:color="auto" w:sz="8" w:space="0"/>
              <w:right w:val="single" w:color="auto" w:sz="8" w:space="0"/>
            </w:tcBorders>
            <w:shd w:val="clear" w:color="auto" w:fill="FFFFFF"/>
            <w:noWrap w:val="0"/>
            <w:vAlign w:val="top"/>
          </w:tcPr>
          <w:p>
            <w:pPr>
              <w:widowControl/>
              <w:jc w:val="center"/>
              <w:rPr>
                <w:rFonts w:ascii="宋体" w:hAnsi="宋体" w:cs="宋体"/>
                <w:color w:val="auto"/>
                <w:kern w:val="0"/>
                <w:sz w:val="18"/>
                <w:szCs w:val="18"/>
                <w:highlight w:val="none"/>
              </w:rPr>
            </w:pPr>
          </w:p>
        </w:tc>
        <w:tc>
          <w:tcPr>
            <w:tcW w:w="168" w:type="pct"/>
            <w:tcBorders>
              <w:lef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213"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76" w:type="pct"/>
            <w:shd w:val="clear" w:color="auto" w:fill="FFFFFF"/>
            <w:noWrap w:val="0"/>
            <w:vAlign w:val="center"/>
          </w:tcPr>
          <w:p>
            <w:pPr>
              <w:widowControl/>
              <w:jc w:val="center"/>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2</w:t>
            </w:r>
          </w:p>
        </w:tc>
        <w:tc>
          <w:tcPr>
            <w:tcW w:w="184"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211"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6" w:type="pct"/>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color w:val="auto"/>
                <w:kern w:val="0"/>
                <w:sz w:val="18"/>
                <w:szCs w:val="18"/>
                <w:highlight w:val="none"/>
              </w:rPr>
              <w:t>小计（至少选修</w:t>
            </w:r>
            <w:r>
              <w:rPr>
                <w:rFonts w:ascii="宋体" w:hAnsi="宋体" w:cs="宋体"/>
                <w:b/>
                <w:color w:val="auto"/>
                <w:kern w:val="0"/>
                <w:sz w:val="18"/>
                <w:szCs w:val="18"/>
                <w:highlight w:val="none"/>
              </w:rPr>
              <w:t>5</w:t>
            </w:r>
            <w:r>
              <w:rPr>
                <w:rFonts w:hint="eastAsia" w:ascii="宋体" w:hAnsi="宋体" w:cs="宋体"/>
                <w:b/>
                <w:color w:val="auto"/>
                <w:kern w:val="0"/>
                <w:sz w:val="18"/>
                <w:szCs w:val="18"/>
                <w:highlight w:val="none"/>
              </w:rPr>
              <w:t>学分，</w:t>
            </w:r>
            <w:r>
              <w:rPr>
                <w:rFonts w:ascii="宋体" w:hAnsi="宋体" w:cs="宋体"/>
                <w:b/>
                <w:color w:val="auto"/>
                <w:kern w:val="0"/>
                <w:sz w:val="18"/>
                <w:szCs w:val="18"/>
                <w:highlight w:val="none"/>
              </w:rPr>
              <w:t>*</w:t>
            </w:r>
            <w:r>
              <w:rPr>
                <w:rFonts w:hint="eastAsia" w:ascii="宋体" w:hAnsi="宋体" w:cs="宋体"/>
                <w:b/>
                <w:color w:val="auto"/>
                <w:kern w:val="0"/>
                <w:sz w:val="18"/>
                <w:szCs w:val="18"/>
                <w:highlight w:val="none"/>
              </w:rPr>
              <w:t>号限选）</w:t>
            </w:r>
          </w:p>
        </w:tc>
        <w:tc>
          <w:tcPr>
            <w:tcW w:w="163" w:type="pct"/>
            <w:tcBorders>
              <w:right w:val="single" w:color="auto" w:sz="4" w:space="0"/>
            </w:tcBorders>
            <w:shd w:val="clear" w:color="auto" w:fill="FFFFFF"/>
            <w:noWrap w:val="0"/>
            <w:vAlign w:val="top"/>
          </w:tcPr>
          <w:p>
            <w:pPr>
              <w:jc w:val="center"/>
              <w:rPr>
                <w:rFonts w:ascii="宋体" w:hAnsi="宋体"/>
                <w:b/>
                <w:color w:val="auto"/>
                <w:sz w:val="18"/>
                <w:szCs w:val="21"/>
                <w:highlight w:val="none"/>
              </w:rPr>
            </w:pPr>
          </w:p>
        </w:tc>
        <w:tc>
          <w:tcPr>
            <w:tcW w:w="168" w:type="pct"/>
            <w:tcBorders>
              <w:left w:val="single" w:color="auto" w:sz="4" w:space="0"/>
            </w:tcBorders>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5</w:t>
            </w:r>
          </w:p>
        </w:tc>
        <w:tc>
          <w:tcPr>
            <w:tcW w:w="216" w:type="pct"/>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80</w:t>
            </w:r>
          </w:p>
        </w:tc>
        <w:tc>
          <w:tcPr>
            <w:tcW w:w="190" w:type="pct"/>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64</w:t>
            </w:r>
          </w:p>
        </w:tc>
        <w:tc>
          <w:tcPr>
            <w:tcW w:w="190" w:type="pct"/>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1</w:t>
            </w:r>
            <w:r>
              <w:rPr>
                <w:rFonts w:ascii="宋体" w:hAnsi="宋体"/>
                <w:b/>
                <w:color w:val="auto"/>
                <w:sz w:val="18"/>
                <w:szCs w:val="21"/>
                <w:highlight w:val="none"/>
              </w:rPr>
              <w:t>6</w:t>
            </w:r>
          </w:p>
        </w:tc>
        <w:tc>
          <w:tcPr>
            <w:tcW w:w="190" w:type="pct"/>
            <w:shd w:val="clear" w:color="auto" w:fill="FFFFFF"/>
            <w:noWrap w:val="0"/>
            <w:vAlign w:val="center"/>
          </w:tcPr>
          <w:p>
            <w:pPr>
              <w:jc w:val="center"/>
              <w:rPr>
                <w:rFonts w:ascii="宋体" w:hAnsi="宋体" w:cs="宋体"/>
                <w:b/>
                <w:color w:val="auto"/>
                <w:sz w:val="18"/>
                <w:szCs w:val="21"/>
                <w:highlight w:val="none"/>
              </w:rPr>
            </w:pPr>
          </w:p>
        </w:tc>
        <w:tc>
          <w:tcPr>
            <w:tcW w:w="213" w:type="pct"/>
            <w:shd w:val="clear" w:color="auto" w:fill="FFFFFF"/>
            <w:noWrap w:val="0"/>
            <w:vAlign w:val="center"/>
          </w:tcPr>
          <w:p>
            <w:pPr>
              <w:jc w:val="center"/>
              <w:rPr>
                <w:rFonts w:ascii="宋体" w:hAnsi="宋体" w:cs="宋体"/>
                <w:b/>
                <w:color w:val="auto"/>
                <w:sz w:val="18"/>
                <w:szCs w:val="21"/>
                <w:highlight w:val="none"/>
              </w:rPr>
            </w:pPr>
          </w:p>
        </w:tc>
        <w:tc>
          <w:tcPr>
            <w:tcW w:w="176" w:type="pct"/>
            <w:shd w:val="clear" w:color="auto" w:fill="FFFFFF"/>
            <w:noWrap w:val="0"/>
            <w:vAlign w:val="center"/>
          </w:tcPr>
          <w:p>
            <w:pPr>
              <w:jc w:val="center"/>
              <w:rPr>
                <w:rFonts w:ascii="宋体" w:hAnsi="宋体"/>
                <w:b/>
                <w:color w:val="auto"/>
                <w:sz w:val="18"/>
                <w:szCs w:val="21"/>
                <w:highlight w:val="none"/>
              </w:rPr>
            </w:pPr>
          </w:p>
        </w:tc>
        <w:tc>
          <w:tcPr>
            <w:tcW w:w="184" w:type="pct"/>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2</w:t>
            </w:r>
          </w:p>
        </w:tc>
        <w:tc>
          <w:tcPr>
            <w:tcW w:w="176" w:type="pct"/>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4</w:t>
            </w:r>
          </w:p>
        </w:tc>
        <w:tc>
          <w:tcPr>
            <w:tcW w:w="184" w:type="pct"/>
            <w:shd w:val="clear" w:color="auto" w:fill="FFFFFF"/>
            <w:noWrap w:val="0"/>
            <w:vAlign w:val="center"/>
          </w:tcPr>
          <w:p>
            <w:pPr>
              <w:jc w:val="center"/>
              <w:rPr>
                <w:rFonts w:ascii="宋体" w:hAnsi="宋体"/>
                <w:b/>
                <w:color w:val="auto"/>
                <w:sz w:val="18"/>
                <w:szCs w:val="21"/>
                <w:highlight w:val="none"/>
              </w:rPr>
            </w:pPr>
          </w:p>
        </w:tc>
        <w:tc>
          <w:tcPr>
            <w:tcW w:w="176" w:type="pct"/>
            <w:shd w:val="clear" w:color="auto" w:fill="FFFFFF"/>
            <w:noWrap w:val="0"/>
            <w:vAlign w:val="center"/>
          </w:tcPr>
          <w:p>
            <w:pPr>
              <w:jc w:val="center"/>
              <w:rPr>
                <w:rFonts w:ascii="宋体" w:hAnsi="宋体"/>
                <w:b/>
                <w:color w:val="auto"/>
                <w:sz w:val="18"/>
                <w:szCs w:val="21"/>
                <w:highlight w:val="none"/>
              </w:rPr>
            </w:pPr>
          </w:p>
        </w:tc>
        <w:tc>
          <w:tcPr>
            <w:tcW w:w="211"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556" w:type="pct"/>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合</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63" w:type="pct"/>
            <w:shd w:val="clear" w:color="auto" w:fill="FFFFFF"/>
            <w:noWrap w:val="0"/>
            <w:vAlign w:val="top"/>
          </w:tcPr>
          <w:p>
            <w:pPr>
              <w:jc w:val="center"/>
              <w:rPr>
                <w:rFonts w:ascii="宋体" w:hAnsi="宋体" w:cs="宋体"/>
                <w:b/>
                <w:bCs/>
                <w:color w:val="auto"/>
                <w:sz w:val="18"/>
                <w:szCs w:val="18"/>
                <w:highlight w:val="none"/>
              </w:rPr>
            </w:pPr>
          </w:p>
        </w:tc>
        <w:tc>
          <w:tcPr>
            <w:tcW w:w="168" w:type="pct"/>
            <w:shd w:val="clear" w:color="auto" w:fill="FFFFFF"/>
            <w:noWrap w:val="0"/>
            <w:vAlign w:val="center"/>
          </w:tcPr>
          <w:p>
            <w:pPr>
              <w:jc w:val="center"/>
              <w:rPr>
                <w:rFonts w:hint="eastAsia" w:ascii="宋体" w:hAnsi="宋体" w:eastAsia="宋体" w:cs="Times New Roman"/>
                <w:b/>
                <w:color w:val="auto"/>
                <w:sz w:val="18"/>
                <w:szCs w:val="21"/>
                <w:highlight w:val="none"/>
                <w:lang w:val="en-US" w:eastAsia="zh-CN"/>
              </w:rPr>
            </w:pPr>
            <w:r>
              <w:rPr>
                <w:rFonts w:hint="eastAsia" w:ascii="宋体" w:hAnsi="宋体" w:eastAsia="宋体" w:cs="Times New Roman"/>
                <w:b/>
                <w:color w:val="auto"/>
                <w:sz w:val="18"/>
                <w:szCs w:val="21"/>
                <w:highlight w:val="none"/>
                <w:lang w:val="en-US" w:eastAsia="zh-CN"/>
              </w:rPr>
              <w:t>90</w:t>
            </w:r>
          </w:p>
        </w:tc>
        <w:tc>
          <w:tcPr>
            <w:tcW w:w="216" w:type="pct"/>
            <w:shd w:val="clear" w:color="auto" w:fill="FFFFFF"/>
            <w:noWrap w:val="0"/>
            <w:vAlign w:val="center"/>
          </w:tcPr>
          <w:p>
            <w:pPr>
              <w:jc w:val="center"/>
              <w:rPr>
                <w:rFonts w:hint="eastAsia" w:ascii="宋体" w:hAnsi="宋体" w:eastAsia="宋体" w:cs="Times New Roman"/>
                <w:b/>
                <w:color w:val="auto"/>
                <w:sz w:val="18"/>
                <w:szCs w:val="21"/>
                <w:highlight w:val="none"/>
                <w:lang w:val="en-US" w:eastAsia="zh-CN"/>
              </w:rPr>
            </w:pPr>
            <w:r>
              <w:rPr>
                <w:rFonts w:hint="eastAsia" w:ascii="宋体" w:hAnsi="宋体" w:eastAsia="宋体" w:cs="Times New Roman"/>
                <w:b/>
                <w:color w:val="auto"/>
                <w:sz w:val="18"/>
                <w:szCs w:val="21"/>
                <w:highlight w:val="none"/>
                <w:lang w:val="en-US" w:eastAsia="zh-CN"/>
              </w:rPr>
              <w:t>1492</w:t>
            </w:r>
          </w:p>
        </w:tc>
        <w:tc>
          <w:tcPr>
            <w:tcW w:w="190" w:type="pct"/>
            <w:shd w:val="clear" w:color="auto" w:fill="FFFFFF"/>
            <w:noWrap w:val="0"/>
            <w:vAlign w:val="center"/>
          </w:tcPr>
          <w:p>
            <w:pPr>
              <w:jc w:val="center"/>
              <w:rPr>
                <w:rFonts w:hint="eastAsia" w:ascii="宋体" w:hAnsi="宋体" w:eastAsia="宋体" w:cs="Times New Roman"/>
                <w:b/>
                <w:color w:val="auto"/>
                <w:sz w:val="18"/>
                <w:szCs w:val="21"/>
                <w:highlight w:val="none"/>
                <w:lang w:val="en-US" w:eastAsia="zh-CN"/>
              </w:rPr>
            </w:pPr>
            <w:r>
              <w:rPr>
                <w:rFonts w:hint="eastAsia" w:ascii="宋体" w:hAnsi="宋体" w:eastAsia="宋体" w:cs="Times New Roman"/>
                <w:b/>
                <w:color w:val="auto"/>
                <w:sz w:val="18"/>
                <w:szCs w:val="21"/>
                <w:highlight w:val="none"/>
                <w:lang w:val="en-US" w:eastAsia="zh-CN"/>
              </w:rPr>
              <w:t>820</w:t>
            </w:r>
          </w:p>
        </w:tc>
        <w:tc>
          <w:tcPr>
            <w:tcW w:w="190" w:type="pct"/>
            <w:shd w:val="clear" w:color="auto" w:fill="FFFFFF"/>
            <w:noWrap w:val="0"/>
            <w:vAlign w:val="center"/>
          </w:tcPr>
          <w:p>
            <w:pPr>
              <w:jc w:val="center"/>
              <w:rPr>
                <w:rFonts w:hint="eastAsia" w:ascii="宋体" w:hAnsi="宋体" w:eastAsia="宋体" w:cs="Times New Roman"/>
                <w:b/>
                <w:color w:val="auto"/>
                <w:sz w:val="18"/>
                <w:szCs w:val="21"/>
                <w:highlight w:val="none"/>
                <w:lang w:val="en-US" w:eastAsia="zh-CN"/>
              </w:rPr>
            </w:pPr>
            <w:r>
              <w:rPr>
                <w:rFonts w:hint="eastAsia" w:ascii="宋体" w:hAnsi="宋体" w:eastAsia="宋体" w:cs="Times New Roman"/>
                <w:b/>
                <w:color w:val="auto"/>
                <w:sz w:val="18"/>
                <w:szCs w:val="21"/>
                <w:highlight w:val="none"/>
                <w:lang w:val="en-US" w:eastAsia="zh-CN"/>
              </w:rPr>
              <w:t>672</w:t>
            </w:r>
          </w:p>
        </w:tc>
        <w:tc>
          <w:tcPr>
            <w:tcW w:w="190" w:type="pct"/>
            <w:shd w:val="clear" w:color="auto" w:fill="FFFFFF"/>
            <w:noWrap w:val="0"/>
            <w:vAlign w:val="center"/>
          </w:tcPr>
          <w:p>
            <w:pPr>
              <w:jc w:val="center"/>
              <w:rPr>
                <w:rFonts w:hint="eastAsia" w:ascii="宋体" w:hAnsi="宋体" w:eastAsia="宋体" w:cs="Times New Roman"/>
                <w:b/>
                <w:color w:val="auto"/>
                <w:sz w:val="18"/>
                <w:szCs w:val="21"/>
                <w:highlight w:val="none"/>
                <w:lang w:val="en-US" w:eastAsia="zh-CN"/>
              </w:rPr>
            </w:pPr>
          </w:p>
        </w:tc>
        <w:tc>
          <w:tcPr>
            <w:tcW w:w="213" w:type="pct"/>
            <w:shd w:val="clear" w:color="auto" w:fill="FFFFFF"/>
            <w:noWrap w:val="0"/>
            <w:vAlign w:val="center"/>
          </w:tcPr>
          <w:p>
            <w:pPr>
              <w:jc w:val="center"/>
              <w:rPr>
                <w:rFonts w:hint="eastAsia" w:ascii="宋体" w:hAnsi="宋体" w:eastAsia="宋体" w:cs="Times New Roman"/>
                <w:b/>
                <w:color w:val="auto"/>
                <w:sz w:val="18"/>
                <w:szCs w:val="21"/>
                <w:highlight w:val="none"/>
                <w:lang w:val="en-US" w:eastAsia="zh-CN"/>
              </w:rPr>
            </w:pP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27</w:t>
            </w: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30</w:t>
            </w: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30</w:t>
            </w: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30</w:t>
            </w: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p>
        </w:tc>
        <w:tc>
          <w:tcPr>
            <w:tcW w:w="211" w:type="pct"/>
            <w:shd w:val="clear" w:color="auto" w:fill="FFFFFF"/>
            <w:noWrap w:val="0"/>
            <w:vAlign w:val="center"/>
          </w:tcPr>
          <w:p>
            <w:pPr>
              <w:jc w:val="center"/>
              <w:rPr>
                <w:rFonts w:ascii="宋体" w:hAnsi="宋体" w:cs="宋体"/>
                <w:b/>
                <w:bCs/>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556" w:type="pct"/>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周学时</w:t>
            </w:r>
          </w:p>
        </w:tc>
        <w:tc>
          <w:tcPr>
            <w:tcW w:w="163" w:type="pct"/>
            <w:shd w:val="clear" w:color="auto" w:fill="FFFFFF"/>
            <w:noWrap w:val="0"/>
            <w:vAlign w:val="top"/>
          </w:tcPr>
          <w:p>
            <w:pPr>
              <w:jc w:val="center"/>
              <w:rPr>
                <w:rFonts w:ascii="宋体" w:hAnsi="宋体" w:cs="宋体"/>
                <w:b/>
                <w:bCs/>
                <w:color w:val="auto"/>
                <w:sz w:val="18"/>
                <w:szCs w:val="21"/>
                <w:highlight w:val="none"/>
              </w:rPr>
            </w:pPr>
          </w:p>
        </w:tc>
        <w:tc>
          <w:tcPr>
            <w:tcW w:w="1169" w:type="pct"/>
            <w:gridSpan w:val="6"/>
            <w:shd w:val="clear" w:color="auto" w:fill="FFFFFF"/>
            <w:noWrap w:val="0"/>
            <w:vAlign w:val="center"/>
          </w:tcPr>
          <w:p>
            <w:pPr>
              <w:jc w:val="center"/>
              <w:rPr>
                <w:rFonts w:ascii="宋体" w:hAnsi="宋体" w:cs="宋体"/>
                <w:b/>
                <w:bCs/>
                <w:color w:val="auto"/>
                <w:sz w:val="18"/>
                <w:szCs w:val="18"/>
                <w:highlight w:val="none"/>
              </w:rPr>
            </w:pPr>
          </w:p>
        </w:tc>
        <w:tc>
          <w:tcPr>
            <w:tcW w:w="176" w:type="pct"/>
            <w:shd w:val="clear" w:color="auto" w:fill="FFFFFF"/>
            <w:noWrap w:val="0"/>
            <w:vAlign w:val="center"/>
          </w:tcPr>
          <w:p>
            <w:pPr>
              <w:jc w:val="center"/>
              <w:rPr>
                <w:rFonts w:ascii="宋体" w:hAnsi="宋体" w:cs="宋体"/>
                <w:b/>
                <w:bCs/>
                <w:color w:val="auto"/>
                <w:sz w:val="18"/>
                <w:szCs w:val="18"/>
                <w:highlight w:val="none"/>
              </w:rPr>
            </w:pPr>
          </w:p>
        </w:tc>
        <w:tc>
          <w:tcPr>
            <w:tcW w:w="184" w:type="pct"/>
            <w:shd w:val="clear" w:color="auto" w:fill="FFFFFF"/>
            <w:noWrap w:val="0"/>
            <w:vAlign w:val="center"/>
          </w:tcPr>
          <w:p>
            <w:pPr>
              <w:jc w:val="center"/>
              <w:rPr>
                <w:rFonts w:ascii="宋体" w:hAnsi="宋体" w:cs="宋体"/>
                <w:b/>
                <w:bCs/>
                <w:color w:val="auto"/>
                <w:sz w:val="18"/>
                <w:szCs w:val="21"/>
                <w:highlight w:val="none"/>
              </w:rPr>
            </w:pPr>
          </w:p>
        </w:tc>
        <w:tc>
          <w:tcPr>
            <w:tcW w:w="176" w:type="pct"/>
            <w:shd w:val="clear" w:color="auto" w:fill="FFFFFF"/>
            <w:noWrap w:val="0"/>
            <w:vAlign w:val="center"/>
          </w:tcPr>
          <w:p>
            <w:pPr>
              <w:jc w:val="center"/>
              <w:rPr>
                <w:rFonts w:ascii="宋体" w:hAnsi="宋体" w:cs="宋体"/>
                <w:b/>
                <w:bCs/>
                <w:color w:val="auto"/>
                <w:sz w:val="18"/>
                <w:szCs w:val="21"/>
                <w:highlight w:val="none"/>
              </w:rPr>
            </w:pPr>
          </w:p>
        </w:tc>
        <w:tc>
          <w:tcPr>
            <w:tcW w:w="184" w:type="pct"/>
            <w:shd w:val="clear" w:color="auto" w:fill="FFFFFF"/>
            <w:noWrap w:val="0"/>
            <w:vAlign w:val="center"/>
          </w:tcPr>
          <w:p>
            <w:pPr>
              <w:jc w:val="center"/>
              <w:rPr>
                <w:rFonts w:ascii="宋体" w:hAnsi="宋体" w:cs="宋体"/>
                <w:b/>
                <w:bCs/>
                <w:color w:val="auto"/>
                <w:sz w:val="18"/>
                <w:szCs w:val="21"/>
                <w:highlight w:val="none"/>
              </w:rPr>
            </w:pPr>
          </w:p>
        </w:tc>
        <w:tc>
          <w:tcPr>
            <w:tcW w:w="176" w:type="pct"/>
            <w:shd w:val="clear" w:color="auto" w:fill="FFFFFF"/>
            <w:noWrap w:val="0"/>
            <w:vAlign w:val="center"/>
          </w:tcPr>
          <w:p>
            <w:pPr>
              <w:jc w:val="center"/>
              <w:rPr>
                <w:rFonts w:ascii="宋体" w:hAnsi="宋体" w:cs="宋体"/>
                <w:b/>
                <w:bCs/>
                <w:color w:val="auto"/>
                <w:sz w:val="18"/>
                <w:szCs w:val="21"/>
                <w:highlight w:val="none"/>
              </w:rPr>
            </w:pPr>
          </w:p>
        </w:tc>
        <w:tc>
          <w:tcPr>
            <w:tcW w:w="211" w:type="pct"/>
            <w:shd w:val="clear" w:color="auto" w:fill="FFFFFF"/>
            <w:noWrap w:val="0"/>
            <w:vAlign w:val="center"/>
          </w:tcPr>
          <w:p>
            <w:pPr>
              <w:jc w:val="center"/>
              <w:rPr>
                <w:rFonts w:ascii="宋体" w:hAnsi="宋体" w:cs="宋体"/>
                <w:b/>
                <w:bCs/>
                <w:color w:val="auto"/>
                <w:sz w:val="18"/>
                <w:szCs w:val="21"/>
                <w:highlight w:val="none"/>
              </w:rPr>
            </w:pPr>
          </w:p>
        </w:tc>
      </w:tr>
    </w:tbl>
    <w:p>
      <w:pPr>
        <w:numPr>
          <w:ilvl w:val="0"/>
          <w:numId w:val="0"/>
        </w:numPr>
        <w:spacing w:before="156" w:beforeLines="50" w:line="520" w:lineRule="exact"/>
        <w:ind w:leftChars="200"/>
        <w:rPr>
          <w:rFonts w:hint="eastAsia" w:ascii="宋体" w:hAnsi="宋体"/>
          <w:color w:val="auto"/>
          <w:sz w:val="24"/>
          <w:szCs w:val="21"/>
          <w:highlight w:val="none"/>
        </w:rPr>
      </w:pPr>
      <w:r>
        <w:rPr>
          <w:rFonts w:ascii="宋体" w:hAnsi="宋体"/>
          <w:color w:val="auto"/>
          <w:sz w:val="24"/>
          <w:szCs w:val="21"/>
          <w:highlight w:val="none"/>
        </w:rPr>
        <w:br w:type="page"/>
      </w:r>
      <w:r>
        <w:rPr>
          <w:rFonts w:hint="eastAsia" w:ascii="宋体" w:hAnsi="宋体"/>
          <w:color w:val="auto"/>
          <w:sz w:val="24"/>
          <w:szCs w:val="21"/>
          <w:highlight w:val="none"/>
          <w:lang w:val="en-US" w:eastAsia="zh-CN"/>
        </w:rPr>
        <w:t>3、</w:t>
      </w:r>
      <w:r>
        <w:rPr>
          <w:rFonts w:hint="eastAsia" w:ascii="宋体" w:hAnsi="宋体"/>
          <w:color w:val="auto"/>
          <w:sz w:val="24"/>
          <w:szCs w:val="21"/>
          <w:highlight w:val="none"/>
        </w:rPr>
        <w:t>集中性实践教学环节计划进程表</w:t>
      </w:r>
    </w:p>
    <w:p>
      <w:pPr>
        <w:spacing w:line="520" w:lineRule="exact"/>
        <w:ind w:firstLine="537" w:firstLineChars="224"/>
        <w:jc w:val="center"/>
        <w:rPr>
          <w:rFonts w:ascii="宋体" w:hAnsi="宋体"/>
          <w:color w:val="auto"/>
          <w:sz w:val="24"/>
          <w:szCs w:val="21"/>
          <w:highlight w:val="none"/>
        </w:rPr>
      </w:pPr>
      <w:r>
        <w:rPr>
          <w:rFonts w:ascii="宋体" w:hAnsi="宋体"/>
          <w:color w:val="auto"/>
          <w:sz w:val="24"/>
          <w:szCs w:val="21"/>
          <w:highlight w:val="none"/>
        </w:rPr>
        <w:t>202</w:t>
      </w:r>
      <w:r>
        <w:rPr>
          <w:rFonts w:hint="eastAsia" w:ascii="宋体" w:hAnsi="宋体"/>
          <w:color w:val="auto"/>
          <w:sz w:val="24"/>
          <w:szCs w:val="21"/>
          <w:highlight w:val="none"/>
          <w:lang w:val="en-US" w:eastAsia="zh-CN"/>
        </w:rPr>
        <w:t>2</w:t>
      </w:r>
      <w:r>
        <w:rPr>
          <w:rFonts w:hint="eastAsia" w:ascii="宋体" w:hAnsi="宋体"/>
          <w:color w:val="auto"/>
          <w:sz w:val="24"/>
          <w:szCs w:val="21"/>
          <w:highlight w:val="none"/>
        </w:rPr>
        <w:t>级</w:t>
      </w:r>
      <w:r>
        <w:rPr>
          <w:rFonts w:hint="eastAsia" w:ascii="宋体" w:hAnsi="宋体"/>
          <w:color w:val="auto"/>
          <w:sz w:val="24"/>
          <w:szCs w:val="21"/>
          <w:highlight w:val="none"/>
          <w:lang w:eastAsia="zh-Hans"/>
        </w:rPr>
        <w:t>游戏艺术设计</w:t>
      </w:r>
      <w:r>
        <w:rPr>
          <w:rFonts w:hint="eastAsia" w:ascii="宋体" w:hAnsi="宋体"/>
          <w:color w:val="auto"/>
          <w:sz w:val="24"/>
          <w:szCs w:val="21"/>
          <w:highlight w:val="none"/>
        </w:rPr>
        <w:t>专业</w:t>
      </w:r>
      <w:r>
        <w:rPr>
          <w:rFonts w:ascii="宋体" w:hAnsi="宋体"/>
          <w:color w:val="auto"/>
          <w:sz w:val="24"/>
          <w:szCs w:val="21"/>
          <w:highlight w:val="none"/>
        </w:rPr>
        <w:t>（</w:t>
      </w:r>
      <w:r>
        <w:rPr>
          <w:rFonts w:hint="eastAsia" w:ascii="宋体" w:hAnsi="宋体"/>
          <w:color w:val="auto"/>
          <w:sz w:val="24"/>
          <w:szCs w:val="21"/>
          <w:highlight w:val="none"/>
          <w:lang w:val="en-US" w:eastAsia="zh-CN"/>
        </w:rPr>
        <w:t>策划</w:t>
      </w:r>
      <w:r>
        <w:rPr>
          <w:rFonts w:hint="eastAsia" w:ascii="宋体" w:hAnsi="宋体"/>
          <w:color w:val="auto"/>
          <w:sz w:val="24"/>
          <w:szCs w:val="21"/>
          <w:highlight w:val="none"/>
          <w:lang w:eastAsia="zh-Hans"/>
        </w:rPr>
        <w:t>方向</w:t>
      </w:r>
      <w:r>
        <w:rPr>
          <w:rFonts w:ascii="宋体" w:hAnsi="宋体"/>
          <w:color w:val="auto"/>
          <w:sz w:val="24"/>
          <w:szCs w:val="21"/>
          <w:highlight w:val="none"/>
        </w:rPr>
        <w:t>）</w:t>
      </w:r>
      <w:r>
        <w:rPr>
          <w:rFonts w:hint="eastAsia" w:ascii="宋体" w:hAnsi="宋体"/>
          <w:color w:val="auto"/>
          <w:sz w:val="24"/>
          <w:szCs w:val="21"/>
          <w:highlight w:val="none"/>
        </w:rPr>
        <w:t>集中性实践教学环节计划进程表</w:t>
      </w:r>
    </w:p>
    <w:tbl>
      <w:tblPr>
        <w:tblStyle w:val="14"/>
        <w:tblpPr w:leftFromText="180" w:rightFromText="180" w:vertAnchor="text" w:horzAnchor="page" w:tblpX="1117" w:tblpY="506"/>
        <w:tblOverlap w:val="never"/>
        <w:tblW w:w="4991" w:type="pct"/>
        <w:tblInd w:w="0" w:type="dxa"/>
        <w:tblLayout w:type="autofit"/>
        <w:tblCellMar>
          <w:top w:w="0" w:type="dxa"/>
          <w:left w:w="28" w:type="dxa"/>
          <w:bottom w:w="0" w:type="dxa"/>
          <w:right w:w="28" w:type="dxa"/>
        </w:tblCellMar>
      </w:tblPr>
      <w:tblGrid>
        <w:gridCol w:w="416"/>
        <w:gridCol w:w="236"/>
        <w:gridCol w:w="1365"/>
        <w:gridCol w:w="2474"/>
        <w:gridCol w:w="440"/>
        <w:gridCol w:w="442"/>
        <w:gridCol w:w="455"/>
        <w:gridCol w:w="463"/>
        <w:gridCol w:w="463"/>
        <w:gridCol w:w="463"/>
        <w:gridCol w:w="457"/>
        <w:gridCol w:w="459"/>
        <w:gridCol w:w="463"/>
        <w:gridCol w:w="464"/>
        <w:gridCol w:w="617"/>
      </w:tblGrid>
      <w:tr>
        <w:tblPrEx>
          <w:tblCellMar>
            <w:top w:w="0" w:type="dxa"/>
            <w:left w:w="28" w:type="dxa"/>
            <w:bottom w:w="0" w:type="dxa"/>
            <w:right w:w="28" w:type="dxa"/>
          </w:tblCellMar>
        </w:tblPrEx>
        <w:trPr>
          <w:trHeight w:val="292" w:hRule="atLeast"/>
        </w:trPr>
        <w:tc>
          <w:tcPr>
            <w:tcW w:w="214" w:type="pct"/>
            <w:vMerge w:val="restart"/>
            <w:tcBorders>
              <w:top w:val="single" w:color="auto" w:sz="8" w:space="0"/>
              <w:left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性</w:t>
            </w:r>
          </w:p>
        </w:tc>
        <w:tc>
          <w:tcPr>
            <w:tcW w:w="121"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706" w:type="pct"/>
            <w:vMerge w:val="restart"/>
            <w:tcBorders>
              <w:top w:val="single" w:color="auto" w:sz="8" w:space="0"/>
              <w:left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278" w:type="pct"/>
            <w:vMerge w:val="restart"/>
            <w:tcBorders>
              <w:top w:val="single" w:color="auto" w:sz="8" w:space="0"/>
              <w:left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项目内容</w:t>
            </w:r>
          </w:p>
        </w:tc>
        <w:tc>
          <w:tcPr>
            <w:tcW w:w="228"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别</w:t>
            </w:r>
          </w:p>
        </w:tc>
        <w:tc>
          <w:tcPr>
            <w:tcW w:w="229"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学分</w:t>
            </w:r>
          </w:p>
        </w:tc>
        <w:tc>
          <w:tcPr>
            <w:tcW w:w="235"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w:t>
            </w:r>
          </w:p>
        </w:tc>
        <w:tc>
          <w:tcPr>
            <w:tcW w:w="239"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方式</w:t>
            </w:r>
          </w:p>
        </w:tc>
        <w:tc>
          <w:tcPr>
            <w:tcW w:w="1430" w:type="pct"/>
            <w:gridSpan w:val="6"/>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实施学期</w:t>
            </w:r>
          </w:p>
        </w:tc>
        <w:tc>
          <w:tcPr>
            <w:tcW w:w="315"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r>
        <w:tblPrEx>
          <w:tblCellMar>
            <w:top w:w="0" w:type="dxa"/>
            <w:left w:w="28" w:type="dxa"/>
            <w:bottom w:w="0" w:type="dxa"/>
            <w:right w:w="28" w:type="dxa"/>
          </w:tblCellMar>
        </w:tblPrEx>
        <w:trPr>
          <w:trHeight w:val="269" w:hRule="atLeast"/>
        </w:trPr>
        <w:tc>
          <w:tcPr>
            <w:tcW w:w="214" w:type="pct"/>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1"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706" w:type="pct"/>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78" w:type="pct"/>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28" w:type="pct"/>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229"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5"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9"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478" w:type="pct"/>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473" w:type="pct"/>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478" w:type="pct"/>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315"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03" w:hRule="atLeast"/>
        </w:trPr>
        <w:tc>
          <w:tcPr>
            <w:tcW w:w="214" w:type="pct"/>
            <w:vMerge w:val="continue"/>
            <w:tcBorders>
              <w:left w:val="single" w:color="auto" w:sz="8" w:space="0"/>
              <w:bottom w:val="single" w:color="auto" w:sz="4"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1"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706" w:type="pct"/>
            <w:vMerge w:val="continue"/>
            <w:tcBorders>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78" w:type="pct"/>
            <w:vMerge w:val="continue"/>
            <w:tcBorders>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28" w:type="pct"/>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229"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5"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9"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9"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36"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237"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239"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239"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315"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restart"/>
            <w:tcBorders>
              <w:top w:val="single" w:color="auto" w:sz="4" w:space="0"/>
              <w:left w:val="single" w:color="auto" w:sz="8" w:space="0"/>
              <w:right w:val="single" w:color="auto" w:sz="4" w:space="0"/>
            </w:tcBorders>
            <w:shd w:val="clear" w:color="auto" w:fill="auto"/>
            <w:noWrap w:val="0"/>
            <w:textDirection w:val="tbRlV"/>
            <w:vAlign w:val="center"/>
          </w:tcPr>
          <w:p>
            <w:pPr>
              <w:spacing w:line="360" w:lineRule="exact"/>
              <w:ind w:lef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70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160030022</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入学教育（含专业认知）</w:t>
            </w:r>
          </w:p>
        </w:tc>
        <w:tc>
          <w:tcPr>
            <w:tcW w:w="228"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0.5</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0.5</w:t>
            </w: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5"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70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160030023</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军事训练</w:t>
            </w:r>
          </w:p>
        </w:tc>
        <w:tc>
          <w:tcPr>
            <w:tcW w:w="228"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12</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70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160030024</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社会实践（思想道德修养与法律基础）</w:t>
            </w:r>
          </w:p>
        </w:tc>
        <w:tc>
          <w:tcPr>
            <w:tcW w:w="228"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70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160030025</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社会实践（毛泽东思想和中国特色社会主义理论体系概论）</w:t>
            </w:r>
          </w:p>
        </w:tc>
        <w:tc>
          <w:tcPr>
            <w:tcW w:w="228"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70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rPr>
              <w:t>112232401</w:t>
            </w:r>
          </w:p>
        </w:tc>
        <w:tc>
          <w:tcPr>
            <w:tcW w:w="2474"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严肃游戏设计实训</w:t>
            </w:r>
          </w:p>
        </w:tc>
        <w:tc>
          <w:tcPr>
            <w:tcW w:w="228"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2</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52</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706" w:type="pct"/>
            <w:tcBorders>
              <w:top w:val="nil"/>
              <w:left w:val="nil"/>
              <w:bottom w:val="single" w:color="auto" w:sz="8" w:space="0"/>
              <w:right w:val="single" w:color="auto" w:sz="8" w:space="0"/>
            </w:tcBorders>
            <w:shd w:val="clear" w:color="auto" w:fill="auto"/>
            <w:noWrap w:val="0"/>
            <w:vAlign w:val="center"/>
          </w:tcPr>
          <w:p>
            <w:pPr>
              <w:widowControl/>
              <w:jc w:val="center"/>
              <w:rPr>
                <w:rFonts w:hint="default" w:ascii="宋体" w:hAnsi="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rPr>
              <w:t>112232402</w:t>
            </w:r>
          </w:p>
        </w:tc>
        <w:tc>
          <w:tcPr>
            <w:tcW w:w="2474"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团队项目设计实训</w:t>
            </w:r>
          </w:p>
        </w:tc>
        <w:tc>
          <w:tcPr>
            <w:tcW w:w="228"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2</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706" w:type="pct"/>
            <w:tcBorders>
              <w:top w:val="nil"/>
              <w:left w:val="nil"/>
              <w:bottom w:val="single" w:color="auto" w:sz="8" w:space="0"/>
              <w:right w:val="single" w:color="auto" w:sz="8" w:space="0"/>
            </w:tcBorders>
            <w:shd w:val="clear" w:color="auto" w:fill="auto"/>
            <w:noWrap w:val="0"/>
            <w:vAlign w:val="center"/>
          </w:tcPr>
          <w:p>
            <w:pPr>
              <w:widowControl/>
              <w:jc w:val="center"/>
              <w:rPr>
                <w:rFonts w:hint="default" w:ascii="宋体" w:hAnsi="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rPr>
              <w:t>112232403</w:t>
            </w:r>
          </w:p>
        </w:tc>
        <w:tc>
          <w:tcPr>
            <w:tcW w:w="2474"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游戏（策划）设计综合实训</w:t>
            </w:r>
          </w:p>
        </w:tc>
        <w:tc>
          <w:tcPr>
            <w:tcW w:w="228"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08</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70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110030023</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跟岗实习</w:t>
            </w:r>
          </w:p>
        </w:tc>
        <w:tc>
          <w:tcPr>
            <w:tcW w:w="228"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0</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60</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70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cs="宋体"/>
                <w:color w:val="auto"/>
                <w:kern w:val="0"/>
                <w:sz w:val="18"/>
                <w:szCs w:val="18"/>
                <w:highlight w:val="none"/>
                <w:lang w:val="en-US"/>
              </w:rPr>
            </w:pPr>
            <w:r>
              <w:rPr>
                <w:rFonts w:hint="eastAsia" w:ascii="宋体" w:hAnsi="宋体" w:cs="宋体"/>
                <w:color w:val="auto"/>
                <w:kern w:val="0"/>
                <w:sz w:val="18"/>
                <w:szCs w:val="18"/>
                <w:highlight w:val="none"/>
                <w:lang w:val="en-US" w:eastAsia="zh-CN"/>
              </w:rPr>
              <w:t>110030024</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顶岗实习</w:t>
            </w:r>
          </w:p>
        </w:tc>
        <w:tc>
          <w:tcPr>
            <w:tcW w:w="228"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16</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hint="eastAsia" w:ascii="宋体" w:hAnsi="宋体" w:cs="宋体"/>
                <w:color w:val="auto"/>
                <w:kern w:val="0"/>
                <w:sz w:val="18"/>
                <w:szCs w:val="18"/>
                <w:highlight w:val="none"/>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8</w:t>
            </w:r>
          </w:p>
        </w:tc>
        <w:tc>
          <w:tcPr>
            <w:tcW w:w="31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w:t>
            </w:r>
          </w:p>
        </w:tc>
        <w:tc>
          <w:tcPr>
            <w:tcW w:w="70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160030026</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毕业教育</w:t>
            </w:r>
          </w:p>
        </w:tc>
        <w:tc>
          <w:tcPr>
            <w:tcW w:w="228"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6</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315"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widowControl/>
              <w:spacing w:line="360" w:lineRule="exact"/>
              <w:jc w:val="center"/>
              <w:rPr>
                <w:rFonts w:ascii="宋体" w:hAnsi="宋体" w:cs="宋体"/>
                <w:b/>
                <w:bCs/>
                <w:color w:val="auto"/>
                <w:kern w:val="0"/>
                <w:sz w:val="18"/>
                <w:szCs w:val="18"/>
                <w:highlight w:val="none"/>
              </w:rPr>
            </w:pPr>
          </w:p>
        </w:tc>
        <w:tc>
          <w:tcPr>
            <w:tcW w:w="2106" w:type="pct"/>
            <w:gridSpan w:val="3"/>
            <w:tcBorders>
              <w:top w:val="single" w:color="auto" w:sz="8" w:space="0"/>
              <w:left w:val="single" w:color="auto" w:sz="4"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228"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b/>
                <w:color w:val="auto"/>
                <w:kern w:val="0"/>
                <w:sz w:val="18"/>
                <w:szCs w:val="18"/>
                <w:highlight w:val="none"/>
              </w:rPr>
            </w:pPr>
          </w:p>
        </w:tc>
        <w:tc>
          <w:tcPr>
            <w:tcW w:w="442"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color w:val="auto"/>
                <w:kern w:val="0"/>
                <w:sz w:val="18"/>
                <w:szCs w:val="18"/>
                <w:highlight w:val="none"/>
                <w:lang w:val="en-US" w:eastAsia="zh-CN" w:bidi="ar-SA"/>
              </w:rPr>
            </w:pPr>
            <w:r>
              <w:rPr>
                <w:rFonts w:hint="eastAsia" w:ascii="宋体" w:hAnsi="宋体" w:eastAsia="宋体" w:cs="宋体"/>
                <w:b/>
                <w:color w:val="auto"/>
                <w:kern w:val="0"/>
                <w:sz w:val="18"/>
                <w:szCs w:val="18"/>
                <w:highlight w:val="none"/>
                <w:lang w:val="en-US" w:eastAsia="zh-CN"/>
              </w:rPr>
              <w:t>43.5</w:t>
            </w:r>
          </w:p>
        </w:tc>
        <w:tc>
          <w:tcPr>
            <w:tcW w:w="455" w:type="dxa"/>
            <w:tcBorders>
              <w:top w:val="nil"/>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color w:val="auto"/>
                <w:kern w:val="0"/>
                <w:sz w:val="18"/>
                <w:szCs w:val="18"/>
                <w:highlight w:val="none"/>
                <w:lang w:val="en-US" w:eastAsia="zh-CN" w:bidi="ar-SA"/>
              </w:rPr>
            </w:pPr>
            <w:r>
              <w:rPr>
                <w:rFonts w:hint="eastAsia" w:ascii="宋体" w:hAnsi="宋体" w:cs="宋体"/>
                <w:b/>
                <w:color w:val="auto"/>
                <w:kern w:val="0"/>
                <w:sz w:val="18"/>
                <w:szCs w:val="18"/>
                <w:highlight w:val="none"/>
              </w:rPr>
              <w:t>11</w:t>
            </w:r>
            <w:r>
              <w:rPr>
                <w:rFonts w:hint="eastAsia" w:ascii="宋体" w:hAnsi="宋体" w:cs="宋体"/>
                <w:b/>
                <w:color w:val="auto"/>
                <w:kern w:val="0"/>
                <w:sz w:val="18"/>
                <w:szCs w:val="18"/>
                <w:highlight w:val="none"/>
                <w:lang w:val="en-US" w:eastAsia="zh-CN"/>
              </w:rPr>
              <w:t>56</w:t>
            </w:r>
          </w:p>
        </w:tc>
        <w:tc>
          <w:tcPr>
            <w:tcW w:w="463" w:type="dxa"/>
            <w:tcBorders>
              <w:top w:val="nil"/>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color w:val="auto"/>
                <w:kern w:val="0"/>
                <w:sz w:val="18"/>
                <w:szCs w:val="18"/>
                <w:highlight w:val="none"/>
                <w:lang w:val="en-US" w:eastAsia="zh-CN" w:bidi="ar-SA"/>
              </w:rPr>
            </w:pPr>
          </w:p>
        </w:tc>
        <w:tc>
          <w:tcPr>
            <w:tcW w:w="239"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lang w:val="en-US" w:eastAsia="zh-CN" w:bidi="ar-SA"/>
              </w:rPr>
            </w:pPr>
            <w:r>
              <w:rPr>
                <w:rFonts w:hint="eastAsia" w:ascii="宋体" w:hAnsi="宋体" w:cs="宋体"/>
                <w:b/>
                <w:color w:val="auto"/>
                <w:kern w:val="0"/>
                <w:sz w:val="18"/>
                <w:szCs w:val="18"/>
                <w:highlight w:val="none"/>
              </w:rPr>
              <w:t>3.</w:t>
            </w:r>
            <w:r>
              <w:rPr>
                <w:rFonts w:ascii="宋体" w:hAnsi="宋体" w:cs="宋体"/>
                <w:b/>
                <w:color w:val="auto"/>
                <w:kern w:val="0"/>
                <w:sz w:val="18"/>
                <w:szCs w:val="18"/>
                <w:highlight w:val="none"/>
              </w:rPr>
              <w:t>5</w:t>
            </w:r>
          </w:p>
        </w:tc>
        <w:tc>
          <w:tcPr>
            <w:tcW w:w="239"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lang w:val="en-US" w:eastAsia="zh-CN" w:bidi="ar-SA"/>
              </w:rPr>
            </w:pPr>
            <w:r>
              <w:rPr>
                <w:rFonts w:hint="eastAsia" w:ascii="宋体" w:hAnsi="宋体" w:cs="宋体"/>
                <w:b/>
                <w:color w:val="auto"/>
                <w:kern w:val="0"/>
                <w:sz w:val="18"/>
                <w:szCs w:val="18"/>
                <w:highlight w:val="none"/>
              </w:rPr>
              <w:t>1</w:t>
            </w:r>
          </w:p>
        </w:tc>
        <w:tc>
          <w:tcPr>
            <w:tcW w:w="236"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lang w:val="en-US" w:eastAsia="zh-CN" w:bidi="ar-SA"/>
              </w:rPr>
            </w:pPr>
            <w:r>
              <w:rPr>
                <w:rFonts w:hint="eastAsia" w:ascii="宋体" w:hAnsi="宋体" w:cs="宋体"/>
                <w:b/>
                <w:color w:val="auto"/>
                <w:kern w:val="0"/>
                <w:sz w:val="18"/>
                <w:szCs w:val="18"/>
                <w:highlight w:val="none"/>
              </w:rPr>
              <w:t>2.5</w:t>
            </w:r>
          </w:p>
        </w:tc>
        <w:tc>
          <w:tcPr>
            <w:tcW w:w="237"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lang w:val="en-US" w:eastAsia="zh-CN" w:bidi="ar-SA"/>
              </w:rPr>
            </w:pPr>
            <w:r>
              <w:rPr>
                <w:rFonts w:hint="eastAsia" w:ascii="宋体" w:hAnsi="宋体" w:cs="宋体"/>
                <w:b/>
                <w:color w:val="auto"/>
                <w:kern w:val="0"/>
                <w:sz w:val="18"/>
                <w:szCs w:val="18"/>
                <w:highlight w:val="none"/>
              </w:rPr>
              <w:t>2</w:t>
            </w:r>
          </w:p>
        </w:tc>
        <w:tc>
          <w:tcPr>
            <w:tcW w:w="239"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lang w:val="en-US" w:eastAsia="zh-CN" w:bidi="ar-SA"/>
              </w:rPr>
            </w:pPr>
            <w:r>
              <w:rPr>
                <w:rFonts w:hint="eastAsia" w:ascii="宋体" w:hAnsi="宋体" w:cs="宋体"/>
                <w:b/>
                <w:color w:val="auto"/>
                <w:kern w:val="0"/>
                <w:sz w:val="18"/>
                <w:szCs w:val="18"/>
                <w:highlight w:val="none"/>
              </w:rPr>
              <w:t>1</w:t>
            </w:r>
            <w:r>
              <w:rPr>
                <w:rFonts w:ascii="宋体" w:hAnsi="宋体" w:cs="宋体"/>
                <w:b/>
                <w:color w:val="auto"/>
                <w:kern w:val="0"/>
                <w:sz w:val="18"/>
                <w:szCs w:val="18"/>
                <w:highlight w:val="none"/>
              </w:rPr>
              <w:t>8</w:t>
            </w:r>
          </w:p>
        </w:tc>
        <w:tc>
          <w:tcPr>
            <w:tcW w:w="239"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lang w:val="en-US" w:eastAsia="zh-CN" w:bidi="ar-SA"/>
              </w:rPr>
            </w:pPr>
            <w:r>
              <w:rPr>
                <w:rFonts w:hint="eastAsia" w:ascii="宋体" w:hAnsi="宋体" w:cs="宋体"/>
                <w:b/>
                <w:color w:val="auto"/>
                <w:kern w:val="0"/>
                <w:sz w:val="18"/>
                <w:szCs w:val="18"/>
                <w:highlight w:val="none"/>
              </w:rPr>
              <w:t>1</w:t>
            </w:r>
            <w:r>
              <w:rPr>
                <w:rFonts w:ascii="宋体" w:hAnsi="宋体" w:cs="宋体"/>
                <w:b/>
                <w:color w:val="auto"/>
                <w:kern w:val="0"/>
                <w:sz w:val="18"/>
                <w:szCs w:val="18"/>
                <w:highlight w:val="none"/>
              </w:rPr>
              <w:t>7</w:t>
            </w:r>
          </w:p>
        </w:tc>
        <w:tc>
          <w:tcPr>
            <w:tcW w:w="315"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r>
      <w:tr>
        <w:tblPrEx>
          <w:tblCellMar>
            <w:top w:w="0" w:type="dxa"/>
            <w:left w:w="28" w:type="dxa"/>
            <w:bottom w:w="0" w:type="dxa"/>
            <w:right w:w="28" w:type="dxa"/>
          </w:tblCellMar>
        </w:tblPrEx>
        <w:trPr>
          <w:trHeight w:val="122" w:hRule="atLeast"/>
        </w:trPr>
        <w:tc>
          <w:tcPr>
            <w:tcW w:w="5000" w:type="pct"/>
            <w:gridSpan w:val="15"/>
            <w:tcBorders>
              <w:top w:val="single" w:color="auto" w:sz="8" w:space="0"/>
              <w:left w:val="single" w:color="auto" w:sz="8" w:space="0"/>
              <w:bottom w:val="single" w:color="auto" w:sz="8" w:space="0"/>
              <w:right w:val="single" w:color="000000" w:sz="8" w:space="0"/>
            </w:tcBorders>
            <w:noWrap w:val="0"/>
            <w:vAlign w:val="top"/>
          </w:tcPr>
          <w:p>
            <w:pPr>
              <w:widowControl/>
              <w:spacing w:line="360" w:lineRule="exact"/>
              <w:ind w:firstLine="360" w:firstLineChars="200"/>
              <w:jc w:val="left"/>
              <w:rPr>
                <w:rFonts w:ascii="宋体" w:hAnsi="宋体" w:cs="宋体"/>
                <w:color w:val="auto"/>
                <w:kern w:val="0"/>
                <w:sz w:val="18"/>
                <w:szCs w:val="18"/>
                <w:highlight w:val="none"/>
              </w:rPr>
            </w:pPr>
          </w:p>
        </w:tc>
      </w:tr>
    </w:tbl>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八、实施保障</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（一）师资队伍</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为</w:t>
      </w:r>
      <w:r>
        <w:rPr>
          <w:rFonts w:ascii="宋体" w:hAnsi="宋体"/>
          <w:color w:val="auto"/>
          <w:sz w:val="24"/>
          <w:szCs w:val="21"/>
          <w:highlight w:val="none"/>
        </w:rPr>
        <w:t>满足教学工作的需要</w:t>
      </w:r>
      <w:r>
        <w:rPr>
          <w:rFonts w:hint="eastAsia" w:ascii="宋体" w:hAnsi="宋体"/>
          <w:color w:val="auto"/>
          <w:sz w:val="24"/>
          <w:szCs w:val="21"/>
          <w:highlight w:val="none"/>
        </w:rPr>
        <w:t>，</w:t>
      </w:r>
      <w:r>
        <w:rPr>
          <w:rFonts w:ascii="宋体" w:hAnsi="宋体"/>
          <w:color w:val="auto"/>
          <w:sz w:val="24"/>
          <w:szCs w:val="21"/>
          <w:highlight w:val="none"/>
        </w:rPr>
        <w:t>专业生师比</w:t>
      </w:r>
      <w:r>
        <w:rPr>
          <w:rFonts w:hint="eastAsia" w:ascii="宋体" w:hAnsi="宋体"/>
          <w:color w:val="auto"/>
          <w:sz w:val="24"/>
          <w:szCs w:val="21"/>
          <w:highlight w:val="none"/>
        </w:rPr>
        <w:t>建议为2</w:t>
      </w:r>
      <w:r>
        <w:rPr>
          <w:rFonts w:ascii="宋体" w:hAnsi="宋体"/>
          <w:color w:val="auto"/>
          <w:sz w:val="24"/>
          <w:szCs w:val="21"/>
          <w:highlight w:val="none"/>
        </w:rPr>
        <w:t>5</w:t>
      </w:r>
      <w:r>
        <w:rPr>
          <w:rFonts w:hint="eastAsia" w:ascii="宋体" w:hAnsi="宋体"/>
          <w:color w:val="auto"/>
          <w:sz w:val="24"/>
          <w:szCs w:val="21"/>
          <w:highlight w:val="none"/>
        </w:rPr>
        <w:t>:</w:t>
      </w:r>
      <w:r>
        <w:rPr>
          <w:rFonts w:ascii="宋体" w:hAnsi="宋体"/>
          <w:color w:val="auto"/>
          <w:sz w:val="24"/>
          <w:szCs w:val="21"/>
          <w:highlight w:val="none"/>
        </w:rPr>
        <w:t>1</w:t>
      </w:r>
      <w:r>
        <w:rPr>
          <w:rFonts w:hint="eastAsia" w:ascii="宋体" w:hAnsi="宋体"/>
          <w:color w:val="auto"/>
          <w:sz w:val="24"/>
          <w:szCs w:val="21"/>
          <w:highlight w:val="none"/>
        </w:rPr>
        <w:t>，采用校企双带头人。</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本专业教师应具备本科以上学历</w:t>
      </w:r>
      <w:r>
        <w:rPr>
          <w:rFonts w:hint="eastAsia" w:ascii="宋体" w:hAnsi="宋体"/>
          <w:color w:val="auto"/>
          <w:sz w:val="24"/>
          <w:szCs w:val="21"/>
          <w:highlight w:val="none"/>
        </w:rPr>
        <w:t>，</w:t>
      </w:r>
      <w:r>
        <w:rPr>
          <w:rFonts w:ascii="宋体" w:hAnsi="宋体"/>
          <w:color w:val="auto"/>
          <w:sz w:val="24"/>
          <w:szCs w:val="21"/>
          <w:highlight w:val="none"/>
        </w:rPr>
        <w:t>热爱教育事业</w:t>
      </w:r>
      <w:r>
        <w:rPr>
          <w:rFonts w:hint="eastAsia" w:ascii="宋体" w:hAnsi="宋体"/>
          <w:color w:val="auto"/>
          <w:sz w:val="24"/>
          <w:szCs w:val="21"/>
          <w:highlight w:val="none"/>
        </w:rPr>
        <w:t>，</w:t>
      </w:r>
      <w:r>
        <w:rPr>
          <w:rFonts w:ascii="宋体" w:hAnsi="宋体"/>
          <w:color w:val="auto"/>
          <w:sz w:val="24"/>
          <w:szCs w:val="21"/>
          <w:highlight w:val="none"/>
        </w:rPr>
        <w:t>工作认真</w:t>
      </w:r>
      <w:r>
        <w:rPr>
          <w:rFonts w:hint="eastAsia" w:ascii="宋体" w:hAnsi="宋体"/>
          <w:color w:val="auto"/>
          <w:sz w:val="24"/>
          <w:szCs w:val="21"/>
          <w:highlight w:val="none"/>
        </w:rPr>
        <w:t>，</w:t>
      </w:r>
      <w:r>
        <w:rPr>
          <w:rFonts w:ascii="宋体" w:hAnsi="宋体"/>
          <w:color w:val="auto"/>
          <w:sz w:val="24"/>
          <w:szCs w:val="21"/>
          <w:highlight w:val="none"/>
        </w:rPr>
        <w:t>作风严谨</w:t>
      </w:r>
      <w:r>
        <w:rPr>
          <w:rFonts w:hint="eastAsia" w:ascii="宋体" w:hAnsi="宋体"/>
          <w:color w:val="auto"/>
          <w:sz w:val="24"/>
          <w:szCs w:val="21"/>
          <w:highlight w:val="none"/>
        </w:rPr>
        <w:t>，</w:t>
      </w:r>
      <w:r>
        <w:rPr>
          <w:rFonts w:ascii="宋体" w:hAnsi="宋体"/>
          <w:color w:val="auto"/>
          <w:sz w:val="24"/>
          <w:szCs w:val="21"/>
          <w:highlight w:val="none"/>
        </w:rPr>
        <w:t>持有国家或行业的职业资格证书</w:t>
      </w:r>
      <w:r>
        <w:rPr>
          <w:rFonts w:hint="eastAsia" w:ascii="宋体" w:hAnsi="宋体"/>
          <w:color w:val="auto"/>
          <w:sz w:val="24"/>
          <w:szCs w:val="21"/>
          <w:highlight w:val="none"/>
        </w:rPr>
        <w:t>，</w:t>
      </w:r>
      <w:r>
        <w:rPr>
          <w:rFonts w:ascii="宋体" w:hAnsi="宋体"/>
          <w:color w:val="auto"/>
          <w:sz w:val="24"/>
          <w:szCs w:val="21"/>
          <w:highlight w:val="none"/>
        </w:rPr>
        <w:t>或者具有企业工作经历</w:t>
      </w:r>
      <w:r>
        <w:rPr>
          <w:rFonts w:hint="eastAsia" w:ascii="宋体" w:hAnsi="宋体"/>
          <w:color w:val="auto"/>
          <w:sz w:val="24"/>
          <w:szCs w:val="21"/>
          <w:highlight w:val="none"/>
        </w:rPr>
        <w:t>，</w:t>
      </w:r>
      <w:r>
        <w:rPr>
          <w:rFonts w:ascii="宋体" w:hAnsi="宋体"/>
          <w:color w:val="auto"/>
          <w:sz w:val="24"/>
          <w:szCs w:val="21"/>
          <w:highlight w:val="none"/>
        </w:rPr>
        <w:t>具备课程开发能力</w:t>
      </w:r>
      <w:r>
        <w:rPr>
          <w:rFonts w:hint="eastAsia" w:ascii="宋体" w:hAnsi="宋体"/>
          <w:color w:val="auto"/>
          <w:sz w:val="24"/>
          <w:szCs w:val="21"/>
          <w:highlight w:val="none"/>
        </w:rPr>
        <w:t>，</w:t>
      </w:r>
      <w:r>
        <w:rPr>
          <w:rFonts w:ascii="宋体" w:hAnsi="宋体"/>
          <w:color w:val="auto"/>
          <w:sz w:val="24"/>
          <w:szCs w:val="21"/>
          <w:highlight w:val="none"/>
        </w:rPr>
        <w:t>能指导项目实训。</w:t>
      </w:r>
      <w:r>
        <w:rPr>
          <w:rFonts w:hint="eastAsia" w:ascii="宋体" w:hAnsi="宋体"/>
          <w:color w:val="auto"/>
          <w:sz w:val="24"/>
          <w:szCs w:val="21"/>
          <w:highlight w:val="none"/>
        </w:rPr>
        <w:t>专任教师中“双师”素质教师不低于</w:t>
      </w:r>
      <w:r>
        <w:rPr>
          <w:rFonts w:ascii="宋体" w:hAnsi="宋体"/>
          <w:color w:val="auto"/>
          <w:sz w:val="24"/>
          <w:szCs w:val="21"/>
          <w:highlight w:val="none"/>
        </w:rPr>
        <w:t>60</w:t>
      </w:r>
      <w:r>
        <w:rPr>
          <w:rFonts w:hint="eastAsia" w:ascii="宋体" w:hAnsi="宋体"/>
          <w:color w:val="auto"/>
          <w:sz w:val="24"/>
          <w:szCs w:val="21"/>
          <w:highlight w:val="none"/>
        </w:rPr>
        <w:t>%，专任教师职称结构合理。</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在项目实践类课程上</w:t>
      </w:r>
      <w:r>
        <w:rPr>
          <w:rFonts w:hint="eastAsia" w:ascii="宋体" w:hAnsi="宋体"/>
          <w:color w:val="auto"/>
          <w:sz w:val="24"/>
          <w:szCs w:val="21"/>
          <w:highlight w:val="none"/>
        </w:rPr>
        <w:t>，</w:t>
      </w:r>
      <w:r>
        <w:rPr>
          <w:rFonts w:ascii="宋体" w:hAnsi="宋体"/>
          <w:color w:val="auto"/>
          <w:sz w:val="24"/>
          <w:szCs w:val="21"/>
          <w:highlight w:val="none"/>
        </w:rPr>
        <w:t>建议</w:t>
      </w:r>
      <w:r>
        <w:rPr>
          <w:rFonts w:hint="eastAsia" w:ascii="宋体" w:hAnsi="宋体"/>
          <w:color w:val="auto"/>
          <w:sz w:val="24"/>
          <w:szCs w:val="21"/>
          <w:highlight w:val="none"/>
        </w:rPr>
        <w:t>引入网龙高P进课堂，</w:t>
      </w:r>
      <w:r>
        <w:rPr>
          <w:rFonts w:ascii="宋体" w:hAnsi="宋体"/>
          <w:color w:val="auto"/>
          <w:sz w:val="24"/>
          <w:szCs w:val="21"/>
          <w:highlight w:val="none"/>
        </w:rPr>
        <w:t>聘请行业企业技术人员作为兼职教师</w:t>
      </w:r>
      <w:r>
        <w:rPr>
          <w:rFonts w:hint="eastAsia" w:ascii="宋体" w:hAnsi="宋体"/>
          <w:color w:val="auto"/>
          <w:sz w:val="24"/>
          <w:szCs w:val="21"/>
          <w:highlight w:val="none"/>
        </w:rPr>
        <w:t>，</w:t>
      </w:r>
      <w:r>
        <w:rPr>
          <w:rFonts w:ascii="宋体" w:hAnsi="宋体"/>
          <w:color w:val="auto"/>
          <w:sz w:val="24"/>
          <w:szCs w:val="21"/>
          <w:highlight w:val="none"/>
        </w:rPr>
        <w:t>企业兼职教师应为行业内从业多年的资深专业技术人员</w:t>
      </w:r>
      <w:r>
        <w:rPr>
          <w:rFonts w:hint="eastAsia" w:ascii="宋体" w:hAnsi="宋体"/>
          <w:color w:val="auto"/>
          <w:sz w:val="24"/>
          <w:szCs w:val="21"/>
          <w:highlight w:val="none"/>
        </w:rPr>
        <w:t>，</w:t>
      </w:r>
      <w:r>
        <w:rPr>
          <w:rFonts w:ascii="宋体" w:hAnsi="宋体"/>
          <w:color w:val="auto"/>
          <w:sz w:val="24"/>
          <w:szCs w:val="21"/>
          <w:highlight w:val="none"/>
        </w:rPr>
        <w:t>有较强的执教能力。专职教师和兼职教师</w:t>
      </w:r>
      <w:r>
        <w:rPr>
          <w:rFonts w:hint="eastAsia" w:ascii="宋体" w:hAnsi="宋体"/>
          <w:color w:val="auto"/>
          <w:sz w:val="24"/>
          <w:szCs w:val="21"/>
          <w:highlight w:val="none"/>
        </w:rPr>
        <w:t>采取“结对子”形式方式共同完成专业课程的教学和实训指导，</w:t>
      </w:r>
      <w:r>
        <w:rPr>
          <w:rFonts w:ascii="宋体" w:hAnsi="宋体"/>
          <w:color w:val="auto"/>
          <w:sz w:val="24"/>
          <w:szCs w:val="21"/>
          <w:highlight w:val="none"/>
        </w:rPr>
        <w:t>兼职教师</w:t>
      </w:r>
      <w:r>
        <w:rPr>
          <w:rFonts w:hint="eastAsia" w:ascii="宋体" w:hAnsi="宋体"/>
          <w:color w:val="auto"/>
          <w:sz w:val="24"/>
          <w:szCs w:val="21"/>
          <w:highlight w:val="none"/>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（二）教学设施</w:t>
      </w:r>
    </w:p>
    <w:p>
      <w:pPr>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（1）学院现建有3</w:t>
      </w:r>
      <w:r>
        <w:rPr>
          <w:rFonts w:ascii="宋体" w:hAnsi="宋体"/>
          <w:bCs/>
          <w:color w:val="auto"/>
          <w:sz w:val="24"/>
          <w:szCs w:val="21"/>
          <w:highlight w:val="none"/>
        </w:rPr>
        <w:t>6</w:t>
      </w:r>
      <w:r>
        <w:rPr>
          <w:rFonts w:hint="eastAsia" w:ascii="宋体" w:hAnsi="宋体"/>
          <w:bCs/>
          <w:color w:val="auto"/>
          <w:sz w:val="24"/>
          <w:szCs w:val="21"/>
          <w:highlight w:val="none"/>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hint="eastAsia"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2</w:t>
      </w:r>
      <w:r>
        <w:rPr>
          <w:rFonts w:hint="eastAsia" w:ascii="宋体" w:hAnsi="宋体"/>
          <w:bCs/>
          <w:color w:val="auto"/>
          <w:sz w:val="24"/>
          <w:szCs w:val="21"/>
          <w:highlight w:val="none"/>
        </w:rPr>
        <w:t>）校内实训环境</w:t>
      </w:r>
    </w:p>
    <w:p>
      <w:pPr>
        <w:spacing w:line="520" w:lineRule="exact"/>
        <w:ind w:firstLine="480" w:firstLineChars="200"/>
        <w:outlineLvl w:val="1"/>
        <w:rPr>
          <w:rFonts w:hint="eastAsia" w:ascii="宋体" w:hAnsi="宋体"/>
          <w:bCs/>
          <w:color w:val="auto"/>
          <w:sz w:val="24"/>
          <w:szCs w:val="21"/>
          <w:highlight w:val="none"/>
        </w:rPr>
      </w:pPr>
      <w:r>
        <w:rPr>
          <w:rFonts w:ascii="宋体" w:hAnsi="宋体"/>
          <w:color w:val="auto"/>
          <w:sz w:val="24"/>
          <w:szCs w:val="21"/>
          <w:highlight w:val="none"/>
        </w:rPr>
        <w:drawing>
          <wp:anchor distT="0" distB="0" distL="114300" distR="114300" simplePos="0" relativeHeight="251781120" behindDoc="0" locked="0" layoutInCell="1" allowOverlap="1">
            <wp:simplePos x="0" y="0"/>
            <wp:positionH relativeFrom="column">
              <wp:posOffset>248285</wp:posOffset>
            </wp:positionH>
            <wp:positionV relativeFrom="paragraph">
              <wp:posOffset>102235</wp:posOffset>
            </wp:positionV>
            <wp:extent cx="5440045" cy="7585075"/>
            <wp:effectExtent l="9525" t="9525" r="17780" b="25400"/>
            <wp:wrapSquare wrapText="bothSides"/>
            <wp:docPr id="1887"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 name="图片 126"/>
                    <pic:cNvPicPr>
                      <a:picLocks noChangeAspect="1"/>
                    </pic:cNvPicPr>
                  </pic:nvPicPr>
                  <pic:blipFill>
                    <a:blip r:embed="rId7"/>
                    <a:stretch>
                      <a:fillRect/>
                    </a:stretch>
                  </pic:blipFill>
                  <pic:spPr>
                    <a:xfrm>
                      <a:off x="0" y="0"/>
                      <a:ext cx="5440045" cy="7585075"/>
                    </a:xfrm>
                    <a:prstGeom prst="rect">
                      <a:avLst/>
                    </a:prstGeom>
                    <a:noFill/>
                    <a:ln w="9525" cap="flat" cmpd="sng">
                      <a:solidFill>
                        <a:srgbClr val="000000"/>
                      </a:solidFill>
                      <a:prstDash val="solid"/>
                      <a:miter/>
                      <a:headEnd type="none" w="med" len="med"/>
                      <a:tailEnd type="none" w="med" len="med"/>
                    </a:ln>
                  </pic:spPr>
                </pic:pic>
              </a:graphicData>
            </a:graphic>
          </wp:anchor>
        </w:drawing>
      </w: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3</w:t>
      </w:r>
      <w:r>
        <w:rPr>
          <w:rFonts w:hint="eastAsia" w:ascii="宋体" w:hAnsi="宋体"/>
          <w:bCs/>
          <w:color w:val="auto"/>
          <w:sz w:val="24"/>
          <w:szCs w:val="21"/>
          <w:highlight w:val="none"/>
        </w:rPr>
        <w:t>）校外实训基地</w:t>
      </w:r>
    </w:p>
    <w:p>
      <w:pPr>
        <w:spacing w:line="520" w:lineRule="exact"/>
        <w:ind w:firstLine="352" w:firstLineChars="147"/>
        <w:rPr>
          <w:rFonts w:ascii="宋体" w:hAnsi="宋体"/>
          <w:color w:val="auto"/>
          <w:sz w:val="24"/>
          <w:szCs w:val="21"/>
          <w:highlight w:val="none"/>
        </w:rPr>
      </w:pPr>
      <w:r>
        <w:rPr>
          <w:rFonts w:hint="eastAsia" w:ascii="宋体" w:hAnsi="宋体"/>
          <w:color w:val="auto"/>
          <w:sz w:val="24"/>
          <w:szCs w:val="21"/>
          <w:highlight w:val="none"/>
        </w:rPr>
        <w:t>与福州昕乐文化传播有限公司；福建省普天教育科技有限公司；福州传人文化传媒有限公司；福州企锐网络技术有限公司；福建牛牛网络信息技术有限公司；福建巧夺天工广告有限公司等多家行业企业签订了合作办学协议，企业每年可提供约165个实习岗位，为学生实习实训提供了可靠保障。</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实训基地名称</w:t>
            </w:r>
          </w:p>
        </w:tc>
        <w:tc>
          <w:tcPr>
            <w:tcW w:w="1905"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规模</w:t>
            </w:r>
          </w:p>
        </w:tc>
        <w:tc>
          <w:tcPr>
            <w:tcW w:w="1922"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主要项目/岗位</w:t>
            </w:r>
          </w:p>
        </w:tc>
        <w:tc>
          <w:tcPr>
            <w:tcW w:w="226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福州昕乐文化传播有限公司</w:t>
            </w:r>
          </w:p>
        </w:tc>
        <w:tc>
          <w:tcPr>
            <w:tcW w:w="1905"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可接待30人/次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游戏测试</w:t>
            </w:r>
          </w:p>
        </w:tc>
        <w:tc>
          <w:tcPr>
            <w:tcW w:w="226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福建省普天教育科技有限公司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可接待30人/次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资源制作</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福州传人文化传媒有限公司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可接待25人/次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游戏测试</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福州企锐网络技术有限公司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可接待30人/次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游戏测试</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福建牛牛网络信息技术有限公司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可接待20人/次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游戏策划</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福建巧夺天工广告有限公司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可接待30人/次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模型制作</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福建省普天教育科技有限公司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可接待30人/次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游戏策划</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pacing w:line="560" w:lineRule="exact"/>
              <w:jc w:val="center"/>
              <w:rPr>
                <w:rFonts w:hint="eastAsia" w:ascii="宋体" w:hAnsi="宋体"/>
                <w:color w:val="auto"/>
                <w:szCs w:val="21"/>
                <w:highlight w:val="none"/>
              </w:rPr>
            </w:pPr>
          </w:p>
        </w:tc>
        <w:tc>
          <w:tcPr>
            <w:tcW w:w="1905" w:type="dxa"/>
            <w:noWrap w:val="0"/>
            <w:vAlign w:val="center"/>
          </w:tcPr>
          <w:p>
            <w:pPr>
              <w:spacing w:line="560" w:lineRule="exact"/>
              <w:jc w:val="center"/>
              <w:rPr>
                <w:rFonts w:hint="eastAsia" w:ascii="宋体" w:hAnsi="宋体"/>
                <w:color w:val="auto"/>
                <w:szCs w:val="21"/>
                <w:highlight w:val="none"/>
              </w:rPr>
            </w:pPr>
          </w:p>
        </w:tc>
        <w:tc>
          <w:tcPr>
            <w:tcW w:w="1922" w:type="dxa"/>
            <w:noWrap w:val="0"/>
            <w:vAlign w:val="center"/>
          </w:tcPr>
          <w:p>
            <w:pPr>
              <w:spacing w:line="560" w:lineRule="exact"/>
              <w:jc w:val="center"/>
              <w:rPr>
                <w:rFonts w:hint="eastAsia" w:ascii="宋体" w:hAnsi="宋体"/>
                <w:color w:val="auto"/>
                <w:szCs w:val="21"/>
                <w:highlight w:val="none"/>
              </w:rPr>
            </w:pPr>
          </w:p>
        </w:tc>
        <w:tc>
          <w:tcPr>
            <w:tcW w:w="2261" w:type="dxa"/>
            <w:noWrap w:val="0"/>
            <w:vAlign w:val="center"/>
          </w:tcPr>
          <w:p>
            <w:pPr>
              <w:spacing w:line="560" w:lineRule="exact"/>
              <w:jc w:val="center"/>
              <w:rPr>
                <w:rFonts w:hint="eastAsia" w:ascii="宋体" w:hAnsi="宋体"/>
                <w:color w:val="auto"/>
                <w:szCs w:val="21"/>
                <w:highlight w:val="none"/>
              </w:rPr>
            </w:pPr>
          </w:p>
        </w:tc>
      </w:tr>
    </w:tbl>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（三）教学资源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根据《福州软件职业技术学院教材建设与管理办法》（福软教[</w:t>
      </w:r>
      <w:r>
        <w:rPr>
          <w:rFonts w:ascii="宋体" w:hAnsi="宋体"/>
          <w:bCs/>
          <w:color w:val="auto"/>
          <w:sz w:val="24"/>
          <w:szCs w:val="21"/>
          <w:highlight w:val="none"/>
        </w:rPr>
        <w:t>2018</w:t>
      </w:r>
      <w:r>
        <w:rPr>
          <w:rFonts w:hint="eastAsia" w:ascii="宋体" w:hAnsi="宋体"/>
          <w:bCs/>
          <w:color w:val="auto"/>
          <w:sz w:val="24"/>
          <w:szCs w:val="21"/>
          <w:highlight w:val="none"/>
        </w:rPr>
        <w:t>] 41</w:t>
      </w:r>
      <w:r>
        <w:rPr>
          <w:rFonts w:ascii="宋体" w:hAnsi="宋体"/>
          <w:bCs/>
          <w:color w:val="auto"/>
          <w:sz w:val="24"/>
          <w:szCs w:val="21"/>
          <w:highlight w:val="none"/>
        </w:rPr>
        <w:t>号</w:t>
      </w:r>
      <w:r>
        <w:rPr>
          <w:rFonts w:hint="eastAsia" w:ascii="宋体" w:hAnsi="宋体"/>
          <w:bCs/>
          <w:color w:val="auto"/>
          <w:sz w:val="24"/>
          <w:szCs w:val="21"/>
          <w:highlight w:val="none"/>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highlight w:val="none"/>
        </w:rPr>
        <w:t>0%</w:t>
      </w:r>
      <w:r>
        <w:rPr>
          <w:rFonts w:hint="eastAsia" w:ascii="宋体" w:hAnsi="宋体"/>
          <w:bCs/>
          <w:color w:val="auto"/>
          <w:sz w:val="24"/>
          <w:szCs w:val="21"/>
          <w:highlight w:val="none"/>
        </w:rPr>
        <w:t>以上，新教材的选用比例原则上达到7</w:t>
      </w:r>
      <w:r>
        <w:rPr>
          <w:rFonts w:ascii="宋体" w:hAnsi="宋体"/>
          <w:bCs/>
          <w:color w:val="auto"/>
          <w:sz w:val="24"/>
          <w:szCs w:val="21"/>
          <w:highlight w:val="none"/>
        </w:rPr>
        <w:t>0%</w:t>
      </w:r>
      <w:r>
        <w:rPr>
          <w:rFonts w:hint="eastAsia" w:ascii="宋体" w:hAnsi="宋体"/>
          <w:bCs/>
          <w:color w:val="auto"/>
          <w:sz w:val="24"/>
          <w:szCs w:val="21"/>
          <w:highlight w:val="none"/>
        </w:rPr>
        <w:t>以上，要加强国内外教材比较和选用工作，加强国外教材审核，确保符合社会主义价值观要求。结合网龙和合作企业人才技术优势，开发基于工作过程的课程教材。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加强教学资源共享与利用，</w:t>
      </w:r>
      <w:r>
        <w:rPr>
          <w:rFonts w:hint="eastAsia" w:ascii="宋体" w:hAnsi="宋体"/>
          <w:color w:val="auto"/>
          <w:sz w:val="24"/>
          <w:highlight w:val="none"/>
        </w:rPr>
        <w:t>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（四）教学方法</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根据《福州软件职业技术学院关于教学方法和教学手段改革的指导意见》（福软教〔2017〕</w:t>
      </w:r>
      <w:r>
        <w:rPr>
          <w:rFonts w:ascii="宋体" w:hAnsi="宋体"/>
          <w:color w:val="auto"/>
          <w:sz w:val="24"/>
          <w:highlight w:val="none"/>
        </w:rPr>
        <w:t>66</w:t>
      </w:r>
      <w:r>
        <w:rPr>
          <w:rFonts w:hint="eastAsia" w:ascii="宋体" w:hAnsi="宋体"/>
          <w:color w:val="auto"/>
          <w:sz w:val="24"/>
          <w:highlight w:val="none"/>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（五）学习评价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与评价。</w:t>
      </w:r>
    </w:p>
    <w:p>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建立形式多样的课</w:t>
      </w:r>
      <w:r>
        <w:rPr>
          <w:rFonts w:ascii="宋体" w:hAnsi="宋体"/>
          <w:color w:val="auto"/>
          <w:sz w:val="24"/>
          <w:szCs w:val="21"/>
          <w:highlight w:val="none"/>
        </w:rPr>
        <w:t>程考核</w:t>
      </w:r>
      <w:r>
        <w:rPr>
          <w:rFonts w:hint="eastAsia" w:ascii="宋体" w:hAnsi="宋体"/>
          <w:color w:val="auto"/>
          <w:sz w:val="24"/>
          <w:szCs w:val="21"/>
          <w:highlight w:val="none"/>
        </w:rPr>
        <w:t>，吸纳行业企业和社会参与学生的考核评价，突出职业能力考核评价。通过多样化考核，对学生的专业能力及岗位技能进行综合评价，</w:t>
      </w:r>
      <w:r>
        <w:rPr>
          <w:rFonts w:ascii="宋体" w:hAnsi="宋体"/>
          <w:color w:val="auto"/>
          <w:sz w:val="24"/>
          <w:szCs w:val="21"/>
          <w:highlight w:val="none"/>
        </w:rPr>
        <w:t>激发学生</w:t>
      </w:r>
      <w:r>
        <w:rPr>
          <w:rFonts w:hint="eastAsia" w:ascii="宋体" w:hAnsi="宋体"/>
          <w:color w:val="auto"/>
          <w:sz w:val="24"/>
          <w:szCs w:val="21"/>
          <w:highlight w:val="none"/>
        </w:rPr>
        <w:t>自主性</w:t>
      </w:r>
      <w:r>
        <w:rPr>
          <w:rFonts w:ascii="宋体" w:hAnsi="宋体"/>
          <w:color w:val="auto"/>
          <w:sz w:val="24"/>
          <w:szCs w:val="21"/>
          <w:highlight w:val="none"/>
        </w:rPr>
        <w:t>学习，鼓励学生的个性发展</w:t>
      </w:r>
      <w:r>
        <w:rPr>
          <w:rFonts w:hint="eastAsia" w:ascii="宋体" w:hAnsi="宋体"/>
          <w:color w:val="auto"/>
          <w:sz w:val="24"/>
          <w:szCs w:val="21"/>
          <w:highlight w:val="none"/>
        </w:rPr>
        <w:t>，</w:t>
      </w:r>
      <w:r>
        <w:rPr>
          <w:rFonts w:ascii="宋体" w:hAnsi="宋体"/>
          <w:color w:val="auto"/>
          <w:sz w:val="24"/>
          <w:szCs w:val="21"/>
          <w:highlight w:val="none"/>
        </w:rPr>
        <w:t>培养创新意识和创造能力</w:t>
      </w:r>
      <w:r>
        <w:rPr>
          <w:rFonts w:hint="eastAsia" w:ascii="宋体" w:hAnsi="宋体"/>
          <w:color w:val="auto"/>
          <w:sz w:val="24"/>
          <w:szCs w:val="21"/>
          <w:highlight w:val="none"/>
        </w:rPr>
        <w:t>，</w:t>
      </w:r>
      <w:r>
        <w:rPr>
          <w:rFonts w:ascii="宋体" w:hAnsi="宋体"/>
          <w:color w:val="auto"/>
          <w:sz w:val="24"/>
          <w:szCs w:val="21"/>
          <w:highlight w:val="none"/>
        </w:rPr>
        <w:t>培养学生的</w:t>
      </w:r>
      <w:r>
        <w:rPr>
          <w:rFonts w:hint="eastAsia" w:ascii="宋体" w:hAnsi="宋体"/>
          <w:color w:val="auto"/>
          <w:sz w:val="24"/>
          <w:szCs w:val="21"/>
          <w:highlight w:val="none"/>
        </w:rPr>
        <w:t>职业</w:t>
      </w:r>
      <w:r>
        <w:rPr>
          <w:rFonts w:ascii="宋体" w:hAnsi="宋体"/>
          <w:color w:val="auto"/>
          <w:sz w:val="24"/>
          <w:szCs w:val="21"/>
          <w:highlight w:val="none"/>
        </w:rPr>
        <w:t>能力</w:t>
      </w:r>
      <w:r>
        <w:rPr>
          <w:rFonts w:hint="eastAsia" w:ascii="宋体" w:hAnsi="宋体"/>
          <w:color w:val="auto"/>
          <w:sz w:val="24"/>
          <w:szCs w:val="21"/>
          <w:highlight w:val="none"/>
        </w:rPr>
        <w:t>。</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1、笔试：适用于理论性比较强的课程，由专业教师组织考核。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5、职业技能鉴定：鼓励积极参与实施1</w:t>
      </w:r>
      <w:r>
        <w:rPr>
          <w:rFonts w:ascii="宋体" w:hAnsi="宋体"/>
          <w:color w:val="auto"/>
          <w:sz w:val="24"/>
          <w:szCs w:val="21"/>
          <w:highlight w:val="none"/>
        </w:rPr>
        <w:t>+</w:t>
      </w:r>
      <w:r>
        <w:rPr>
          <w:rFonts w:hint="eastAsia" w:ascii="宋体" w:hAnsi="宋体"/>
          <w:color w:val="auto"/>
          <w:sz w:val="24"/>
          <w:szCs w:val="21"/>
          <w:highlight w:val="none"/>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（六）质量管理</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建立健全</w:t>
      </w:r>
      <w:r>
        <w:rPr>
          <w:rFonts w:ascii="宋体" w:hAnsi="宋体"/>
          <w:color w:val="auto"/>
          <w:sz w:val="24"/>
          <w:szCs w:val="21"/>
          <w:highlight w:val="none"/>
        </w:rPr>
        <w:t>院</w:t>
      </w:r>
      <w:r>
        <w:rPr>
          <w:rFonts w:hint="eastAsia" w:ascii="宋体" w:hAnsi="宋体"/>
          <w:color w:val="auto"/>
          <w:sz w:val="24"/>
          <w:szCs w:val="21"/>
          <w:highlight w:val="none"/>
        </w:rPr>
        <w:t>（系）</w:t>
      </w:r>
      <w:r>
        <w:rPr>
          <w:rFonts w:ascii="宋体" w:hAnsi="宋体"/>
          <w:color w:val="auto"/>
          <w:sz w:val="24"/>
          <w:szCs w:val="21"/>
          <w:highlight w:val="none"/>
        </w:rPr>
        <w:t>两级的</w:t>
      </w:r>
      <w:r>
        <w:rPr>
          <w:rFonts w:hint="eastAsia" w:ascii="宋体" w:hAnsi="宋体"/>
          <w:color w:val="auto"/>
          <w:sz w:val="24"/>
          <w:szCs w:val="21"/>
          <w:highlight w:val="none"/>
        </w:rPr>
        <w:t>质量保障体系</w:t>
      </w:r>
      <w:r>
        <w:rPr>
          <w:rFonts w:ascii="宋体" w:hAnsi="宋体"/>
          <w:color w:val="auto"/>
          <w:sz w:val="24"/>
          <w:szCs w:val="21"/>
          <w:highlight w:val="none"/>
        </w:rPr>
        <w:t>。以保障和提高教学质量为目标，运用系统方法，依靠必要的组织结构，</w:t>
      </w:r>
      <w:r>
        <w:rPr>
          <w:rFonts w:hint="eastAsia" w:ascii="宋体" w:hAnsi="宋体"/>
          <w:color w:val="auto"/>
          <w:sz w:val="24"/>
          <w:szCs w:val="21"/>
          <w:highlight w:val="none"/>
        </w:rPr>
        <w:t>统筹考虑</w:t>
      </w:r>
      <w:r>
        <w:rPr>
          <w:rFonts w:ascii="宋体" w:hAnsi="宋体"/>
          <w:color w:val="auto"/>
          <w:sz w:val="24"/>
          <w:szCs w:val="21"/>
          <w:highlight w:val="none"/>
        </w:rPr>
        <w:t>影响教学质量的</w:t>
      </w:r>
      <w:r>
        <w:rPr>
          <w:rFonts w:hint="eastAsia" w:ascii="宋体" w:hAnsi="宋体"/>
          <w:color w:val="auto"/>
          <w:sz w:val="24"/>
          <w:szCs w:val="21"/>
          <w:highlight w:val="none"/>
        </w:rPr>
        <w:t>各主要</w:t>
      </w:r>
      <w:r>
        <w:rPr>
          <w:rFonts w:ascii="宋体" w:hAnsi="宋体"/>
          <w:color w:val="auto"/>
          <w:sz w:val="24"/>
          <w:szCs w:val="21"/>
          <w:highlight w:val="none"/>
        </w:rPr>
        <w:t>因素，</w:t>
      </w:r>
      <w:r>
        <w:rPr>
          <w:rFonts w:hint="eastAsia" w:ascii="宋体" w:hAnsi="宋体"/>
          <w:color w:val="auto"/>
          <w:sz w:val="24"/>
          <w:szCs w:val="21"/>
          <w:highlight w:val="none"/>
        </w:rPr>
        <w:t>结合教学诊断与改进、质量年报等职业院校自主保证人才培养质量的工作，统筹管理</w:t>
      </w:r>
      <w:r>
        <w:rPr>
          <w:rFonts w:ascii="宋体" w:hAnsi="宋体"/>
          <w:color w:val="auto"/>
          <w:sz w:val="24"/>
          <w:szCs w:val="21"/>
          <w:highlight w:val="none"/>
        </w:rPr>
        <w:t>学校各部门、各环节的教学质量管理活动，形成任务、职责、权限</w:t>
      </w:r>
      <w:r>
        <w:rPr>
          <w:rFonts w:hint="eastAsia" w:ascii="宋体" w:hAnsi="宋体"/>
          <w:color w:val="auto"/>
          <w:sz w:val="24"/>
          <w:szCs w:val="21"/>
          <w:highlight w:val="none"/>
        </w:rPr>
        <w:t>明确，</w:t>
      </w:r>
      <w:r>
        <w:rPr>
          <w:rFonts w:ascii="宋体" w:hAnsi="宋体"/>
          <w:color w:val="auto"/>
          <w:sz w:val="24"/>
          <w:szCs w:val="21"/>
          <w:highlight w:val="none"/>
        </w:rPr>
        <w:t>相互协调、相互促进的质量管理有机整体。</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highlight w:val="none"/>
        </w:rPr>
      </w:pPr>
      <w:r>
        <w:rPr>
          <w:rFonts w:ascii="宋体" w:hAnsi="宋体"/>
          <w:b/>
          <w:color w:val="auto"/>
          <w:sz w:val="24"/>
          <w:highlight w:val="none"/>
        </w:rPr>
        <w:t>九、毕业要求</w:t>
      </w:r>
    </w:p>
    <w:p>
      <w:pPr>
        <w:widowControl/>
        <w:snapToGrid w:val="0"/>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1.本专业学生应完成本方案规定的全部课程学习，总学分修满</w:t>
      </w:r>
      <w:r>
        <w:rPr>
          <w:rFonts w:hint="eastAsia" w:ascii="宋体" w:hAnsi="宋体"/>
          <w:color w:val="auto"/>
          <w:sz w:val="24"/>
          <w:highlight w:val="none"/>
          <w:lang w:val="en-US" w:eastAsia="zh-CN"/>
        </w:rPr>
        <w:t>133.5</w:t>
      </w:r>
      <w:r>
        <w:rPr>
          <w:rFonts w:hint="eastAsia" w:ascii="宋体" w:hAnsi="宋体"/>
          <w:color w:val="auto"/>
          <w:sz w:val="24"/>
          <w:highlight w:val="none"/>
        </w:rPr>
        <w:t>学分，其中通识教育课程</w:t>
      </w:r>
      <w:r>
        <w:rPr>
          <w:rFonts w:hint="eastAsia" w:ascii="宋体" w:hAnsi="宋体"/>
          <w:color w:val="auto"/>
          <w:sz w:val="24"/>
          <w:highlight w:val="none"/>
          <w:lang w:val="en-US" w:eastAsia="zh-CN"/>
        </w:rPr>
        <w:t>37</w:t>
      </w:r>
      <w:r>
        <w:rPr>
          <w:rFonts w:hint="eastAsia" w:ascii="宋体" w:hAnsi="宋体"/>
          <w:color w:val="auto"/>
          <w:sz w:val="24"/>
          <w:highlight w:val="none"/>
        </w:rPr>
        <w:t>学分、职业基础课程</w:t>
      </w:r>
      <w:r>
        <w:rPr>
          <w:rFonts w:hint="eastAsia" w:ascii="宋体" w:hAnsi="宋体"/>
          <w:color w:val="auto"/>
          <w:sz w:val="24"/>
          <w:highlight w:val="none"/>
          <w:lang w:val="en-US" w:eastAsia="zh-CN"/>
        </w:rPr>
        <w:t>17</w:t>
      </w:r>
      <w:r>
        <w:rPr>
          <w:rFonts w:hint="eastAsia" w:ascii="宋体" w:hAnsi="宋体"/>
          <w:color w:val="auto"/>
          <w:sz w:val="24"/>
          <w:highlight w:val="none"/>
        </w:rPr>
        <w:t>学分、职业核心课程</w:t>
      </w:r>
      <w:r>
        <w:rPr>
          <w:rFonts w:hint="eastAsia" w:ascii="宋体" w:hAnsi="宋体"/>
          <w:color w:val="auto"/>
          <w:sz w:val="24"/>
          <w:highlight w:val="none"/>
          <w:lang w:val="en-US" w:eastAsia="zh-CN"/>
        </w:rPr>
        <w:t>21</w:t>
      </w:r>
      <w:r>
        <w:rPr>
          <w:rFonts w:hint="eastAsia" w:ascii="宋体" w:hAnsi="宋体"/>
          <w:color w:val="auto"/>
          <w:sz w:val="24"/>
          <w:highlight w:val="none"/>
        </w:rPr>
        <w:t>学分、职业拓展课课至少选修1</w:t>
      </w:r>
      <w:r>
        <w:rPr>
          <w:rFonts w:ascii="宋体" w:hAnsi="宋体"/>
          <w:color w:val="auto"/>
          <w:sz w:val="24"/>
          <w:highlight w:val="none"/>
        </w:rPr>
        <w:t>0</w:t>
      </w:r>
      <w:r>
        <w:rPr>
          <w:rFonts w:hint="eastAsia" w:ascii="宋体" w:hAnsi="宋体"/>
          <w:color w:val="auto"/>
          <w:sz w:val="24"/>
          <w:highlight w:val="none"/>
        </w:rPr>
        <w:t>学分、职业素养课程至少选修5学分、集中实践课程</w:t>
      </w:r>
      <w:r>
        <w:rPr>
          <w:rFonts w:hint="eastAsia" w:ascii="宋体" w:hAnsi="宋体"/>
          <w:color w:val="auto"/>
          <w:sz w:val="24"/>
          <w:highlight w:val="none"/>
          <w:lang w:val="en-US" w:eastAsia="zh-CN"/>
        </w:rPr>
        <w:t>43.5</w:t>
      </w:r>
      <w:r>
        <w:rPr>
          <w:rFonts w:hint="eastAsia" w:ascii="宋体" w:hAnsi="宋体"/>
          <w:color w:val="auto"/>
          <w:sz w:val="24"/>
          <w:highlight w:val="none"/>
        </w:rPr>
        <w:t>学分。</w:t>
      </w:r>
    </w:p>
    <w:tbl>
      <w:tblPr>
        <w:tblStyle w:val="14"/>
        <w:tblW w:w="9016" w:type="dxa"/>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34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w:t>
            </w:r>
          </w:p>
        </w:tc>
        <w:tc>
          <w:tcPr>
            <w:tcW w:w="25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类别</w:t>
            </w:r>
          </w:p>
        </w:tc>
        <w:tc>
          <w:tcPr>
            <w:tcW w:w="11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总学分</w:t>
            </w:r>
          </w:p>
        </w:tc>
        <w:tc>
          <w:tcPr>
            <w:tcW w:w="101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总学时</w:t>
            </w:r>
          </w:p>
        </w:tc>
        <w:tc>
          <w:tcPr>
            <w:tcW w:w="104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理论学时</w:t>
            </w:r>
          </w:p>
        </w:tc>
        <w:tc>
          <w:tcPr>
            <w:tcW w:w="11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实践学时</w:t>
            </w:r>
          </w:p>
        </w:tc>
        <w:tc>
          <w:tcPr>
            <w:tcW w:w="147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通识教育课程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37</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596</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324</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272</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22.51%</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职业基础课程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272</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152</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120</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10.27%</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336</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168</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12.69%</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208</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112</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96</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7.85%</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80</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64</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3.02%</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43.5</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1156</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1156</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43.66%</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133.5</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2648</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820</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1828</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100.00%</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环节</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理论教学</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51</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820</w:t>
            </w:r>
          </w:p>
        </w:tc>
        <w:tc>
          <w:tcPr>
            <w:tcW w:w="214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30.97%</w:t>
            </w: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课内实践教学</w:t>
            </w:r>
          </w:p>
        </w:tc>
        <w:tc>
          <w:tcPr>
            <w:tcW w:w="111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82.5</w:t>
            </w:r>
          </w:p>
        </w:tc>
        <w:tc>
          <w:tcPr>
            <w:tcW w:w="10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1828</w:t>
            </w: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477"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69.03%</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集中实践教学</w:t>
            </w:r>
          </w:p>
        </w:tc>
        <w:tc>
          <w:tcPr>
            <w:tcW w:w="111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01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r>
    </w:tbl>
    <w:p>
      <w:pPr>
        <w:numPr>
          <w:ilvl w:val="0"/>
          <w:numId w:val="0"/>
        </w:numPr>
        <w:spacing w:line="520" w:lineRule="exact"/>
        <w:ind w:left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技能证书要求</w:t>
      </w:r>
    </w:p>
    <w:tbl>
      <w:tblPr>
        <w:tblStyle w:val="14"/>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4"/>
        <w:gridCol w:w="3116"/>
        <w:gridCol w:w="615"/>
        <w:gridCol w:w="202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noWrap w:val="0"/>
            <w:vAlign w:val="center"/>
          </w:tcPr>
          <w:p>
            <w:pPr>
              <w:spacing w:line="520" w:lineRule="exact"/>
              <w:jc w:val="center"/>
              <w:rPr>
                <w:rFonts w:hint="eastAsia" w:ascii="宋体" w:hAnsi="宋体"/>
                <w:b/>
                <w:color w:val="auto"/>
                <w:sz w:val="18"/>
                <w:szCs w:val="18"/>
                <w:highlight w:val="none"/>
              </w:rPr>
            </w:pPr>
            <w:r>
              <w:rPr>
                <w:rFonts w:hint="eastAsia" w:ascii="宋体" w:hAnsi="宋体"/>
                <w:b/>
                <w:color w:val="auto"/>
                <w:sz w:val="18"/>
                <w:szCs w:val="18"/>
                <w:highlight w:val="none"/>
              </w:rPr>
              <w:t>序号</w:t>
            </w:r>
          </w:p>
        </w:tc>
        <w:tc>
          <w:tcPr>
            <w:tcW w:w="1253" w:type="pct"/>
            <w:noWrap w:val="0"/>
            <w:vAlign w:val="center"/>
          </w:tcPr>
          <w:p>
            <w:pPr>
              <w:pStyle w:val="2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技能</w:t>
            </w:r>
            <w:r>
              <w:rPr>
                <w:rFonts w:ascii="宋体" w:hAnsi="宋体"/>
                <w:b/>
                <w:color w:val="auto"/>
                <w:sz w:val="18"/>
                <w:szCs w:val="18"/>
                <w:highlight w:val="none"/>
              </w:rPr>
              <w:t>证书名称</w:t>
            </w:r>
          </w:p>
        </w:tc>
        <w:tc>
          <w:tcPr>
            <w:tcW w:w="1631" w:type="pct"/>
            <w:noWrap w:val="0"/>
            <w:vAlign w:val="center"/>
          </w:tcPr>
          <w:p>
            <w:pPr>
              <w:pStyle w:val="2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发   证   单   位</w:t>
            </w:r>
          </w:p>
        </w:tc>
        <w:tc>
          <w:tcPr>
            <w:tcW w:w="322" w:type="pct"/>
            <w:noWrap w:val="0"/>
            <w:vAlign w:val="center"/>
          </w:tcPr>
          <w:p>
            <w:pPr>
              <w:pStyle w:val="2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等</w:t>
            </w:r>
            <w:r>
              <w:rPr>
                <w:rFonts w:hint="eastAsia" w:ascii="宋体" w:hAnsi="宋体"/>
                <w:b/>
                <w:color w:val="auto"/>
                <w:sz w:val="18"/>
                <w:szCs w:val="18"/>
                <w:highlight w:val="none"/>
              </w:rPr>
              <w:t xml:space="preserve">  </w:t>
            </w:r>
            <w:r>
              <w:rPr>
                <w:rFonts w:ascii="宋体" w:hAnsi="宋体"/>
                <w:b/>
                <w:color w:val="auto"/>
                <w:sz w:val="18"/>
                <w:szCs w:val="18"/>
                <w:highlight w:val="none"/>
              </w:rPr>
              <w:t>级</w:t>
            </w:r>
          </w:p>
        </w:tc>
        <w:tc>
          <w:tcPr>
            <w:tcW w:w="1058" w:type="pct"/>
            <w:noWrap w:val="0"/>
            <w:vAlign w:val="center"/>
          </w:tcPr>
          <w:p>
            <w:pPr>
              <w:pStyle w:val="2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课程</w:t>
            </w:r>
          </w:p>
        </w:tc>
        <w:tc>
          <w:tcPr>
            <w:tcW w:w="372" w:type="pct"/>
            <w:noWrap w:val="0"/>
            <w:vAlign w:val="center"/>
          </w:tcPr>
          <w:p>
            <w:pPr>
              <w:pStyle w:val="2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pStyle w:val="26"/>
              <w:spacing w:before="31" w:after="31" w:line="240" w:lineRule="auto"/>
              <w:jc w:val="center"/>
              <w:rPr>
                <w:rFonts w:hint="eastAsia" w:ascii="宋体" w:cs="宋体"/>
                <w:color w:val="auto"/>
                <w:sz w:val="18"/>
                <w:szCs w:val="18"/>
                <w:highlight w:val="none"/>
              </w:rPr>
            </w:pPr>
            <w:r>
              <w:rPr>
                <w:rFonts w:hint="eastAsia" w:ascii="宋体" w:cs="宋体"/>
                <w:color w:val="auto"/>
                <w:sz w:val="18"/>
                <w:szCs w:val="18"/>
                <w:highlight w:val="none"/>
              </w:rPr>
              <w:t>1</w:t>
            </w:r>
          </w:p>
        </w:tc>
        <w:tc>
          <w:tcPr>
            <w:tcW w:w="1253"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全国计算机等级考试</w:t>
            </w:r>
          </w:p>
        </w:tc>
        <w:tc>
          <w:tcPr>
            <w:tcW w:w="1631" w:type="pct"/>
            <w:noWrap w:val="0"/>
            <w:vAlign w:val="center"/>
          </w:tcPr>
          <w:p>
            <w:pPr>
              <w:pStyle w:val="26"/>
              <w:spacing w:before="31" w:after="31" w:line="240" w:lineRule="auto"/>
              <w:jc w:val="center"/>
              <w:rPr>
                <w:rFonts w:ascii="宋体" w:cs="宋体"/>
                <w:color w:val="auto"/>
                <w:sz w:val="18"/>
                <w:szCs w:val="18"/>
                <w:highlight w:val="none"/>
              </w:rPr>
            </w:pPr>
            <w:r>
              <w:rPr>
                <w:rFonts w:hint="eastAsia" w:ascii="宋体" w:cs="宋体"/>
                <w:color w:val="auto"/>
                <w:sz w:val="18"/>
                <w:szCs w:val="18"/>
                <w:highlight w:val="none"/>
              </w:rPr>
              <w:t>教育部考试中心</w:t>
            </w:r>
          </w:p>
        </w:tc>
        <w:tc>
          <w:tcPr>
            <w:tcW w:w="32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一级</w:t>
            </w:r>
          </w:p>
        </w:tc>
        <w:tc>
          <w:tcPr>
            <w:tcW w:w="1058"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数字应用基础</w:t>
            </w:r>
          </w:p>
        </w:tc>
        <w:tc>
          <w:tcPr>
            <w:tcW w:w="37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2</w:t>
            </w:r>
          </w:p>
        </w:tc>
        <w:tc>
          <w:tcPr>
            <w:tcW w:w="1253"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1631" w:type="pct"/>
            <w:noWrap w:val="0"/>
            <w:vAlign w:val="center"/>
          </w:tcPr>
          <w:p>
            <w:pPr>
              <w:pStyle w:val="26"/>
              <w:spacing w:before="31" w:after="31" w:line="240" w:lineRule="auto"/>
              <w:jc w:val="center"/>
              <w:rPr>
                <w:rFonts w:hint="eastAsia" w:ascii="宋体" w:cs="宋体"/>
                <w:color w:val="auto"/>
                <w:sz w:val="18"/>
                <w:szCs w:val="18"/>
                <w:highlight w:val="none"/>
              </w:rPr>
            </w:pPr>
            <w:r>
              <w:rPr>
                <w:rFonts w:hint="eastAsia" w:ascii="宋体" w:cs="宋体"/>
                <w:color w:val="auto"/>
                <w:sz w:val="18"/>
                <w:szCs w:val="18"/>
                <w:highlight w:val="none"/>
              </w:rPr>
              <w:t>福建网龙计算机网络技术有限公司</w:t>
            </w:r>
          </w:p>
        </w:tc>
        <w:tc>
          <w:tcPr>
            <w:tcW w:w="322"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初级</w:t>
            </w:r>
          </w:p>
        </w:tc>
        <w:tc>
          <w:tcPr>
            <w:tcW w:w="1058"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372"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36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3</w:t>
            </w:r>
          </w:p>
        </w:tc>
        <w:tc>
          <w:tcPr>
            <w:tcW w:w="1253" w:type="pct"/>
            <w:noWrap w:val="0"/>
            <w:vAlign w:val="center"/>
          </w:tcPr>
          <w:p>
            <w:pPr>
              <w:widowControl/>
              <w:jc w:val="left"/>
              <w:textAlignment w:val="center"/>
              <w:rPr>
                <w:rFonts w:hint="eastAsia" w:ascii="宋体" w:hAnsi="Times New Roman" w:cs="宋体"/>
                <w:color w:val="auto"/>
                <w:kern w:val="0"/>
                <w:sz w:val="18"/>
                <w:szCs w:val="18"/>
                <w:highlight w:val="none"/>
                <w:lang w:val="en-US" w:eastAsia="zh-CN" w:bidi="ar-SA"/>
              </w:rPr>
            </w:pPr>
            <w:r>
              <w:rPr>
                <w:rFonts w:ascii="等线" w:hAnsi="等线" w:eastAsia="等线" w:cs="等线"/>
                <w:color w:val="auto"/>
                <w:kern w:val="0"/>
                <w:sz w:val="18"/>
                <w:szCs w:val="18"/>
                <w:highlight w:val="none"/>
                <w:lang w:bidi="ar"/>
              </w:rPr>
              <w:t>数字媒体交互设计职业技能等级证书</w:t>
            </w:r>
          </w:p>
        </w:tc>
        <w:tc>
          <w:tcPr>
            <w:tcW w:w="1631" w:type="pct"/>
            <w:noWrap w:val="0"/>
            <w:vAlign w:val="center"/>
          </w:tcPr>
          <w:p>
            <w:pPr>
              <w:widowControl/>
              <w:jc w:val="left"/>
              <w:textAlignment w:val="center"/>
              <w:rPr>
                <w:rFonts w:hint="eastAsia" w:ascii="宋体" w:hAnsi="Times New Roman" w:cs="宋体"/>
                <w:color w:val="auto"/>
                <w:kern w:val="0"/>
                <w:sz w:val="18"/>
                <w:szCs w:val="18"/>
                <w:highlight w:val="none"/>
                <w:lang w:val="en-US" w:eastAsia="zh-CN" w:bidi="ar-SA"/>
              </w:rPr>
            </w:pPr>
            <w:r>
              <w:rPr>
                <w:rFonts w:ascii="等线" w:hAnsi="等线" w:eastAsia="等线" w:cs="等线"/>
                <w:color w:val="auto"/>
                <w:kern w:val="0"/>
                <w:sz w:val="18"/>
                <w:szCs w:val="18"/>
                <w:highlight w:val="none"/>
                <w:lang w:bidi="ar"/>
              </w:rPr>
              <w:t>凤凰新联合（北京）教育科技有限公司</w:t>
            </w:r>
          </w:p>
        </w:tc>
        <w:tc>
          <w:tcPr>
            <w:tcW w:w="322" w:type="pct"/>
            <w:noWrap w:val="0"/>
            <w:vAlign w:val="center"/>
          </w:tcPr>
          <w:p>
            <w:pPr>
              <w:widowControl/>
              <w:jc w:val="left"/>
              <w:textAlignment w:val="center"/>
              <w:rPr>
                <w:rFonts w:hint="eastAsia" w:ascii="宋体" w:hAnsi="Times New Roman" w:cs="宋体"/>
                <w:color w:val="auto"/>
                <w:kern w:val="0"/>
                <w:sz w:val="18"/>
                <w:szCs w:val="18"/>
                <w:highlight w:val="none"/>
                <w:lang w:val="en-US" w:eastAsia="zh-CN" w:bidi="ar-SA"/>
              </w:rPr>
            </w:pPr>
            <w:r>
              <w:rPr>
                <w:rFonts w:ascii="等线" w:hAnsi="等线" w:eastAsia="等线" w:cs="等线"/>
                <w:color w:val="auto"/>
                <w:kern w:val="0"/>
                <w:sz w:val="18"/>
                <w:szCs w:val="18"/>
                <w:highlight w:val="none"/>
                <w:lang w:bidi="ar"/>
              </w:rPr>
              <w:t>中级</w:t>
            </w:r>
          </w:p>
        </w:tc>
        <w:tc>
          <w:tcPr>
            <w:tcW w:w="1058" w:type="pct"/>
            <w:noWrap w:val="0"/>
            <w:vAlign w:val="center"/>
          </w:tcPr>
          <w:p>
            <w:pPr>
              <w:rPr>
                <w:color w:val="auto"/>
                <w:highlight w:val="none"/>
              </w:rPr>
            </w:pPr>
            <w:r>
              <w:rPr>
                <w:rFonts w:hint="eastAsia" w:ascii="宋体" w:hAnsi="宋体" w:cs="宋体"/>
                <w:color w:val="auto"/>
                <w:kern w:val="0"/>
                <w:sz w:val="18"/>
                <w:szCs w:val="18"/>
                <w:highlight w:val="none"/>
              </w:rPr>
              <w:t>游戏原型与交互设计</w:t>
            </w:r>
          </w:p>
          <w:p>
            <w:pPr>
              <w:autoSpaceDE w:val="0"/>
              <w:autoSpaceDN w:val="0"/>
              <w:adjustRightInd w:val="0"/>
              <w:ind w:left="21" w:leftChars="0"/>
              <w:jc w:val="center"/>
              <w:rPr>
                <w:rFonts w:hint="default" w:ascii="宋体" w:hAnsi="Times New Roman" w:cs="宋体"/>
                <w:color w:val="auto"/>
                <w:kern w:val="0"/>
                <w:sz w:val="18"/>
                <w:szCs w:val="18"/>
                <w:highlight w:val="none"/>
                <w:lang w:val="en-US" w:eastAsia="zh-CN" w:bidi="ar-SA"/>
              </w:rPr>
            </w:pPr>
          </w:p>
        </w:tc>
        <w:tc>
          <w:tcPr>
            <w:tcW w:w="372"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r>
              <w:rPr>
                <w:rFonts w:hint="eastAsia" w:ascii="宋体" w:cs="宋体"/>
                <w:color w:val="auto"/>
                <w:kern w:val="0"/>
                <w:sz w:val="18"/>
                <w:szCs w:val="18"/>
                <w:highlight w:val="none"/>
                <w:lang w:eastAsia="zh-Hans"/>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4</w:t>
            </w:r>
          </w:p>
        </w:tc>
        <w:tc>
          <w:tcPr>
            <w:tcW w:w="1253" w:type="pct"/>
            <w:noWrap w:val="0"/>
            <w:vAlign w:val="center"/>
          </w:tcPr>
          <w:p>
            <w:pPr>
              <w:widowControl/>
              <w:jc w:val="left"/>
              <w:textAlignment w:val="center"/>
              <w:rPr>
                <w:rFonts w:hint="eastAsia" w:ascii="宋体" w:hAnsi="Times New Roman" w:cs="宋体"/>
                <w:color w:val="auto"/>
                <w:kern w:val="0"/>
                <w:sz w:val="18"/>
                <w:szCs w:val="18"/>
                <w:highlight w:val="none"/>
                <w:lang w:val="en-US" w:eastAsia="zh-CN" w:bidi="ar-SA"/>
              </w:rPr>
            </w:pPr>
          </w:p>
        </w:tc>
        <w:tc>
          <w:tcPr>
            <w:tcW w:w="1631" w:type="pct"/>
            <w:noWrap w:val="0"/>
            <w:vAlign w:val="center"/>
          </w:tcPr>
          <w:p>
            <w:pPr>
              <w:widowControl/>
              <w:jc w:val="left"/>
              <w:textAlignment w:val="center"/>
              <w:rPr>
                <w:rFonts w:hint="eastAsia" w:ascii="宋体" w:hAnsi="Times New Roman" w:cs="宋体"/>
                <w:color w:val="auto"/>
                <w:kern w:val="0"/>
                <w:sz w:val="18"/>
                <w:szCs w:val="18"/>
                <w:highlight w:val="none"/>
                <w:lang w:val="en-US" w:eastAsia="zh-CN" w:bidi="ar-SA"/>
              </w:rPr>
            </w:pPr>
          </w:p>
        </w:tc>
        <w:tc>
          <w:tcPr>
            <w:tcW w:w="322" w:type="pct"/>
            <w:noWrap w:val="0"/>
            <w:vAlign w:val="center"/>
          </w:tcPr>
          <w:p>
            <w:pPr>
              <w:widowControl/>
              <w:jc w:val="left"/>
              <w:textAlignment w:val="center"/>
              <w:rPr>
                <w:rFonts w:hint="eastAsia" w:ascii="宋体" w:hAnsi="Times New Roman" w:cs="宋体"/>
                <w:color w:val="auto"/>
                <w:kern w:val="0"/>
                <w:sz w:val="18"/>
                <w:szCs w:val="18"/>
                <w:highlight w:val="none"/>
                <w:lang w:val="en-US" w:eastAsia="zh-CN" w:bidi="ar-SA"/>
              </w:rPr>
            </w:pPr>
          </w:p>
        </w:tc>
        <w:tc>
          <w:tcPr>
            <w:tcW w:w="1058"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p>
        </w:tc>
        <w:tc>
          <w:tcPr>
            <w:tcW w:w="372" w:type="pct"/>
            <w:noWrap w:val="0"/>
            <w:vAlign w:val="center"/>
          </w:tcPr>
          <w:p>
            <w:pPr>
              <w:autoSpaceDE w:val="0"/>
              <w:autoSpaceDN w:val="0"/>
              <w:adjustRightInd w:val="0"/>
              <w:ind w:left="21" w:leftChars="0"/>
              <w:jc w:val="center"/>
              <w:rPr>
                <w:rFonts w:hint="eastAsia" w:ascii="宋体" w:hAnsi="Times New Roman"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36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5</w:t>
            </w:r>
          </w:p>
        </w:tc>
        <w:tc>
          <w:tcPr>
            <w:tcW w:w="1253"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1631"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322"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1058"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372"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r>
    </w:tbl>
    <w:p>
      <w:pPr>
        <w:spacing w:line="520" w:lineRule="exact"/>
        <w:rPr>
          <w:rFonts w:hint="eastAsia" w:ascii="宋体" w:hAnsi="宋体"/>
          <w:color w:val="auto"/>
          <w:sz w:val="24"/>
          <w:highlight w:val="none"/>
        </w:rPr>
      </w:pPr>
    </w:p>
    <w:p>
      <w:pPr>
        <w:pStyle w:val="9"/>
        <w:ind w:left="0" w:leftChars="0" w:firstLine="0" w:firstLineChars="0"/>
        <w:rPr>
          <w:rFonts w:hint="eastAsia" w:ascii="宋体" w:hAnsi="宋体"/>
          <w:color w:val="auto"/>
          <w:sz w:val="24"/>
          <w:highlight w:val="none"/>
        </w:rPr>
      </w:pPr>
    </w:p>
    <w:p>
      <w:pPr>
        <w:pStyle w:val="9"/>
        <w:ind w:left="0" w:leftChars="0" w:firstLine="0" w:firstLineChars="0"/>
        <w:rPr>
          <w:rFonts w:hint="eastAsia" w:ascii="宋体" w:hAnsi="宋体"/>
          <w:color w:val="auto"/>
          <w:sz w:val="24"/>
          <w:szCs w:val="21"/>
        </w:rPr>
      </w:pPr>
    </w:p>
    <w:sectPr>
      <w:footerReference r:id="rId5"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简体">
    <w:altName w:val="宋体"/>
    <w:panose1 w:val="00000000000000000000"/>
    <w:charset w:val="86"/>
    <w:family w:val="auto"/>
    <w:pitch w:val="default"/>
    <w:sig w:usb0="00000000" w:usb1="00000000" w:usb2="00000010" w:usb3="00000000" w:csb0="00040000"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方正仿宋简体">
    <w:altName w:val="宋体"/>
    <w:panose1 w:val="03000509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0" w:usb3="00000000" w:csb0="00040000" w:csb1="00000000"/>
  </w:font>
  <w:font w:name="汉仪书宋一简">
    <w:altName w:val="黑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auto"/>
    <w:pitch w:val="default"/>
    <w:sig w:usb0="00000000" w:usb1="00000000" w:usb2="08000012" w:usb3="00000000" w:csb0="0002009F" w:csb1="00000000"/>
  </w:font>
  <w:font w:name="??">
    <w:altName w:val="Segoe Print"/>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Segoe UI">
    <w:panose1 w:val="020B0502040204020203"/>
    <w:charset w:val="00"/>
    <w:family w:val="auto"/>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7</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4</w:t>
    </w:r>
    <w:r>
      <w:fldChar w:fldCharType="end"/>
    </w:r>
  </w:p>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rPr>
        <w:color w:val="FFFFFF" w:themeColor="background1"/>
        <w14:textFill>
          <w14:solidFill>
            <w14:schemeClr w14:val="bg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08A1FD"/>
    <w:multiLevelType w:val="singleLevel"/>
    <w:tmpl w:val="A508A1FD"/>
    <w:lvl w:ilvl="0" w:tentative="0">
      <w:start w:val="1"/>
      <w:numFmt w:val="decimal"/>
      <w:suff w:val="nothing"/>
      <w:lvlText w:val="%1、"/>
      <w:lvlJc w:val="left"/>
    </w:lvl>
  </w:abstractNum>
  <w:abstractNum w:abstractNumId="1">
    <w:nsid w:val="A6C8EF8E"/>
    <w:multiLevelType w:val="singleLevel"/>
    <w:tmpl w:val="A6C8EF8E"/>
    <w:lvl w:ilvl="0" w:tentative="0">
      <w:start w:val="1"/>
      <w:numFmt w:val="decimal"/>
      <w:lvlText w:val="%1."/>
      <w:lvlJc w:val="left"/>
      <w:pPr>
        <w:tabs>
          <w:tab w:val="left" w:pos="312"/>
        </w:tabs>
      </w:pPr>
    </w:lvl>
  </w:abstractNum>
  <w:abstractNum w:abstractNumId="2">
    <w:nsid w:val="DA57DD2C"/>
    <w:multiLevelType w:val="singleLevel"/>
    <w:tmpl w:val="DA57DD2C"/>
    <w:lvl w:ilvl="0" w:tentative="0">
      <w:start w:val="1"/>
      <w:numFmt w:val="decimal"/>
      <w:lvlText w:val="%1."/>
      <w:lvlJc w:val="left"/>
      <w:pPr>
        <w:tabs>
          <w:tab w:val="left" w:pos="312"/>
        </w:tabs>
      </w:pPr>
    </w:lvl>
  </w:abstractNum>
  <w:abstractNum w:abstractNumId="3">
    <w:nsid w:val="EAB86A68"/>
    <w:multiLevelType w:val="singleLevel"/>
    <w:tmpl w:val="EAB86A68"/>
    <w:lvl w:ilvl="0" w:tentative="0">
      <w:start w:val="1"/>
      <w:numFmt w:val="decimal"/>
      <w:suff w:val="nothing"/>
      <w:lvlText w:val="%1、"/>
      <w:lvlJc w:val="left"/>
    </w:lvl>
  </w:abstractNum>
  <w:abstractNum w:abstractNumId="4">
    <w:nsid w:val="61517BCD"/>
    <w:multiLevelType w:val="singleLevel"/>
    <w:tmpl w:val="61517BCD"/>
    <w:lvl w:ilvl="0" w:tentative="0">
      <w:start w:val="1"/>
      <w:numFmt w:val="decimal"/>
      <w:suff w:val="nothing"/>
      <w:lvlText w:val="%1."/>
      <w:lvlJc w:val="left"/>
    </w:lvl>
  </w:abstractNum>
  <w:abstractNum w:abstractNumId="5">
    <w:nsid w:val="70BB1503"/>
    <w:multiLevelType w:val="singleLevel"/>
    <w:tmpl w:val="70BB1503"/>
    <w:lvl w:ilvl="0" w:tentative="0">
      <w:start w:val="1"/>
      <w:numFmt w:val="decimal"/>
      <w:suff w:val="nothing"/>
      <w:lvlText w:val="%1、"/>
      <w:lvlJc w:val="left"/>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000000"/>
    <w:rsid w:val="0AEB74C9"/>
    <w:rsid w:val="0B247982"/>
    <w:rsid w:val="0C342DC7"/>
    <w:rsid w:val="0EF6680B"/>
    <w:rsid w:val="10D211E6"/>
    <w:rsid w:val="12981D9F"/>
    <w:rsid w:val="15D06ABB"/>
    <w:rsid w:val="1A2F0471"/>
    <w:rsid w:val="1A47523C"/>
    <w:rsid w:val="1C1D14AC"/>
    <w:rsid w:val="1CD67933"/>
    <w:rsid w:val="22CF5583"/>
    <w:rsid w:val="24A744AE"/>
    <w:rsid w:val="254C3E21"/>
    <w:rsid w:val="2B4F2C16"/>
    <w:rsid w:val="31A30C8C"/>
    <w:rsid w:val="328651D6"/>
    <w:rsid w:val="340C3E88"/>
    <w:rsid w:val="347C726E"/>
    <w:rsid w:val="3912721D"/>
    <w:rsid w:val="39455658"/>
    <w:rsid w:val="395D0E90"/>
    <w:rsid w:val="398B2BAE"/>
    <w:rsid w:val="3B321C6C"/>
    <w:rsid w:val="3C327726"/>
    <w:rsid w:val="3CD356D2"/>
    <w:rsid w:val="3FFB1985"/>
    <w:rsid w:val="4101289B"/>
    <w:rsid w:val="41223B25"/>
    <w:rsid w:val="437D26AD"/>
    <w:rsid w:val="47FB1220"/>
    <w:rsid w:val="485953F3"/>
    <w:rsid w:val="49860000"/>
    <w:rsid w:val="4CDC0830"/>
    <w:rsid w:val="50D52A7B"/>
    <w:rsid w:val="53E127E4"/>
    <w:rsid w:val="58DB0455"/>
    <w:rsid w:val="59074BA3"/>
    <w:rsid w:val="5A780075"/>
    <w:rsid w:val="5BBF674A"/>
    <w:rsid w:val="5C2B1A41"/>
    <w:rsid w:val="5D5C35DE"/>
    <w:rsid w:val="5F141DA6"/>
    <w:rsid w:val="5FAB440D"/>
    <w:rsid w:val="621E44F9"/>
    <w:rsid w:val="634E14EF"/>
    <w:rsid w:val="680944EC"/>
    <w:rsid w:val="6A495573"/>
    <w:rsid w:val="6F146B04"/>
    <w:rsid w:val="70BE567A"/>
    <w:rsid w:val="722A0225"/>
    <w:rsid w:val="7947283A"/>
    <w:rsid w:val="7B840D8B"/>
    <w:rsid w:val="7C6C3250"/>
    <w:rsid w:val="7E18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9"/>
    <w:pPr>
      <w:jc w:val="center"/>
      <w:outlineLvl w:val="0"/>
    </w:pPr>
    <w:rPr>
      <w:b/>
      <w:bCs/>
      <w:kern w:val="44"/>
      <w:sz w:val="36"/>
      <w:szCs w:val="21"/>
    </w:rPr>
  </w:style>
  <w:style w:type="paragraph" w:styleId="4">
    <w:name w:val="heading 2"/>
    <w:next w:val="1"/>
    <w:unhideWhenUsed/>
    <w:qFormat/>
    <w:uiPriority w:val="99"/>
    <w:pPr>
      <w:keepNext/>
      <w:keepLines/>
      <w:adjustRightInd w:val="0"/>
      <w:snapToGrid w:val="0"/>
      <w:spacing w:line="360" w:lineRule="auto"/>
      <w:outlineLvl w:val="1"/>
    </w:pPr>
    <w:rPr>
      <w:rFonts w:ascii="Arial" w:hAnsi="Arial" w:eastAsia="黑体" w:cs="Times New Roman"/>
      <w:b/>
      <w:sz w:val="30"/>
      <w:lang w:val="en-US" w:eastAsia="zh-CN" w:bidi="ar-SA"/>
    </w:rPr>
  </w:style>
  <w:style w:type="paragraph" w:styleId="5">
    <w:name w:val="heading 3"/>
    <w:basedOn w:val="1"/>
    <w:next w:val="1"/>
    <w:qFormat/>
    <w:uiPriority w:val="1"/>
    <w:pPr>
      <w:ind w:left="473"/>
      <w:outlineLvl w:val="2"/>
    </w:pPr>
    <w:rPr>
      <w:rFonts w:ascii="宋体" w:hAnsi="宋体" w:eastAsia="宋体"/>
      <w:b/>
      <w:bCs/>
      <w:sz w:val="24"/>
      <w:szCs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200" w:lineRule="exact"/>
      <w:ind w:firstLine="200" w:firstLineChars="200"/>
      <w:jc w:val="center"/>
    </w:pPr>
    <w:rPr>
      <w:rFonts w:ascii="方正宋三简体" w:hAnsi="宋体" w:eastAsia="方正宋三简体"/>
      <w:sz w:val="18"/>
      <w:szCs w:val="21"/>
    </w:rPr>
  </w:style>
  <w:style w:type="paragraph" w:styleId="6">
    <w:name w:val="annotation text"/>
    <w:basedOn w:val="1"/>
    <w:qFormat/>
    <w:uiPriority w:val="99"/>
    <w:pPr>
      <w:spacing w:line="400" w:lineRule="exact"/>
      <w:ind w:firstLine="200" w:firstLineChars="200"/>
      <w:jc w:val="left"/>
    </w:pPr>
    <w:rPr>
      <w:rFonts w:ascii="Calibri" w:hAnsi="Calibri"/>
      <w:sz w:val="24"/>
      <w:szCs w:val="21"/>
    </w:rPr>
  </w:style>
  <w:style w:type="paragraph" w:styleId="7">
    <w:name w:val="Body Text Indent"/>
    <w:basedOn w:val="1"/>
    <w:qFormat/>
    <w:uiPriority w:val="99"/>
    <w:pPr>
      <w:spacing w:after="120" w:line="400" w:lineRule="exact"/>
      <w:ind w:left="420" w:leftChars="200" w:firstLine="200" w:firstLineChars="200"/>
    </w:pPr>
    <w:rPr>
      <w:rFonts w:ascii="Calibri" w:hAnsi="Calibri"/>
      <w:kern w:val="0"/>
      <w:sz w:val="24"/>
      <w:szCs w:val="20"/>
    </w:rPr>
  </w:style>
  <w:style w:type="paragraph" w:styleId="8">
    <w:name w:val="Plain Text"/>
    <w:basedOn w:val="1"/>
    <w:qFormat/>
    <w:uiPriority w:val="0"/>
    <w:rPr>
      <w:rFonts w:ascii="宋体" w:hAnsi="Courier New"/>
      <w:szCs w:val="21"/>
    </w:rPr>
  </w:style>
  <w:style w:type="paragraph" w:styleId="9">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qFormat/>
    <w:uiPriority w:val="99"/>
    <w:pPr>
      <w:pBdr>
        <w:bottom w:val="single" w:color="auto" w:sz="6" w:space="1"/>
      </w:pBdr>
      <w:tabs>
        <w:tab w:val="center" w:pos="4153"/>
        <w:tab w:val="right" w:pos="8306"/>
      </w:tabs>
      <w:spacing w:line="240" w:lineRule="auto"/>
      <w:jc w:val="center"/>
    </w:pPr>
    <w:rPr>
      <w:sz w:val="18"/>
      <w:szCs w:val="18"/>
    </w:rPr>
  </w:style>
  <w:style w:type="paragraph" w:styleId="12">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paragraph" w:styleId="13">
    <w:name w:val="Body Text First Indent 2"/>
    <w:basedOn w:val="7"/>
    <w:unhideWhenUsed/>
    <w:qFormat/>
    <w:uiPriority w:val="99"/>
    <w:pPr>
      <w:ind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99"/>
    <w:rPr>
      <w:rFonts w:cs="Times New Roman"/>
      <w:b/>
    </w:rPr>
  </w:style>
  <w:style w:type="character" w:styleId="18">
    <w:name w:val="Hyperlink"/>
    <w:qFormat/>
    <w:uiPriority w:val="99"/>
    <w:rPr>
      <w:rFonts w:cs="Times New Roman"/>
      <w:color w:val="0000FF"/>
      <w:u w:val="single"/>
    </w:rPr>
  </w:style>
  <w:style w:type="character" w:styleId="19">
    <w:name w:val="annotation reference"/>
    <w:qFormat/>
    <w:uiPriority w:val="99"/>
    <w:rPr>
      <w:rFonts w:cs="Times New Roman"/>
      <w:sz w:val="21"/>
    </w:rPr>
  </w:style>
  <w:style w:type="paragraph" w:customStyle="1" w:styleId="20">
    <w:name w:val="WPSOffice手动目录 1"/>
    <w:qFormat/>
    <w:uiPriority w:val="0"/>
    <w:rPr>
      <w:rFonts w:ascii="Calibri" w:hAnsi="Calibri" w:eastAsia="宋体" w:cs="Times New Roman"/>
      <w:lang w:val="en-US" w:eastAsia="zh-CN" w:bidi="ar-SA"/>
    </w:rPr>
  </w:style>
  <w:style w:type="paragraph" w:customStyle="1" w:styleId="21">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customStyle="1" w:styleId="22">
    <w:name w:val="azhengwen"/>
    <w:basedOn w:val="23"/>
    <w:qFormat/>
    <w:uiPriority w:val="0"/>
    <w:pPr>
      <w:spacing w:line="400" w:lineRule="exact"/>
      <w:ind w:firstLine="200"/>
    </w:pPr>
    <w:rPr>
      <w:rFonts w:ascii="Calibri" w:hAnsi="Calibri" w:cs="宋体"/>
      <w:color w:val="000000"/>
      <w:sz w:val="24"/>
      <w:szCs w:val="28"/>
    </w:rPr>
  </w:style>
  <w:style w:type="paragraph" w:styleId="23">
    <w:name w:val="List Paragraph"/>
    <w:basedOn w:val="1"/>
    <w:qFormat/>
    <w:uiPriority w:val="34"/>
    <w:pPr>
      <w:ind w:firstLine="420" w:firstLineChars="200"/>
    </w:pPr>
  </w:style>
  <w:style w:type="paragraph" w:customStyle="1" w:styleId="24">
    <w:name w:val="列表段落"/>
    <w:basedOn w:val="1"/>
    <w:qFormat/>
    <w:uiPriority w:val="34"/>
    <w:pPr>
      <w:ind w:firstLine="420" w:firstLineChars="200"/>
    </w:pPr>
  </w:style>
  <w:style w:type="character" w:customStyle="1" w:styleId="25">
    <w:name w:val="fontstyle01"/>
    <w:basedOn w:val="16"/>
    <w:qFormat/>
    <w:uiPriority w:val="0"/>
    <w:rPr>
      <w:rFonts w:hint="default" w:ascii="FZSSK--GBK1-0" w:hAnsi="FZSSK--GBK1-0"/>
      <w:color w:val="242021"/>
      <w:sz w:val="18"/>
      <w:szCs w:val="18"/>
    </w:rPr>
  </w:style>
  <w:style w:type="paragraph" w:customStyle="1" w:styleId="26">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27">
    <w:name w:val="列出段落1"/>
    <w:basedOn w:val="1"/>
    <w:qFormat/>
    <w:uiPriority w:val="34"/>
    <w:pPr>
      <w:ind w:firstLine="420" w:firstLineChars="200"/>
    </w:pPr>
  </w:style>
  <w:style w:type="paragraph" w:customStyle="1" w:styleId="28">
    <w:name w:val="正文1"/>
    <w:qFormat/>
    <w:uiPriority w:val="0"/>
    <w:pPr>
      <w:widowControl w:val="0"/>
      <w:jc w:val="both"/>
    </w:pPr>
    <w:rPr>
      <w:rFonts w:ascii="Calibri" w:hAnsi="Calibri" w:eastAsia="宋体;SimSun" w:cs="Times New Roman"/>
      <w:kern w:val="2"/>
      <w:sz w:val="21"/>
      <w:szCs w:val="24"/>
      <w:lang w:val="en-US" w:eastAsia="zh-CN" w:bidi="ar-SA"/>
    </w:rPr>
  </w:style>
  <w:style w:type="paragraph" w:customStyle="1" w:styleId="29">
    <w:name w:val="表样式"/>
    <w:basedOn w:val="1"/>
    <w:qFormat/>
    <w:uiPriority w:val="0"/>
    <w:rPr>
      <w:rFonts w:eastAsia="宋体"/>
    </w:rPr>
  </w:style>
  <w:style w:type="paragraph" w:customStyle="1" w:styleId="30">
    <w:name w:val="表格样式"/>
    <w:basedOn w:val="1"/>
    <w:qFormat/>
    <w:uiPriority w:val="0"/>
    <w:pPr>
      <w:spacing w:line="300" w:lineRule="exact"/>
    </w:pPr>
    <w:rPr>
      <w:rFonts w:ascii="方正仿宋简体" w:hAnsi="宋体"/>
      <w:szCs w:val="21"/>
    </w:rPr>
  </w:style>
  <w:style w:type="paragraph" w:customStyle="1" w:styleId="31">
    <w:name w:val="Table Paragraph"/>
    <w:basedOn w:val="1"/>
    <w:qFormat/>
    <w:uiPriority w:val="1"/>
  </w:style>
  <w:style w:type="character" w:customStyle="1" w:styleId="32">
    <w:name w:val="font01"/>
    <w:qFormat/>
    <w:uiPriority w:val="0"/>
    <w:rPr>
      <w:rFonts w:hint="eastAsia" w:ascii="宋体" w:hAnsi="宋体" w:eastAsia="宋体" w:cs="宋体"/>
      <w:b/>
      <w:color w:val="000000"/>
      <w:sz w:val="18"/>
      <w:szCs w:val="18"/>
      <w:u w:val="none"/>
    </w:rPr>
  </w:style>
  <w:style w:type="character" w:customStyle="1" w:styleId="33">
    <w:name w:val="标题 1 Char"/>
    <w:link w:val="3"/>
    <w:qFormat/>
    <w:uiPriority w:val="0"/>
    <w:rPr>
      <w:b/>
      <w:bCs/>
      <w:kern w:val="44"/>
      <w:sz w:val="36"/>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428</Pages>
  <Words>376267</Words>
  <Characters>397110</Characters>
  <Lines>0</Lines>
  <Paragraphs>0</Paragraphs>
  <TotalTime>2</TotalTime>
  <ScaleCrop>false</ScaleCrop>
  <LinksUpToDate>false</LinksUpToDate>
  <CharactersWithSpaces>409189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2022-08-03T02:26:00Z</dcterms:created>
  <dc:creator>HP</dc:creator>
  <cp:lastModifiedBy>HP</cp:lastModifiedBy>
  <dcterms:modified xsi:type="dcterms:W3CDTF">2023-05-17T01:43:50Z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1C07AB271AF249C2837C3550BE219A26</vt:lpwstr>
  </property>
</Properties>
</file>